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tbl>
      <w:tblPr>
        <w:tblStyle w:val="Tabela-Siatka"/>
        <w:tblW w:w="9209" w:type="dxa"/>
        <w:tblLook w:val="04A0" w:firstRow="1" w:lastRow="0" w:firstColumn="1" w:lastColumn="0" w:noHBand="0" w:noVBand="1"/>
      </w:tblPr>
      <w:tblGrid>
        <w:gridCol w:w="1838"/>
        <w:gridCol w:w="7371"/>
      </w:tblGrid>
      <w:tr w:rsidR="006F24C1" w:rsidRPr="00F06893" w14:paraId="42F7B1DB" w14:textId="77777777" w:rsidTr="000F5270">
        <w:tc>
          <w:tcPr>
            <w:tcW w:w="9209" w:type="dxa"/>
            <w:gridSpan w:val="2"/>
            <w:vAlign w:val="center"/>
          </w:tcPr>
          <w:p w14:paraId="66937B8D" w14:textId="77777777" w:rsidR="006F24C1" w:rsidRPr="00F06893" w:rsidRDefault="006F24C1" w:rsidP="000F5270">
            <w:pPr>
              <w:pStyle w:val="Bezodstpw"/>
              <w:rPr>
                <w:rFonts w:ascii="Cambria" w:hAnsi="Cambria" w:cs="Arial"/>
                <w:b/>
              </w:rPr>
            </w:pPr>
            <w:r w:rsidRPr="00F06893">
              <w:rPr>
                <w:noProof/>
                <w:lang w:eastAsia="pl-PL"/>
              </w:rPr>
              <w:drawing>
                <wp:inline distT="0" distB="0" distL="0" distR="0" wp14:anchorId="6E95C268" wp14:editId="024FF8E9">
                  <wp:extent cx="2276475" cy="844876"/>
                  <wp:effectExtent l="0" t="0" r="0" b="0"/>
                  <wp:docPr id="13" name="Obraz 13"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438" cy="895708"/>
                          </a:xfrm>
                          <a:prstGeom prst="rect">
                            <a:avLst/>
                          </a:prstGeom>
                          <a:noFill/>
                          <a:ln>
                            <a:noFill/>
                          </a:ln>
                        </pic:spPr>
                      </pic:pic>
                    </a:graphicData>
                  </a:graphic>
                </wp:inline>
              </w:drawing>
            </w:r>
          </w:p>
        </w:tc>
      </w:tr>
      <w:tr w:rsidR="006F24C1" w:rsidRPr="00F06893" w14:paraId="0AEDB406" w14:textId="77777777" w:rsidTr="000F5270">
        <w:tc>
          <w:tcPr>
            <w:tcW w:w="1838" w:type="dxa"/>
            <w:vAlign w:val="center"/>
          </w:tcPr>
          <w:p w14:paraId="336EEC09" w14:textId="77777777" w:rsidR="006F24C1" w:rsidRPr="00F06893" w:rsidRDefault="006F24C1" w:rsidP="000F5270">
            <w:pPr>
              <w:pStyle w:val="Bezodstpw"/>
              <w:rPr>
                <w:rFonts w:ascii="Cambria" w:hAnsi="Cambria" w:cs="Arial"/>
              </w:rPr>
            </w:pPr>
            <w:r w:rsidRPr="00F06893">
              <w:rPr>
                <w:rFonts w:ascii="Cambria" w:hAnsi="Cambria" w:cs="Arial"/>
              </w:rPr>
              <w:t xml:space="preserve">nazwa </w:t>
            </w:r>
          </w:p>
          <w:p w14:paraId="4161E811" w14:textId="77777777" w:rsidR="006F24C1" w:rsidRPr="00F06893" w:rsidRDefault="006F24C1" w:rsidP="000F5270">
            <w:pPr>
              <w:pStyle w:val="Bezodstpw"/>
              <w:rPr>
                <w:rFonts w:ascii="Cambria" w:hAnsi="Cambria" w:cs="Arial"/>
              </w:rPr>
            </w:pPr>
            <w:r w:rsidRPr="00F06893">
              <w:rPr>
                <w:rFonts w:ascii="Cambria" w:hAnsi="Cambria" w:cs="Arial"/>
              </w:rPr>
              <w:t>postępowania</w:t>
            </w:r>
          </w:p>
        </w:tc>
        <w:tc>
          <w:tcPr>
            <w:tcW w:w="7371" w:type="dxa"/>
            <w:vAlign w:val="center"/>
          </w:tcPr>
          <w:p w14:paraId="4DF35416" w14:textId="7538C632" w:rsidR="006F24C1" w:rsidRPr="00B87F98" w:rsidRDefault="009B488E" w:rsidP="00EF2D62">
            <w:pPr>
              <w:pStyle w:val="Bezodstpw"/>
              <w:jc w:val="both"/>
              <w:rPr>
                <w:rFonts w:ascii="Cambria" w:hAnsi="Cambria" w:cs="Arial"/>
                <w:b/>
              </w:rPr>
            </w:pPr>
            <w:r>
              <w:rPr>
                <w:rFonts w:ascii="Cambria" w:hAnsi="Cambria" w:cs="Arial"/>
                <w:b/>
              </w:rPr>
              <w:t>D</w:t>
            </w:r>
            <w:r w:rsidR="00F84CDA" w:rsidRPr="00F84CDA">
              <w:rPr>
                <w:rFonts w:ascii="Cambria" w:hAnsi="Cambria" w:cs="Arial"/>
                <w:b/>
              </w:rPr>
              <w:t>ostawa rękawic diagnostycznych, chirurgicznych i winylowych; fartuchów flizelinowych, masek medycznych i półmasek filtrujących FFP2.</w:t>
            </w:r>
          </w:p>
        </w:tc>
      </w:tr>
      <w:tr w:rsidR="006F24C1" w:rsidRPr="00F06893" w14:paraId="7E34268B" w14:textId="77777777" w:rsidTr="000F5270">
        <w:tc>
          <w:tcPr>
            <w:tcW w:w="1838" w:type="dxa"/>
            <w:vAlign w:val="center"/>
          </w:tcPr>
          <w:p w14:paraId="5C201076" w14:textId="77777777" w:rsidR="006F24C1" w:rsidRPr="00F06893" w:rsidRDefault="006F24C1" w:rsidP="000F5270">
            <w:pPr>
              <w:pStyle w:val="Bezodstpw"/>
              <w:rPr>
                <w:rFonts w:ascii="Cambria" w:hAnsi="Cambria" w:cs="Arial"/>
              </w:rPr>
            </w:pPr>
            <w:r w:rsidRPr="00F06893">
              <w:rPr>
                <w:rFonts w:ascii="Cambria" w:hAnsi="Cambria" w:cs="Arial"/>
              </w:rPr>
              <w:t xml:space="preserve">numer </w:t>
            </w:r>
          </w:p>
          <w:p w14:paraId="5524673E" w14:textId="77777777" w:rsidR="006F24C1" w:rsidRPr="00F06893" w:rsidRDefault="006F24C1" w:rsidP="000F5270">
            <w:pPr>
              <w:pStyle w:val="Bezodstpw"/>
              <w:rPr>
                <w:rFonts w:ascii="Cambria" w:hAnsi="Cambria" w:cs="Arial"/>
              </w:rPr>
            </w:pPr>
            <w:r w:rsidRPr="00F06893">
              <w:rPr>
                <w:rFonts w:ascii="Cambria" w:hAnsi="Cambria" w:cs="Arial"/>
              </w:rPr>
              <w:t>postępowania</w:t>
            </w:r>
          </w:p>
          <w:p w14:paraId="70999055" w14:textId="77777777" w:rsidR="006F24C1" w:rsidRPr="00F06893" w:rsidRDefault="006F24C1" w:rsidP="000F5270">
            <w:pPr>
              <w:pStyle w:val="Bezodstpw"/>
              <w:rPr>
                <w:rFonts w:ascii="Cambria" w:hAnsi="Cambria" w:cs="Arial"/>
              </w:rPr>
            </w:pPr>
          </w:p>
        </w:tc>
        <w:tc>
          <w:tcPr>
            <w:tcW w:w="7371" w:type="dxa"/>
            <w:vAlign w:val="center"/>
          </w:tcPr>
          <w:p w14:paraId="4E4312C6" w14:textId="23D661C5" w:rsidR="006F24C1" w:rsidRPr="001B158C" w:rsidRDefault="00EF2D62" w:rsidP="000F5270">
            <w:pPr>
              <w:pStyle w:val="tytu0"/>
              <w:spacing w:before="0" w:after="0" w:line="276" w:lineRule="auto"/>
              <w:contextualSpacing/>
              <w:jc w:val="left"/>
              <w:rPr>
                <w:rFonts w:ascii="Cambria" w:hAnsi="Cambria" w:cs="Arial"/>
                <w:b w:val="0"/>
              </w:rPr>
            </w:pPr>
            <w:r>
              <w:rPr>
                <w:rFonts w:ascii="Cambria" w:hAnsi="Cambria" w:cs="Arial"/>
              </w:rPr>
              <w:t>EZP-271-2-106</w:t>
            </w:r>
            <w:r w:rsidR="006F24C1" w:rsidRPr="001B158C">
              <w:rPr>
                <w:rFonts w:ascii="Cambria" w:hAnsi="Cambria" w:cs="Arial"/>
              </w:rPr>
              <w:t>/PN/2020</w:t>
            </w:r>
          </w:p>
        </w:tc>
      </w:tr>
      <w:tr w:rsidR="006F24C1" w:rsidRPr="00F06893" w14:paraId="29DA05A3" w14:textId="77777777" w:rsidTr="000F5270">
        <w:tc>
          <w:tcPr>
            <w:tcW w:w="9209" w:type="dxa"/>
            <w:gridSpan w:val="2"/>
            <w:vAlign w:val="center"/>
          </w:tcPr>
          <w:p w14:paraId="1F876FD5" w14:textId="7C1EB358" w:rsidR="006F24C1" w:rsidRPr="00EB7352" w:rsidRDefault="006F24C1" w:rsidP="00AE38D3">
            <w:pPr>
              <w:pStyle w:val="Bezodstpw"/>
              <w:jc w:val="both"/>
              <w:rPr>
                <w:rFonts w:ascii="Cambria" w:hAnsi="Cambria"/>
                <w:i/>
                <w:sz w:val="18"/>
                <w:szCs w:val="18"/>
                <w:lang w:bidi="en-US"/>
              </w:rPr>
            </w:pPr>
            <w:r w:rsidRPr="00EB7352">
              <w:rPr>
                <w:rFonts w:ascii="Cambria" w:hAnsi="Cambria"/>
                <w:i/>
                <w:sz w:val="18"/>
                <w:szCs w:val="18"/>
                <w:lang w:bidi="en-US"/>
              </w:rPr>
              <w:t xml:space="preserve">Postępowanie o udzielenie zamówienia prowadzone jest w trybie </w:t>
            </w:r>
            <w:r w:rsidRPr="00EB7352">
              <w:rPr>
                <w:rFonts w:ascii="Cambria" w:hAnsi="Cambria"/>
                <w:b/>
                <w:i/>
                <w:sz w:val="18"/>
                <w:szCs w:val="18"/>
                <w:lang w:bidi="en-US"/>
              </w:rPr>
              <w:t>PRZETARGU NIEOGRANICZONEGO</w:t>
            </w:r>
            <w:r w:rsidR="00AE38D3">
              <w:rPr>
                <w:rFonts w:ascii="Cambria" w:hAnsi="Cambria"/>
                <w:i/>
                <w:sz w:val="18"/>
                <w:szCs w:val="18"/>
                <w:lang w:bidi="en-US"/>
              </w:rPr>
              <w:t xml:space="preserve"> </w:t>
            </w:r>
            <w:r w:rsidRPr="00EB7352">
              <w:rPr>
                <w:rFonts w:ascii="Cambria" w:hAnsi="Cambria"/>
                <w:i/>
                <w:sz w:val="18"/>
                <w:szCs w:val="18"/>
                <w:lang w:bidi="en-US"/>
              </w:rPr>
              <w:t xml:space="preserve">na podstawie przepisów ustawy z dnia 29 stycznia 2004 r. Prawo zamówień publicznych </w:t>
            </w:r>
            <w:r w:rsidR="00AE38D3">
              <w:rPr>
                <w:rFonts w:ascii="Cambria" w:hAnsi="Cambria"/>
                <w:i/>
                <w:sz w:val="18"/>
                <w:szCs w:val="18"/>
                <w:lang w:bidi="en-US"/>
              </w:rPr>
              <w:t xml:space="preserve"> </w:t>
            </w:r>
            <w:r w:rsidRPr="00EB7352">
              <w:rPr>
                <w:rFonts w:ascii="Cambria" w:hAnsi="Cambria"/>
                <w:i/>
                <w:sz w:val="18"/>
                <w:szCs w:val="18"/>
                <w:lang w:bidi="en-US"/>
              </w:rPr>
              <w:t>(</w:t>
            </w:r>
            <w:hyperlink r:id="rId9" w:anchor="/act/17074707/2634576" w:history="1">
              <w:r w:rsidRPr="00EB7352">
                <w:rPr>
                  <w:rFonts w:ascii="Cambria" w:hAnsi="Cambria"/>
                  <w:i/>
                  <w:sz w:val="18"/>
                  <w:szCs w:val="18"/>
                  <w:u w:val="single"/>
                </w:rPr>
                <w:t xml:space="preserve">Dz.U.2019.1843 </w:t>
              </w:r>
              <w:proofErr w:type="spellStart"/>
              <w:r w:rsidRPr="00EB7352">
                <w:rPr>
                  <w:rFonts w:ascii="Cambria" w:hAnsi="Cambria"/>
                  <w:i/>
                  <w:sz w:val="18"/>
                  <w:szCs w:val="18"/>
                  <w:u w:val="single"/>
                </w:rPr>
                <w:t>t.j</w:t>
              </w:r>
              <w:proofErr w:type="spellEnd"/>
              <w:r w:rsidRPr="00EB7352">
                <w:rPr>
                  <w:rFonts w:ascii="Cambria" w:hAnsi="Cambria"/>
                  <w:i/>
                  <w:sz w:val="18"/>
                  <w:szCs w:val="18"/>
                  <w:u w:val="single"/>
                </w:rPr>
                <w:t xml:space="preserve">. </w:t>
              </w:r>
            </w:hyperlink>
            <w:r w:rsidRPr="00EB7352">
              <w:rPr>
                <w:rFonts w:ascii="Cambria" w:hAnsi="Cambria"/>
                <w:i/>
                <w:sz w:val="18"/>
                <w:szCs w:val="18"/>
                <w:lang w:bidi="en-US"/>
              </w:rPr>
              <w:t xml:space="preserve"> z późn. zm.)</w:t>
            </w:r>
          </w:p>
        </w:tc>
      </w:tr>
      <w:tr w:rsidR="006F24C1" w:rsidRPr="00F06893" w14:paraId="0B8453F6" w14:textId="77777777" w:rsidTr="000F5270">
        <w:tc>
          <w:tcPr>
            <w:tcW w:w="9209" w:type="dxa"/>
            <w:gridSpan w:val="2"/>
            <w:vAlign w:val="center"/>
          </w:tcPr>
          <w:p w14:paraId="2C170E17" w14:textId="510CB020" w:rsidR="006F24C1" w:rsidRPr="00EB7352" w:rsidRDefault="006F24C1" w:rsidP="000F5270">
            <w:pPr>
              <w:pStyle w:val="Bezodstpw"/>
              <w:rPr>
                <w:rFonts w:ascii="Cambria" w:hAnsi="Cambria"/>
                <w:i/>
                <w:sz w:val="18"/>
                <w:szCs w:val="18"/>
              </w:rPr>
            </w:pPr>
            <w:r w:rsidRPr="00EB7352">
              <w:rPr>
                <w:rFonts w:ascii="Cambria" w:hAnsi="Cambria"/>
                <w:i/>
                <w:sz w:val="18"/>
                <w:szCs w:val="18"/>
              </w:rPr>
              <w:t xml:space="preserve">Zamówienie o wartości </w:t>
            </w:r>
            <w:r w:rsidRPr="006F24C1">
              <w:rPr>
                <w:rFonts w:ascii="Cambria" w:hAnsi="Cambria"/>
                <w:b/>
                <w:i/>
                <w:sz w:val="18"/>
                <w:szCs w:val="18"/>
              </w:rPr>
              <w:t>nie  przekraczającej</w:t>
            </w:r>
            <w:r w:rsidRPr="00EB7352">
              <w:rPr>
                <w:rFonts w:ascii="Cambria" w:hAnsi="Cambria"/>
                <w:b/>
                <w:i/>
                <w:sz w:val="18"/>
                <w:szCs w:val="18"/>
              </w:rPr>
              <w:t xml:space="preserve"> </w:t>
            </w:r>
            <w:r w:rsidRPr="00EB7352">
              <w:rPr>
                <w:rFonts w:ascii="Cambria" w:hAnsi="Cambria"/>
                <w:i/>
                <w:sz w:val="18"/>
                <w:szCs w:val="18"/>
              </w:rPr>
              <w:t>wyrażoną w złotych równowartość kwoty 139 000 euro (powyżej progu UE)</w:t>
            </w:r>
          </w:p>
        </w:tc>
      </w:tr>
    </w:tbl>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tbl>
      <w:tblPr>
        <w:tblStyle w:val="Tabela-Siatka"/>
        <w:tblW w:w="9209" w:type="dxa"/>
        <w:tblLook w:val="04A0" w:firstRow="1" w:lastRow="0" w:firstColumn="1" w:lastColumn="0" w:noHBand="0" w:noVBand="1"/>
      </w:tblPr>
      <w:tblGrid>
        <w:gridCol w:w="9209"/>
      </w:tblGrid>
      <w:tr w:rsidR="00764C54" w:rsidRPr="00F06893" w14:paraId="076E5CEA" w14:textId="77777777" w:rsidTr="000F5270">
        <w:tc>
          <w:tcPr>
            <w:tcW w:w="9209" w:type="dxa"/>
          </w:tcPr>
          <w:p w14:paraId="33C19482" w14:textId="76BB2003" w:rsidR="009B488E" w:rsidRDefault="009B488E" w:rsidP="00764C54">
            <w:pP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Asortyment objęty częściami pod nazwą:</w:t>
            </w:r>
          </w:p>
          <w:p w14:paraId="6ECE262E" w14:textId="77777777" w:rsidR="009B488E" w:rsidRDefault="009B488E" w:rsidP="009B488E">
            <w:pPr>
              <w:pStyle w:val="Bezodstpw"/>
              <w:jc w:val="both"/>
              <w:rPr>
                <w:rFonts w:ascii="Cambria" w:hAnsi="Cambria"/>
                <w:b/>
                <w:sz w:val="20"/>
                <w:szCs w:val="20"/>
              </w:rPr>
            </w:pPr>
            <w:r>
              <w:rPr>
                <w:rFonts w:ascii="Cambria" w:hAnsi="Cambria"/>
                <w:b/>
                <w:sz w:val="20"/>
                <w:szCs w:val="20"/>
              </w:rPr>
              <w:t xml:space="preserve">GRUPA 4 – dostawa fartuchów flizelinowych </w:t>
            </w:r>
          </w:p>
          <w:p w14:paraId="759BB169" w14:textId="77777777" w:rsidR="009B488E" w:rsidRDefault="009B488E" w:rsidP="009B488E">
            <w:pPr>
              <w:pStyle w:val="Bezodstpw"/>
              <w:jc w:val="both"/>
              <w:rPr>
                <w:rFonts w:ascii="Cambria" w:hAnsi="Cambria"/>
                <w:b/>
                <w:sz w:val="20"/>
                <w:szCs w:val="20"/>
              </w:rPr>
            </w:pPr>
            <w:r>
              <w:rPr>
                <w:rFonts w:ascii="Cambria" w:hAnsi="Cambria"/>
                <w:b/>
                <w:sz w:val="20"/>
                <w:szCs w:val="20"/>
              </w:rPr>
              <w:t>GRUPA 5 – dostawa masek medycznych</w:t>
            </w:r>
          </w:p>
          <w:p w14:paraId="61D2CB4D" w14:textId="70F20F57" w:rsidR="009B488E" w:rsidRDefault="009B488E" w:rsidP="009B488E">
            <w:pPr>
              <w:rPr>
                <w:rFonts w:ascii="Cambria" w:eastAsia="Times New Roman" w:hAnsi="Cambria" w:cs="Arial"/>
                <w:color w:val="000000"/>
                <w:sz w:val="20"/>
                <w:szCs w:val="20"/>
                <w:lang w:eastAsia="pl-PL"/>
              </w:rPr>
            </w:pPr>
            <w:r>
              <w:rPr>
                <w:rFonts w:ascii="Cambria" w:hAnsi="Cambria"/>
                <w:b/>
                <w:sz w:val="20"/>
                <w:szCs w:val="20"/>
              </w:rPr>
              <w:t>GRUPA 6 – dostawa półmasek filtrujących FFP2</w:t>
            </w:r>
          </w:p>
          <w:p w14:paraId="627AD1F3" w14:textId="09D5B466" w:rsidR="00764C54" w:rsidRPr="009B488E" w:rsidRDefault="009B488E" w:rsidP="00764C54">
            <w:pP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Finansowany jest z p</w:t>
            </w:r>
            <w:r w:rsidR="00764C54" w:rsidRPr="00D90C9B">
              <w:rPr>
                <w:rFonts w:ascii="Cambria" w:eastAsia="Times New Roman" w:hAnsi="Cambria" w:cs="Arial"/>
                <w:color w:val="000000"/>
                <w:sz w:val="20"/>
                <w:szCs w:val="20"/>
                <w:lang w:eastAsia="pl-PL"/>
              </w:rPr>
              <w:t>rojekt</w:t>
            </w:r>
            <w:r>
              <w:rPr>
                <w:rFonts w:ascii="Cambria" w:eastAsia="Times New Roman" w:hAnsi="Cambria" w:cs="Arial"/>
                <w:color w:val="000000"/>
                <w:sz w:val="20"/>
                <w:szCs w:val="20"/>
                <w:lang w:eastAsia="pl-PL"/>
              </w:rPr>
              <w:t>u</w:t>
            </w:r>
            <w:r w:rsidR="00764C54" w:rsidRPr="00D90C9B">
              <w:rPr>
                <w:rFonts w:ascii="Cambria" w:eastAsia="Times New Roman" w:hAnsi="Cambria" w:cs="Arial"/>
                <w:color w:val="000000"/>
                <w:sz w:val="20"/>
                <w:szCs w:val="20"/>
                <w:lang w:eastAsia="pl-PL"/>
              </w:rPr>
              <w:t xml:space="preserve"> pn. </w:t>
            </w:r>
            <w:r w:rsidR="00764C54" w:rsidRPr="00D90C9B">
              <w:rPr>
                <w:rFonts w:ascii="Cambria" w:eastAsia="Times New Roman" w:hAnsi="Cambria" w:cs="Arial"/>
                <w:b/>
                <w:color w:val="000000"/>
                <w:sz w:val="20"/>
                <w:szCs w:val="20"/>
                <w:lang w:eastAsia="pl-PL"/>
              </w:rPr>
              <w:t xml:space="preserve">„Małopolska Tarcza Antykryzysowa - Pakiet Medyczny” </w:t>
            </w:r>
          </w:p>
          <w:p w14:paraId="1CD54CFF" w14:textId="77777777" w:rsidR="00764C54" w:rsidRDefault="00764C54" w:rsidP="00764C54">
            <w:pPr>
              <w:rPr>
                <w:rFonts w:ascii="Cambria" w:eastAsia="Times New Roman" w:hAnsi="Cambria" w:cs="Arial"/>
                <w:color w:val="000000"/>
                <w:sz w:val="20"/>
                <w:szCs w:val="20"/>
                <w:lang w:eastAsia="pl-PL"/>
              </w:rPr>
            </w:pPr>
            <w:r w:rsidRPr="00D90C9B">
              <w:rPr>
                <w:rFonts w:ascii="Cambria" w:eastAsia="Times New Roman" w:hAnsi="Cambria" w:cs="Arial"/>
                <w:color w:val="000000"/>
                <w:sz w:val="20"/>
                <w:szCs w:val="20"/>
                <w:lang w:eastAsia="pl-PL"/>
              </w:rPr>
              <w:t>Regionalny Program Operacyjny Województwa Małopolskiego na lata 2014 - 2020, 9 Oś Priorytetowa Region Spójny Społecznie, Działanie 9.2 Usługi Społeczne i Zdrowotne, Poddziałanie 9.2.1 Usługi Społeczne i Zdrowotne w Regionie.</w:t>
            </w:r>
          </w:p>
          <w:p w14:paraId="60A7261F" w14:textId="3DF78477" w:rsidR="00764C54" w:rsidRPr="00F06893" w:rsidRDefault="00764C54" w:rsidP="00764C54">
            <w:pPr>
              <w:pStyle w:val="Bezodstpw"/>
              <w:jc w:val="both"/>
              <w:rPr>
                <w:rFonts w:ascii="Cambria" w:hAnsi="Cambria"/>
                <w:sz w:val="20"/>
                <w:szCs w:val="20"/>
              </w:rPr>
            </w:pPr>
            <w:r w:rsidRPr="00D90C9B">
              <w:rPr>
                <w:rFonts w:ascii="Cambria" w:eastAsia="Times New Roman" w:hAnsi="Cambria" w:cs="Arial"/>
                <w:b/>
                <w:color w:val="000000"/>
                <w:sz w:val="20"/>
                <w:szCs w:val="20"/>
                <w:lang w:eastAsia="pl-PL"/>
              </w:rPr>
              <w:t>Numer projektu: RPMP.09.02.01-12-0015/20</w:t>
            </w:r>
          </w:p>
        </w:tc>
      </w:tr>
      <w:tr w:rsidR="00764C54" w:rsidRPr="00F06893" w14:paraId="23E527E5" w14:textId="77777777" w:rsidTr="000F5270">
        <w:tc>
          <w:tcPr>
            <w:tcW w:w="9209" w:type="dxa"/>
          </w:tcPr>
          <w:p w14:paraId="06CA8F39" w14:textId="61C6290C" w:rsidR="00764C54" w:rsidRPr="00F06893" w:rsidRDefault="00764C54" w:rsidP="00764C54">
            <w:pPr>
              <w:pStyle w:val="Bezodstpw"/>
              <w:jc w:val="both"/>
              <w:rPr>
                <w:rFonts w:ascii="Cambria" w:hAnsi="Cambria"/>
                <w:sz w:val="20"/>
                <w:szCs w:val="20"/>
              </w:rPr>
            </w:pPr>
            <w:r w:rsidRPr="00D90C9B">
              <w:rPr>
                <w:rFonts w:ascii="Cambria" w:hAnsi="Cambria"/>
                <w:b/>
                <w:sz w:val="20"/>
                <w:szCs w:val="20"/>
              </w:rPr>
              <w:t>Umowa o Partnerstwie</w:t>
            </w:r>
            <w:r w:rsidRPr="00D90C9B">
              <w:rPr>
                <w:rFonts w:ascii="Cambria" w:hAnsi="Cambria"/>
                <w:sz w:val="20"/>
                <w:szCs w:val="20"/>
              </w:rPr>
              <w:t xml:space="preserve"> nr </w:t>
            </w:r>
            <w:r w:rsidRPr="00D90C9B">
              <w:rPr>
                <w:rFonts w:ascii="Cambria" w:hAnsi="Cambria"/>
                <w:b/>
                <w:sz w:val="20"/>
                <w:szCs w:val="20"/>
              </w:rPr>
              <w:t>IXA/369/IS/20  z dnia 24.06.2020</w:t>
            </w:r>
            <w:r w:rsidRPr="00D90C9B">
              <w:rPr>
                <w:rFonts w:ascii="Cambria" w:hAnsi="Cambria"/>
                <w:sz w:val="20"/>
                <w:szCs w:val="20"/>
              </w:rPr>
              <w:t xml:space="preserve">  pomiędzy Województwem Małopolskim a Uniwersyteckim Szpitalem Dziecięcym w Krakowie zawarta  </w:t>
            </w:r>
            <w:r w:rsidRPr="00D90C9B">
              <w:rPr>
                <w:rFonts w:ascii="Cambria" w:eastAsia="Times New Roman" w:hAnsi="Cambria" w:cs="Arial"/>
                <w:color w:val="000000"/>
                <w:sz w:val="20"/>
                <w:szCs w:val="20"/>
                <w:lang w:eastAsia="pl-PL"/>
              </w:rPr>
              <w:t>na podstawie art. 33 ust. 1 ustawy z dnia 11 lipca 2014 r. o zasadach realizacji programów w zakresie polityki spójności finansowanych w perspektywie finansowej 2014-2020 (</w:t>
            </w:r>
            <w:proofErr w:type="spellStart"/>
            <w:r w:rsidRPr="00D90C9B">
              <w:rPr>
                <w:rFonts w:ascii="Cambria" w:eastAsia="Times New Roman" w:hAnsi="Cambria" w:cs="Arial"/>
                <w:color w:val="000000"/>
                <w:sz w:val="20"/>
                <w:szCs w:val="20"/>
                <w:lang w:eastAsia="pl-PL"/>
              </w:rPr>
              <w:t>t.j</w:t>
            </w:r>
            <w:proofErr w:type="spellEnd"/>
            <w:r w:rsidRPr="00D90C9B">
              <w:rPr>
                <w:rFonts w:ascii="Cambria" w:eastAsia="Times New Roman" w:hAnsi="Cambria" w:cs="Arial"/>
                <w:color w:val="000000"/>
                <w:sz w:val="20"/>
                <w:szCs w:val="20"/>
                <w:lang w:eastAsia="pl-PL"/>
              </w:rPr>
              <w:t xml:space="preserve">. - Dz.U.2018 poz. 1431, ze zm.) w związku z ogłoszonym w dniu 14 marca 2020 r. do odwołania na obszarze Rzeczypospolitej Polskiej stanem zagrożenia epidemicznego w związku z zakażeniami wirusem SARS-CoV-2 a co za tym idzie koniecznością podjęcia wszelkich działań wynikających z rozeznanych potrzeb zdrowotnych mieszkańców województwa </w:t>
            </w:r>
          </w:p>
        </w:tc>
      </w:tr>
      <w:tr w:rsidR="000B08D7" w:rsidRPr="00F06893" w14:paraId="149AD610" w14:textId="77777777" w:rsidTr="000F5270">
        <w:tc>
          <w:tcPr>
            <w:tcW w:w="9209" w:type="dxa"/>
          </w:tcPr>
          <w:p w14:paraId="6E73E414" w14:textId="09745F4A" w:rsidR="000B08D7" w:rsidRPr="00764C54" w:rsidRDefault="000B08D7" w:rsidP="000B08D7">
            <w:pPr>
              <w:pStyle w:val="Bezodstpw"/>
              <w:rPr>
                <w:rFonts w:ascii="Cambria" w:hAnsi="Cambria"/>
                <w:sz w:val="20"/>
                <w:szCs w:val="20"/>
              </w:rPr>
            </w:pPr>
            <w:r w:rsidRPr="000D08E6">
              <w:rPr>
                <w:rFonts w:ascii="Cambria" w:hAnsi="Cambria"/>
                <w:b/>
                <w:sz w:val="20"/>
                <w:szCs w:val="20"/>
              </w:rPr>
              <w:t xml:space="preserve">GRUPA 1 – dostawa </w:t>
            </w:r>
            <w:r w:rsidR="00EF2D62">
              <w:rPr>
                <w:rFonts w:ascii="Cambria" w:hAnsi="Cambria"/>
                <w:b/>
                <w:sz w:val="20"/>
                <w:szCs w:val="20"/>
              </w:rPr>
              <w:t>rękawic diagnostycznych</w:t>
            </w:r>
            <w:r w:rsidRPr="000D08E6">
              <w:rPr>
                <w:rFonts w:ascii="Cambria" w:hAnsi="Cambria"/>
                <w:b/>
                <w:sz w:val="20"/>
                <w:szCs w:val="20"/>
              </w:rPr>
              <w:t xml:space="preserve"> </w:t>
            </w:r>
          </w:p>
          <w:p w14:paraId="6F01C381" w14:textId="3122E0C5" w:rsidR="000B08D7" w:rsidRPr="000D08E6" w:rsidRDefault="000B08D7" w:rsidP="000B08D7">
            <w:pPr>
              <w:pStyle w:val="Bezodstpw"/>
              <w:rPr>
                <w:rFonts w:ascii="Cambria" w:hAnsi="Cambria"/>
                <w:b/>
                <w:sz w:val="20"/>
                <w:szCs w:val="20"/>
              </w:rPr>
            </w:pPr>
            <w:r w:rsidRPr="000D08E6">
              <w:rPr>
                <w:rFonts w:ascii="Cambria" w:hAnsi="Cambria"/>
                <w:b/>
                <w:sz w:val="20"/>
                <w:szCs w:val="20"/>
              </w:rPr>
              <w:t xml:space="preserve">GRUPA 2 – </w:t>
            </w:r>
            <w:r>
              <w:rPr>
                <w:rFonts w:ascii="Cambria" w:hAnsi="Cambria"/>
                <w:b/>
                <w:sz w:val="20"/>
                <w:szCs w:val="20"/>
              </w:rPr>
              <w:t xml:space="preserve">dostawa </w:t>
            </w:r>
            <w:r w:rsidR="00EF2D62">
              <w:rPr>
                <w:rFonts w:ascii="Cambria" w:hAnsi="Cambria"/>
                <w:b/>
                <w:sz w:val="20"/>
                <w:szCs w:val="20"/>
              </w:rPr>
              <w:t>rękawic chirurgicznych</w:t>
            </w:r>
          </w:p>
          <w:p w14:paraId="0E6AEC11" w14:textId="3493EA87" w:rsidR="000B08D7" w:rsidRDefault="000B08D7" w:rsidP="000B08D7">
            <w:pPr>
              <w:pStyle w:val="Bezodstpw"/>
              <w:jc w:val="both"/>
              <w:rPr>
                <w:rFonts w:ascii="Cambria" w:hAnsi="Cambria"/>
                <w:b/>
                <w:sz w:val="20"/>
                <w:szCs w:val="20"/>
              </w:rPr>
            </w:pPr>
            <w:r w:rsidRPr="000D08E6">
              <w:rPr>
                <w:rFonts w:ascii="Cambria" w:hAnsi="Cambria"/>
                <w:b/>
                <w:sz w:val="20"/>
                <w:szCs w:val="20"/>
              </w:rPr>
              <w:t xml:space="preserve">GRUPA 3  - dostawa </w:t>
            </w:r>
            <w:r w:rsidR="00EF2D62">
              <w:rPr>
                <w:rFonts w:ascii="Cambria" w:hAnsi="Cambria"/>
                <w:b/>
                <w:sz w:val="20"/>
                <w:szCs w:val="20"/>
              </w:rPr>
              <w:t>rękawic winylowych</w:t>
            </w:r>
          </w:p>
          <w:p w14:paraId="33F7557E" w14:textId="4DAAD20F" w:rsidR="000B08D7" w:rsidRDefault="000B08D7" w:rsidP="000B08D7">
            <w:pPr>
              <w:pStyle w:val="Bezodstpw"/>
              <w:jc w:val="both"/>
              <w:rPr>
                <w:rFonts w:ascii="Cambria" w:hAnsi="Cambria"/>
                <w:b/>
                <w:sz w:val="20"/>
                <w:szCs w:val="20"/>
              </w:rPr>
            </w:pPr>
            <w:r>
              <w:rPr>
                <w:rFonts w:ascii="Cambria" w:hAnsi="Cambria"/>
                <w:b/>
                <w:sz w:val="20"/>
                <w:szCs w:val="20"/>
              </w:rPr>
              <w:t xml:space="preserve">GRUPA 4 – dostawa </w:t>
            </w:r>
            <w:r w:rsidR="00EF2D62">
              <w:rPr>
                <w:rFonts w:ascii="Cambria" w:hAnsi="Cambria"/>
                <w:b/>
                <w:sz w:val="20"/>
                <w:szCs w:val="20"/>
              </w:rPr>
              <w:t>fartuchów flizelinowych</w:t>
            </w:r>
            <w:r w:rsidR="00F84CDA">
              <w:rPr>
                <w:rFonts w:ascii="Cambria" w:hAnsi="Cambria"/>
                <w:b/>
                <w:sz w:val="20"/>
                <w:szCs w:val="20"/>
              </w:rPr>
              <w:t xml:space="preserve"> </w:t>
            </w:r>
          </w:p>
          <w:p w14:paraId="26DBAA11" w14:textId="41ADB790" w:rsidR="000B08D7" w:rsidRDefault="000B08D7" w:rsidP="000B08D7">
            <w:pPr>
              <w:pStyle w:val="Bezodstpw"/>
              <w:jc w:val="both"/>
              <w:rPr>
                <w:rFonts w:ascii="Cambria" w:hAnsi="Cambria"/>
                <w:b/>
                <w:sz w:val="20"/>
                <w:szCs w:val="20"/>
              </w:rPr>
            </w:pPr>
            <w:r>
              <w:rPr>
                <w:rFonts w:ascii="Cambria" w:hAnsi="Cambria"/>
                <w:b/>
                <w:sz w:val="20"/>
                <w:szCs w:val="20"/>
              </w:rPr>
              <w:t xml:space="preserve">GRUPA 5 – dostawa </w:t>
            </w:r>
            <w:r w:rsidR="00EF2D62">
              <w:rPr>
                <w:rFonts w:ascii="Cambria" w:hAnsi="Cambria"/>
                <w:b/>
                <w:sz w:val="20"/>
                <w:szCs w:val="20"/>
              </w:rPr>
              <w:t>masek medycznych</w:t>
            </w:r>
          </w:p>
          <w:p w14:paraId="7D327AB8" w14:textId="6EE0DDE5" w:rsidR="000B08D7" w:rsidRPr="00F06893" w:rsidRDefault="000B08D7" w:rsidP="00EF2D62">
            <w:pPr>
              <w:pStyle w:val="Bezodstpw"/>
              <w:jc w:val="both"/>
              <w:rPr>
                <w:rFonts w:ascii="Cambria" w:hAnsi="Cambria"/>
                <w:sz w:val="20"/>
                <w:szCs w:val="20"/>
              </w:rPr>
            </w:pPr>
            <w:r>
              <w:rPr>
                <w:rFonts w:ascii="Cambria" w:hAnsi="Cambria"/>
                <w:b/>
                <w:sz w:val="20"/>
                <w:szCs w:val="20"/>
              </w:rPr>
              <w:t xml:space="preserve">GRUPA 6 – dostawa </w:t>
            </w:r>
            <w:r w:rsidR="00EF2D62">
              <w:rPr>
                <w:rFonts w:ascii="Cambria" w:hAnsi="Cambria"/>
                <w:b/>
                <w:sz w:val="20"/>
                <w:szCs w:val="20"/>
              </w:rPr>
              <w:t>półmasek filtrujących FFP2</w:t>
            </w:r>
          </w:p>
        </w:tc>
      </w:tr>
    </w:tbl>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3249357A" w14:textId="75CA50D3" w:rsidR="00350DD2" w:rsidRPr="00D25E09" w:rsidRDefault="005E3D27" w:rsidP="00350DD2">
      <w:pPr>
        <w:spacing w:after="240" w:line="240" w:lineRule="auto"/>
        <w:jc w:val="center"/>
        <w:rPr>
          <w:rFonts w:ascii="Times New Roman" w:eastAsia="Times New Roman" w:hAnsi="Times New Roman" w:cs="Times New Roman"/>
          <w:b/>
          <w:sz w:val="24"/>
          <w:szCs w:val="24"/>
          <w:u w:val="single"/>
          <w:lang w:eastAsia="pl-PL"/>
        </w:rPr>
      </w:pPr>
      <w:r>
        <w:br/>
      </w:r>
      <w:r w:rsidR="00350DD2" w:rsidRPr="00D25E09">
        <w:rPr>
          <w:rFonts w:ascii="Times New Roman" w:eastAsia="Times New Roman" w:hAnsi="Times New Roman" w:cs="Times New Roman"/>
          <w:b/>
          <w:sz w:val="24"/>
          <w:szCs w:val="24"/>
          <w:u w:val="single"/>
          <w:lang w:eastAsia="pl-PL"/>
        </w:rPr>
        <w:t xml:space="preserve">Ogłoszenie w Biuletynie Zamówień Publicznych </w:t>
      </w:r>
      <w:r w:rsidR="00350DD2" w:rsidRPr="00B93FED">
        <w:rPr>
          <w:rFonts w:ascii="Times New Roman" w:eastAsia="Times New Roman" w:hAnsi="Times New Roman" w:cs="Times New Roman"/>
          <w:b/>
          <w:sz w:val="24"/>
          <w:szCs w:val="24"/>
          <w:u w:val="single"/>
          <w:lang w:eastAsia="pl-PL"/>
        </w:rPr>
        <w:t>nr</w:t>
      </w:r>
      <w:r w:rsidR="001A18F9">
        <w:t xml:space="preserve"> </w:t>
      </w:r>
      <w:r w:rsidR="001A18F9" w:rsidRPr="001A18F9">
        <w:rPr>
          <w:rFonts w:ascii="Times New Roman" w:eastAsia="Times New Roman" w:hAnsi="Times New Roman" w:cs="Times New Roman"/>
          <w:b/>
          <w:sz w:val="24"/>
          <w:szCs w:val="24"/>
          <w:u w:val="single"/>
          <w:lang w:eastAsia="pl-PL"/>
        </w:rPr>
        <w:t>574778-N-2020</w:t>
      </w:r>
      <w:r w:rsidR="00350DD2" w:rsidRPr="002E3D34">
        <w:rPr>
          <w:rFonts w:ascii="Times New Roman" w:eastAsia="Times New Roman" w:hAnsi="Times New Roman" w:cs="Times New Roman"/>
          <w:b/>
          <w:sz w:val="24"/>
          <w:szCs w:val="24"/>
          <w:u w:val="single"/>
          <w:lang w:eastAsia="pl-PL"/>
        </w:rPr>
        <w:t xml:space="preserve"> z</w:t>
      </w:r>
      <w:r w:rsidR="00350DD2">
        <w:rPr>
          <w:rFonts w:ascii="Times New Roman" w:eastAsia="Times New Roman" w:hAnsi="Times New Roman" w:cs="Times New Roman"/>
          <w:b/>
          <w:sz w:val="24"/>
          <w:szCs w:val="24"/>
          <w:u w:val="single"/>
          <w:lang w:eastAsia="pl-PL"/>
        </w:rPr>
        <w:t xml:space="preserve"> dnia </w:t>
      </w:r>
      <w:r w:rsidR="00521D98">
        <w:rPr>
          <w:rFonts w:ascii="Times New Roman" w:eastAsia="Times New Roman" w:hAnsi="Times New Roman" w:cs="Times New Roman"/>
          <w:b/>
          <w:sz w:val="24"/>
          <w:szCs w:val="24"/>
          <w:u w:val="single"/>
          <w:lang w:eastAsia="pl-PL"/>
        </w:rPr>
        <w:t>14.08.2020</w:t>
      </w:r>
      <w:r w:rsidR="00350DD2">
        <w:rPr>
          <w:rFonts w:ascii="Times New Roman" w:eastAsia="Times New Roman" w:hAnsi="Times New Roman" w:cs="Times New Roman"/>
          <w:b/>
          <w:sz w:val="24"/>
          <w:szCs w:val="24"/>
          <w:u w:val="single"/>
          <w:lang w:eastAsia="pl-PL"/>
        </w:rPr>
        <w:t xml:space="preserve"> </w:t>
      </w:r>
      <w:r w:rsidR="00350DD2" w:rsidRPr="00D25E09">
        <w:rPr>
          <w:rFonts w:ascii="Times New Roman" w:eastAsia="Times New Roman" w:hAnsi="Times New Roman" w:cs="Times New Roman"/>
          <w:b/>
          <w:sz w:val="24"/>
          <w:szCs w:val="24"/>
          <w:u w:val="single"/>
          <w:lang w:eastAsia="pl-PL"/>
        </w:rPr>
        <w:t>r.</w:t>
      </w:r>
    </w:p>
    <w:p w14:paraId="7B47182D" w14:textId="0CC30FFE" w:rsidR="00912700" w:rsidRPr="00AF25E4" w:rsidRDefault="00912700" w:rsidP="000A4843">
      <w:pPr>
        <w:pStyle w:val="tytu0"/>
        <w:spacing w:before="0" w:after="0" w:line="276" w:lineRule="auto"/>
        <w:contextualSpacing/>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bookmarkStart w:id="0" w:name="_GoBack"/>
      <w:bookmarkEnd w:id="0"/>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563C3F9E" w:rsidR="008069B7" w:rsidRPr="00AF25E4" w:rsidRDefault="005E3D27" w:rsidP="00357559">
            <w:pPr>
              <w:spacing w:line="360" w:lineRule="auto"/>
              <w:rPr>
                <w:rFonts w:ascii="Arial" w:hAnsi="Arial" w:cs="Arial"/>
                <w:sz w:val="20"/>
                <w:szCs w:val="20"/>
              </w:rPr>
            </w:pPr>
            <w:r>
              <w:rPr>
                <w:rFonts w:ascii="Arial" w:hAnsi="Arial" w:cs="Arial"/>
                <w:sz w:val="20"/>
                <w:szCs w:val="20"/>
              </w:rPr>
              <w:t>Załąc</w:t>
            </w:r>
            <w:r w:rsidR="00EF2811">
              <w:rPr>
                <w:rFonts w:ascii="Arial" w:hAnsi="Arial" w:cs="Arial"/>
                <w:sz w:val="20"/>
                <w:szCs w:val="20"/>
              </w:rPr>
              <w:t>zniki nr 3</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11C8447B"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Klauzula informacyjna</w:t>
            </w:r>
            <w:r w:rsidR="00764C54">
              <w:rPr>
                <w:rFonts w:ascii="Arial" w:eastAsia="Times New Roman" w:hAnsi="Arial" w:cs="Arial"/>
                <w:bCs/>
                <w:sz w:val="20"/>
                <w:szCs w:val="20"/>
                <w:lang w:eastAsia="ar-SA"/>
              </w:rPr>
              <w:t xml:space="preserve"> dotycząca przetwarzania danych osobowych</w:t>
            </w:r>
            <w:r w:rsidRPr="00AF25E4">
              <w:rPr>
                <w:rFonts w:ascii="Arial" w:eastAsia="Times New Roman" w:hAnsi="Arial" w:cs="Arial"/>
                <w:bCs/>
                <w:sz w:val="20"/>
                <w:szCs w:val="20"/>
                <w:lang w:eastAsia="ar-SA"/>
              </w:rPr>
              <w:t xml:space="preserve">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69DB3CB0" w14:textId="482EC909" w:rsidR="00C748D9" w:rsidRDefault="00C748D9" w:rsidP="00C748D9">
      <w:pPr>
        <w:rPr>
          <w:rFonts w:ascii="Arial" w:hAnsi="Arial" w:cs="Arial"/>
          <w:sz w:val="20"/>
          <w:szCs w:val="20"/>
        </w:rPr>
      </w:pPr>
      <w:r>
        <w:rPr>
          <w:rFonts w:ascii="Arial" w:hAnsi="Arial" w:cs="Arial"/>
          <w:sz w:val="20"/>
          <w:szCs w:val="20"/>
        </w:rPr>
        <w:br/>
      </w:r>
    </w:p>
    <w:p w14:paraId="45E339C2" w14:textId="77777777" w:rsidR="00C748D9" w:rsidRDefault="00C748D9">
      <w:pPr>
        <w:rPr>
          <w:rFonts w:ascii="Arial" w:hAnsi="Arial" w:cs="Arial"/>
          <w:sz w:val="20"/>
          <w:szCs w:val="20"/>
        </w:rPr>
      </w:pPr>
      <w:r>
        <w:rPr>
          <w:rFonts w:ascii="Arial" w:hAnsi="Arial" w:cs="Arial"/>
          <w:sz w:val="20"/>
          <w:szCs w:val="20"/>
        </w:rPr>
        <w:br w:type="page"/>
      </w:r>
    </w:p>
    <w:p w14:paraId="684F6050" w14:textId="77777777" w:rsidR="00FB073E" w:rsidRPr="00AF25E4" w:rsidRDefault="00FB073E" w:rsidP="00C748D9">
      <w:pPr>
        <w:rPr>
          <w:rFonts w:ascii="Arial" w:hAnsi="Arial" w:cs="Arial"/>
          <w:sz w:val="20"/>
          <w:szCs w:val="20"/>
        </w:rPr>
      </w:pPr>
    </w:p>
    <w:p w14:paraId="096ADCA8" w14:textId="02177780" w:rsidR="00613895" w:rsidRPr="00AF25E4" w:rsidRDefault="000D3393" w:rsidP="00AC7FAE">
      <w:pPr>
        <w:pStyle w:val="tekst-pity"/>
        <w:numPr>
          <w:ilvl w:val="0"/>
          <w:numId w:val="50"/>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10"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164E62D2" w14:textId="5C64D02F" w:rsidR="001C18AD" w:rsidRPr="001C18AD" w:rsidRDefault="001C18AD" w:rsidP="001C18AD">
      <w:pPr>
        <w:pStyle w:val="Akapitzlist"/>
        <w:numPr>
          <w:ilvl w:val="0"/>
          <w:numId w:val="34"/>
        </w:numPr>
        <w:spacing w:after="0" w:line="240" w:lineRule="auto"/>
        <w:jc w:val="both"/>
        <w:rPr>
          <w:rFonts w:ascii="Cambria" w:hAnsi="Cambria" w:cs="Arial"/>
        </w:rPr>
      </w:pPr>
      <w:r w:rsidRPr="00101C74">
        <w:rPr>
          <w:rFonts w:ascii="Cambria" w:hAnsi="Cambria" w:cs="Arial"/>
          <w:b/>
          <w:bCs/>
        </w:rPr>
        <w:t>Ustawa</w:t>
      </w:r>
      <w:r>
        <w:rPr>
          <w:rFonts w:ascii="Cambria" w:hAnsi="Cambria" w:cs="Arial"/>
        </w:rPr>
        <w:t xml:space="preserve"> - Ustawa z dnia 29</w:t>
      </w:r>
      <w:r w:rsidRPr="00101C74">
        <w:rPr>
          <w:rFonts w:ascii="Cambria" w:hAnsi="Cambria" w:cs="Arial"/>
        </w:rPr>
        <w:t xml:space="preserve"> stycznia 2004 r. Prawo z</w:t>
      </w:r>
      <w:r>
        <w:rPr>
          <w:rFonts w:ascii="Cambria" w:hAnsi="Cambria" w:cs="Arial"/>
        </w:rPr>
        <w:t>amówień publicznych (Dz. U. 2019.1843</w:t>
      </w:r>
      <w:r w:rsidRPr="00101C74">
        <w:rPr>
          <w:rFonts w:ascii="Cambria" w:hAnsi="Cambria" w:cs="Arial"/>
        </w:rPr>
        <w:t xml:space="preserve"> </w:t>
      </w:r>
      <w:proofErr w:type="spellStart"/>
      <w:r w:rsidRPr="00101C74">
        <w:rPr>
          <w:rFonts w:ascii="Cambria" w:hAnsi="Cambria" w:cs="Arial"/>
        </w:rPr>
        <w:t>t.j</w:t>
      </w:r>
      <w:proofErr w:type="spellEnd"/>
      <w:r w:rsidRPr="00101C74">
        <w:rPr>
          <w:rFonts w:ascii="Cambria" w:hAnsi="Cambria" w:cs="Arial"/>
        </w:rPr>
        <w:t xml:space="preserve">. z </w:t>
      </w:r>
      <w:r>
        <w:rPr>
          <w:rFonts w:ascii="Cambria" w:hAnsi="Cambria" w:cs="Arial"/>
        </w:rPr>
        <w:t>późn.</w:t>
      </w:r>
      <w:r w:rsidRPr="00101C74">
        <w:rPr>
          <w:rFonts w:ascii="Cambria" w:hAnsi="Cambria" w:cs="Arial"/>
        </w:rPr>
        <w:t xml:space="preserve">  zm.) oraz wszelkie akty wykonawcze wydane na jej podstawie (dalej  </w:t>
      </w:r>
      <w:r w:rsidRPr="00101C74">
        <w:rPr>
          <w:rFonts w:ascii="Cambria" w:hAnsi="Cambria" w:cs="Arial"/>
          <w:b/>
        </w:rPr>
        <w:t>ustawa</w:t>
      </w:r>
      <w:r w:rsidRPr="00101C74">
        <w:rPr>
          <w:rFonts w:ascii="Cambria" w:hAnsi="Cambria" w:cs="Arial"/>
        </w:rPr>
        <w:t xml:space="preserve"> lub  </w:t>
      </w:r>
      <w:r w:rsidRPr="00101C74">
        <w:rPr>
          <w:rFonts w:ascii="Cambria" w:hAnsi="Cambria" w:cs="Arial"/>
          <w:b/>
        </w:rPr>
        <w:t>ustawa PZP</w:t>
      </w:r>
      <w:r w:rsidRPr="00101C74">
        <w:rPr>
          <w:rFonts w:ascii="Cambria" w:hAnsi="Cambria" w:cs="Arial"/>
        </w:rPr>
        <w:t xml:space="preserve"> lub </w:t>
      </w:r>
      <w:r w:rsidRPr="00101C74">
        <w:rPr>
          <w:rFonts w:ascii="Cambria" w:hAnsi="Cambria" w:cs="Arial"/>
          <w:b/>
        </w:rPr>
        <w:t xml:space="preserve">ustawa </w:t>
      </w:r>
      <w:proofErr w:type="spellStart"/>
      <w:r w:rsidRPr="00101C74">
        <w:rPr>
          <w:rFonts w:ascii="Cambria" w:hAnsi="Cambria" w:cs="Arial"/>
          <w:b/>
        </w:rPr>
        <w:t>pzp</w:t>
      </w:r>
      <w:proofErr w:type="spellEnd"/>
      <w:r w:rsidRPr="00101C74">
        <w:rPr>
          <w:rFonts w:ascii="Cambria" w:hAnsi="Cambria" w:cs="Arial"/>
        </w:rPr>
        <w:t>).;</w:t>
      </w:r>
      <w:r>
        <w:rPr>
          <w:rFonts w:ascii="Cambria" w:hAnsi="Cambria" w:cs="Arial"/>
        </w:rPr>
        <w:t xml:space="preserve">  </w:t>
      </w:r>
    </w:p>
    <w:p w14:paraId="3CFD27DF" w14:textId="3D752ECF"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35632">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17F18ED" w:rsidR="00283BD3" w:rsidRPr="00AF25E4" w:rsidRDefault="00F009A1"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w:t>
      </w:r>
      <w:r w:rsidR="00FA5817">
        <w:rPr>
          <w:rFonts w:ascii="Arial" w:hAnsi="Arial" w:cs="Arial"/>
          <w:sz w:val="20"/>
          <w:szCs w:val="20"/>
        </w:rPr>
        <w:t xml:space="preserve">az odpowiednie załączniki min. </w:t>
      </w:r>
      <w:r w:rsidR="00283BD3" w:rsidRPr="00AF25E4">
        <w:rPr>
          <w:rFonts w:ascii="Arial" w:hAnsi="Arial" w:cs="Arial"/>
          <w:sz w:val="20"/>
          <w:szCs w:val="20"/>
        </w:rPr>
        <w:t>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35632">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1"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2"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481DAE55" w:rsidR="006D1BC2" w:rsidRPr="00AF25E4" w:rsidRDefault="001C18AD" w:rsidP="00096BD7">
      <w:pPr>
        <w:pStyle w:val="Bezodstpw"/>
        <w:numPr>
          <w:ilvl w:val="0"/>
          <w:numId w:val="3"/>
        </w:numPr>
        <w:ind w:left="1134" w:hanging="1134"/>
        <w:jc w:val="both"/>
        <w:rPr>
          <w:rFonts w:ascii="Arial" w:hAnsi="Arial" w:cs="Arial"/>
          <w:b/>
          <w:sz w:val="20"/>
          <w:szCs w:val="20"/>
        </w:rPr>
      </w:pPr>
      <w:r>
        <w:rPr>
          <w:rFonts w:ascii="Arial" w:hAnsi="Arial" w:cs="Arial"/>
          <w:b/>
          <w:sz w:val="20"/>
          <w:szCs w:val="20"/>
        </w:rPr>
        <w:t>TRYB POSTĘPOWANIA</w:t>
      </w:r>
    </w:p>
    <w:p w14:paraId="2F405DC4" w14:textId="61A3F032" w:rsidR="001C18AD" w:rsidRPr="001C18AD" w:rsidRDefault="001C18AD" w:rsidP="001C18AD">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 xml:space="preserve">Postępowanie prowadzone jest w trybie </w:t>
      </w:r>
      <w:r w:rsidRPr="001C18AD">
        <w:rPr>
          <w:rFonts w:ascii="Arial" w:hAnsi="Arial" w:cs="Arial"/>
          <w:b/>
          <w:sz w:val="20"/>
          <w:szCs w:val="20"/>
        </w:rPr>
        <w:t>przetargu nieograniczonego</w:t>
      </w:r>
      <w:r w:rsidRPr="001C18AD">
        <w:rPr>
          <w:rFonts w:ascii="Arial" w:hAnsi="Arial" w:cs="Arial"/>
          <w:sz w:val="20"/>
          <w:szCs w:val="20"/>
        </w:rPr>
        <w:t xml:space="preserve"> na podstawie art. 10 ust. 1 oraz art. 39 – 46 ustawy z dnia 29 stycznia 2004 r. Prawo zamówień publicznych (tekst jedn.: Dz. U. z 2019 r, poz. 1843 z późn. zm.) oraz aktów wykonawczych do ustawy PZP.</w:t>
      </w:r>
    </w:p>
    <w:p w14:paraId="589A439D" w14:textId="1777F298"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lastRenderedPageBreak/>
        <w:t>Postępowanie jest prowadzone zgodnie zasadami przewidzianymi dla zamówień</w:t>
      </w:r>
      <w:r w:rsidRPr="00AF25E4">
        <w:rPr>
          <w:rFonts w:ascii="Arial" w:hAnsi="Arial" w:cs="Arial"/>
          <w:sz w:val="20"/>
          <w:szCs w:val="20"/>
        </w:rPr>
        <w:t xml:space="preserve">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0B1A28">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16604950" w:rsidR="003B642D" w:rsidRPr="00B87F98" w:rsidRDefault="00A16195" w:rsidP="007B61CD">
      <w:pPr>
        <w:widowControl w:val="0"/>
        <w:numPr>
          <w:ilvl w:val="0"/>
          <w:numId w:val="49"/>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F77FA1">
        <w:rPr>
          <w:rFonts w:ascii="Arial" w:hAnsi="Arial" w:cs="Arial"/>
          <w:sz w:val="20"/>
          <w:szCs w:val="20"/>
        </w:rPr>
        <w:t>d</w:t>
      </w:r>
      <w:r w:rsidR="00F77FA1" w:rsidRPr="007B61CD">
        <w:rPr>
          <w:rFonts w:ascii="Arial" w:hAnsi="Arial" w:cs="Arial"/>
          <w:b/>
          <w:sz w:val="20"/>
          <w:szCs w:val="20"/>
        </w:rPr>
        <w:t>ostawa rękawic diagnostycznych, chirurgicznych i winylowych</w:t>
      </w:r>
      <w:r w:rsidR="00F77FA1">
        <w:rPr>
          <w:rFonts w:ascii="Arial" w:hAnsi="Arial" w:cs="Arial"/>
          <w:b/>
          <w:sz w:val="20"/>
          <w:szCs w:val="20"/>
        </w:rPr>
        <w:t>;</w:t>
      </w:r>
      <w:r w:rsidR="007B61CD">
        <w:rPr>
          <w:rFonts w:ascii="Arial" w:hAnsi="Arial" w:cs="Arial"/>
          <w:b/>
          <w:sz w:val="20"/>
          <w:szCs w:val="20"/>
        </w:rPr>
        <w:t xml:space="preserve"> </w:t>
      </w:r>
      <w:r w:rsidR="007B61CD" w:rsidRPr="007B61CD">
        <w:rPr>
          <w:rFonts w:ascii="Arial" w:hAnsi="Arial" w:cs="Arial"/>
          <w:b/>
          <w:sz w:val="20"/>
          <w:szCs w:val="20"/>
        </w:rPr>
        <w:t>fartuchów flizelinowych, masek medycznych i p</w:t>
      </w:r>
      <w:r w:rsidR="00F77FA1">
        <w:rPr>
          <w:rFonts w:ascii="Arial" w:hAnsi="Arial" w:cs="Arial"/>
          <w:b/>
          <w:sz w:val="20"/>
          <w:szCs w:val="20"/>
        </w:rPr>
        <w:t>ółmasek filtrujących FFP2</w:t>
      </w:r>
      <w:r w:rsidR="00B87F98">
        <w:rPr>
          <w:rFonts w:ascii="Arial" w:hAnsi="Arial" w:cs="Arial"/>
          <w:b/>
          <w:sz w:val="20"/>
          <w:szCs w:val="20"/>
        </w:rPr>
        <w:t>.</w:t>
      </w:r>
    </w:p>
    <w:p w14:paraId="57979B85" w14:textId="77777777" w:rsidR="00A16195" w:rsidRPr="00AF25E4" w:rsidRDefault="00A16195" w:rsidP="00AC7FAE">
      <w:pPr>
        <w:pStyle w:val="Bezodstpw"/>
        <w:numPr>
          <w:ilvl w:val="0"/>
          <w:numId w:val="49"/>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6126F50F"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p>
    <w:p w14:paraId="6596F249" w14:textId="5AA8D8D7" w:rsidR="00DC6783"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609E7C87" w14:textId="7A21F9E1" w:rsidR="000654F5" w:rsidRDefault="000654F5" w:rsidP="000654F5">
      <w:pPr>
        <w:pStyle w:val="Bezodstpw"/>
        <w:ind w:left="708"/>
        <w:jc w:val="both"/>
        <w:rPr>
          <w:rFonts w:ascii="Arial" w:hAnsi="Arial" w:cs="Arial"/>
          <w:sz w:val="20"/>
          <w:szCs w:val="20"/>
        </w:rPr>
      </w:pPr>
      <w:r w:rsidRPr="00AF25E4">
        <w:rPr>
          <w:rFonts w:ascii="Arial" w:hAnsi="Arial" w:cs="Arial"/>
          <w:sz w:val="20"/>
          <w:szCs w:val="20"/>
        </w:rPr>
        <w:t>załącznik nr 3</w:t>
      </w:r>
      <w:r>
        <w:rPr>
          <w:rFonts w:ascii="Arial" w:hAnsi="Arial" w:cs="Arial"/>
          <w:sz w:val="20"/>
          <w:szCs w:val="20"/>
        </w:rPr>
        <w:t>/3 –</w:t>
      </w:r>
      <w:r w:rsidRPr="00AF25E4">
        <w:rPr>
          <w:rFonts w:ascii="Arial" w:hAnsi="Arial" w:cs="Arial"/>
          <w:sz w:val="20"/>
          <w:szCs w:val="20"/>
        </w:rPr>
        <w:t xml:space="preserve"> Formularz Cenowy </w:t>
      </w:r>
      <w:r>
        <w:rPr>
          <w:rFonts w:ascii="Arial" w:hAnsi="Arial" w:cs="Arial"/>
          <w:sz w:val="20"/>
          <w:szCs w:val="20"/>
        </w:rPr>
        <w:t>– zadanie 3</w:t>
      </w:r>
    </w:p>
    <w:p w14:paraId="3EDCB962" w14:textId="6BB10656" w:rsidR="000654F5" w:rsidRDefault="000654F5" w:rsidP="000654F5">
      <w:pPr>
        <w:pStyle w:val="Bezodstpw"/>
        <w:ind w:left="708"/>
        <w:jc w:val="both"/>
        <w:rPr>
          <w:rFonts w:ascii="Arial" w:hAnsi="Arial" w:cs="Arial"/>
          <w:sz w:val="20"/>
          <w:szCs w:val="20"/>
        </w:rPr>
      </w:pPr>
      <w:r>
        <w:rPr>
          <w:rFonts w:ascii="Arial" w:hAnsi="Arial" w:cs="Arial"/>
          <w:sz w:val="20"/>
          <w:szCs w:val="20"/>
        </w:rPr>
        <w:t>załącznik nr 3/4 – Formularz Cenowy – zadanie 4</w:t>
      </w:r>
      <w:r w:rsidR="00F84CDA">
        <w:rPr>
          <w:rFonts w:ascii="Arial" w:hAnsi="Arial" w:cs="Arial"/>
          <w:sz w:val="20"/>
          <w:szCs w:val="20"/>
        </w:rPr>
        <w:t xml:space="preserve"> (zamówienie finansowane z projektu </w:t>
      </w:r>
      <w:r w:rsidR="00F84CDA" w:rsidRPr="00F84CDA">
        <w:rPr>
          <w:rFonts w:ascii="Arial" w:hAnsi="Arial" w:cs="Arial"/>
          <w:sz w:val="20"/>
          <w:szCs w:val="20"/>
        </w:rPr>
        <w:t>„Małopolska Tarcza Antykryzysowa - Pakiet Medyczny”</w:t>
      </w:r>
      <w:r w:rsidR="00F84CDA">
        <w:rPr>
          <w:rFonts w:ascii="Arial" w:hAnsi="Arial" w:cs="Arial"/>
          <w:sz w:val="20"/>
          <w:szCs w:val="20"/>
        </w:rPr>
        <w:t>)</w:t>
      </w:r>
    </w:p>
    <w:p w14:paraId="4CDC89AC" w14:textId="4BD412B4" w:rsidR="00811686" w:rsidRDefault="00811686" w:rsidP="00811686">
      <w:pPr>
        <w:pStyle w:val="Bezodstpw"/>
        <w:ind w:left="708"/>
        <w:jc w:val="both"/>
        <w:rPr>
          <w:rFonts w:ascii="Arial" w:hAnsi="Arial" w:cs="Arial"/>
          <w:sz w:val="20"/>
          <w:szCs w:val="20"/>
        </w:rPr>
      </w:pPr>
      <w:r w:rsidRPr="00AF25E4">
        <w:rPr>
          <w:rFonts w:ascii="Arial" w:hAnsi="Arial" w:cs="Arial"/>
          <w:sz w:val="20"/>
          <w:szCs w:val="20"/>
        </w:rPr>
        <w:t>załącznik nr 3</w:t>
      </w:r>
      <w:r>
        <w:rPr>
          <w:rFonts w:ascii="Arial" w:hAnsi="Arial" w:cs="Arial"/>
          <w:sz w:val="20"/>
          <w:szCs w:val="20"/>
        </w:rPr>
        <w:t>/5 –</w:t>
      </w:r>
      <w:r w:rsidRPr="00AF25E4">
        <w:rPr>
          <w:rFonts w:ascii="Arial" w:hAnsi="Arial" w:cs="Arial"/>
          <w:sz w:val="20"/>
          <w:szCs w:val="20"/>
        </w:rPr>
        <w:t xml:space="preserve"> Formularz Cenowy </w:t>
      </w:r>
      <w:r>
        <w:rPr>
          <w:rFonts w:ascii="Arial" w:hAnsi="Arial" w:cs="Arial"/>
          <w:sz w:val="20"/>
          <w:szCs w:val="20"/>
        </w:rPr>
        <w:t>– zadanie 5</w:t>
      </w:r>
      <w:r w:rsidR="00F84CDA">
        <w:rPr>
          <w:rFonts w:ascii="Arial" w:hAnsi="Arial" w:cs="Arial"/>
          <w:sz w:val="20"/>
          <w:szCs w:val="20"/>
        </w:rPr>
        <w:t xml:space="preserve"> (zamówienie finansowane z projektu </w:t>
      </w:r>
      <w:r w:rsidR="00F84CDA" w:rsidRPr="00F84CDA">
        <w:rPr>
          <w:rFonts w:ascii="Arial" w:hAnsi="Arial" w:cs="Arial"/>
          <w:sz w:val="20"/>
          <w:szCs w:val="20"/>
        </w:rPr>
        <w:t>„Małopolska Tarcza Antykryzysowa - Pakiet Medyczny”</w:t>
      </w:r>
      <w:r w:rsidR="00F84CDA">
        <w:rPr>
          <w:rFonts w:ascii="Arial" w:hAnsi="Arial" w:cs="Arial"/>
          <w:sz w:val="20"/>
          <w:szCs w:val="20"/>
        </w:rPr>
        <w:t>)</w:t>
      </w:r>
    </w:p>
    <w:p w14:paraId="4B2EDE4A" w14:textId="2769FE90" w:rsidR="00811686" w:rsidRDefault="00811686" w:rsidP="00811686">
      <w:pPr>
        <w:pStyle w:val="Bezodstpw"/>
        <w:ind w:left="708"/>
        <w:jc w:val="both"/>
        <w:rPr>
          <w:rFonts w:ascii="Arial" w:hAnsi="Arial" w:cs="Arial"/>
          <w:sz w:val="20"/>
          <w:szCs w:val="20"/>
        </w:rPr>
      </w:pPr>
      <w:r>
        <w:rPr>
          <w:rFonts w:ascii="Arial" w:hAnsi="Arial" w:cs="Arial"/>
          <w:sz w:val="20"/>
          <w:szCs w:val="20"/>
        </w:rPr>
        <w:t>załącznik nr 3/6 – Formularz Cenowy – zadanie 6</w:t>
      </w:r>
      <w:r w:rsidR="00F84CDA">
        <w:rPr>
          <w:rFonts w:ascii="Arial" w:hAnsi="Arial" w:cs="Arial"/>
          <w:sz w:val="20"/>
          <w:szCs w:val="20"/>
        </w:rPr>
        <w:t xml:space="preserve"> (zamówienie finansowane z projektu </w:t>
      </w:r>
      <w:r w:rsidR="00F84CDA" w:rsidRPr="00F84CDA">
        <w:rPr>
          <w:rFonts w:ascii="Arial" w:hAnsi="Arial" w:cs="Arial"/>
          <w:sz w:val="20"/>
          <w:szCs w:val="20"/>
        </w:rPr>
        <w:t>„Małopolska Tarcza Antykryzysowa - Pakiet Medyczny”</w:t>
      </w:r>
      <w:r w:rsidR="00F84CDA">
        <w:rPr>
          <w:rFonts w:ascii="Arial" w:hAnsi="Arial" w:cs="Arial"/>
          <w:sz w:val="20"/>
          <w:szCs w:val="20"/>
        </w:rPr>
        <w:t>)</w:t>
      </w:r>
    </w:p>
    <w:p w14:paraId="6A4C122D" w14:textId="697F342C" w:rsidR="00F1187A" w:rsidRPr="00023048" w:rsidRDefault="00A16195" w:rsidP="00AC7FAE">
      <w:pPr>
        <w:pStyle w:val="Bezodstpw"/>
        <w:numPr>
          <w:ilvl w:val="0"/>
          <w:numId w:val="49"/>
        </w:numPr>
        <w:jc w:val="both"/>
        <w:rPr>
          <w:rFonts w:ascii="Arial" w:hAnsi="Arial" w:cs="Arial"/>
          <w:b/>
          <w:color w:val="000000"/>
          <w:sz w:val="20"/>
          <w:szCs w:val="20"/>
          <w:shd w:val="clear" w:color="auto" w:fill="FFFFFF"/>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97686B">
        <w:rPr>
          <w:rFonts w:ascii="Arial" w:hAnsi="Arial" w:cs="Arial"/>
          <w:sz w:val="20"/>
          <w:szCs w:val="20"/>
        </w:rPr>
        <w:t xml:space="preserve"> </w:t>
      </w:r>
      <w:r w:rsidR="00371D47" w:rsidRPr="00371D47">
        <w:rPr>
          <w:rFonts w:ascii="Arial" w:hAnsi="Arial" w:cs="Arial"/>
          <w:b/>
          <w:color w:val="000000"/>
          <w:sz w:val="20"/>
          <w:szCs w:val="20"/>
          <w:shd w:val="clear" w:color="auto" w:fill="FFFFFF"/>
        </w:rPr>
        <w:t>35113400-3</w:t>
      </w:r>
      <w:r w:rsidR="00371D47">
        <w:rPr>
          <w:rFonts w:ascii="Arial" w:hAnsi="Arial" w:cs="Arial"/>
          <w:b/>
          <w:color w:val="000000"/>
          <w:sz w:val="20"/>
          <w:szCs w:val="20"/>
          <w:shd w:val="clear" w:color="auto" w:fill="FFFFFF"/>
        </w:rPr>
        <w:t xml:space="preserve"> </w:t>
      </w:r>
      <w:r w:rsidR="00371D47" w:rsidRPr="00371D47">
        <w:rPr>
          <w:rFonts w:ascii="Arial" w:hAnsi="Arial" w:cs="Arial"/>
          <w:b/>
          <w:color w:val="000000"/>
          <w:sz w:val="20"/>
          <w:szCs w:val="20"/>
          <w:shd w:val="clear" w:color="auto" w:fill="FFFFFF"/>
        </w:rPr>
        <w:t>Odzież ochronna i zabezpieczająca</w:t>
      </w:r>
      <w:r w:rsidR="00023048">
        <w:rPr>
          <w:rFonts w:ascii="Arial" w:hAnsi="Arial" w:cs="Arial"/>
          <w:b/>
          <w:color w:val="000000"/>
          <w:sz w:val="20"/>
          <w:szCs w:val="20"/>
          <w:shd w:val="clear" w:color="auto" w:fill="FFFFFF"/>
        </w:rPr>
        <w:t xml:space="preserve">, </w:t>
      </w:r>
      <w:r w:rsidR="00023048" w:rsidRPr="00023048">
        <w:rPr>
          <w:rFonts w:ascii="Arial" w:hAnsi="Arial" w:cs="Arial"/>
          <w:b/>
          <w:color w:val="000000"/>
          <w:sz w:val="20"/>
          <w:szCs w:val="20"/>
          <w:shd w:val="clear" w:color="auto" w:fill="FFFFFF"/>
        </w:rPr>
        <w:t>18143000-3</w:t>
      </w:r>
      <w:r w:rsidR="00023048">
        <w:rPr>
          <w:rFonts w:ascii="Arial" w:hAnsi="Arial" w:cs="Arial"/>
          <w:b/>
          <w:color w:val="000000"/>
          <w:sz w:val="20"/>
          <w:szCs w:val="20"/>
          <w:shd w:val="clear" w:color="auto" w:fill="FFFFFF"/>
        </w:rPr>
        <w:t xml:space="preserve"> Akcesoria ochronne</w:t>
      </w:r>
    </w:p>
    <w:p w14:paraId="0C3E9066" w14:textId="01B2253B" w:rsidR="00814E77" w:rsidRDefault="00814E77" w:rsidP="00AC7FAE">
      <w:pPr>
        <w:pStyle w:val="Bezodstpw"/>
        <w:numPr>
          <w:ilvl w:val="0"/>
          <w:numId w:val="49"/>
        </w:numPr>
        <w:jc w:val="both"/>
        <w:rPr>
          <w:rFonts w:ascii="Cambria" w:hAnsi="Cambria" w:cs="Times New Roman"/>
          <w:b/>
          <w:u w:val="single"/>
        </w:rPr>
      </w:pPr>
      <w:r w:rsidRPr="00814E77">
        <w:rPr>
          <w:rFonts w:ascii="Arial" w:hAnsi="Arial" w:cs="Arial"/>
          <w:b/>
          <w:sz w:val="20"/>
          <w:szCs w:val="20"/>
          <w:u w:val="single"/>
        </w:rPr>
        <w:t xml:space="preserve">Zamawiający dopuszcza możliwość składania ofert częściowych </w:t>
      </w:r>
      <w:r w:rsidR="00811686">
        <w:rPr>
          <w:rFonts w:ascii="Arial" w:hAnsi="Arial" w:cs="Arial"/>
          <w:b/>
          <w:sz w:val="20"/>
          <w:szCs w:val="20"/>
          <w:u w:val="single"/>
        </w:rPr>
        <w:t>– 6 ZADAŃ</w:t>
      </w:r>
      <w:r w:rsidR="0057201E">
        <w:rPr>
          <w:rFonts w:ascii="Arial" w:hAnsi="Arial" w:cs="Arial"/>
          <w:b/>
          <w:sz w:val="20"/>
          <w:szCs w:val="20"/>
          <w:u w:val="single"/>
        </w:rPr>
        <w:t xml:space="preserve"> </w:t>
      </w:r>
    </w:p>
    <w:tbl>
      <w:tblPr>
        <w:tblStyle w:val="Tabela-Siatka"/>
        <w:tblW w:w="8707" w:type="dxa"/>
        <w:tblInd w:w="360" w:type="dxa"/>
        <w:tblLook w:val="04A0" w:firstRow="1" w:lastRow="0" w:firstColumn="1" w:lastColumn="0" w:noHBand="0" w:noVBand="1"/>
      </w:tblPr>
      <w:tblGrid>
        <w:gridCol w:w="1478"/>
        <w:gridCol w:w="7229"/>
      </w:tblGrid>
      <w:tr w:rsidR="007B61CD" w:rsidRPr="00325970" w14:paraId="0FBCA1F3" w14:textId="77777777" w:rsidTr="000A0B79">
        <w:tc>
          <w:tcPr>
            <w:tcW w:w="1478" w:type="dxa"/>
          </w:tcPr>
          <w:p w14:paraId="18C7C9C0" w14:textId="77777777" w:rsidR="007B61CD" w:rsidRPr="0057201E" w:rsidRDefault="007B61CD" w:rsidP="007B61CD">
            <w:pPr>
              <w:jc w:val="both"/>
              <w:rPr>
                <w:rFonts w:ascii="Arial" w:hAnsi="Arial" w:cs="Arial"/>
                <w:b/>
                <w:sz w:val="20"/>
                <w:szCs w:val="20"/>
              </w:rPr>
            </w:pPr>
            <w:r w:rsidRPr="0057201E">
              <w:rPr>
                <w:rFonts w:ascii="Arial" w:hAnsi="Arial" w:cs="Arial"/>
                <w:b/>
                <w:sz w:val="20"/>
                <w:szCs w:val="20"/>
              </w:rPr>
              <w:t>ZADANIE 1</w:t>
            </w:r>
          </w:p>
        </w:tc>
        <w:tc>
          <w:tcPr>
            <w:tcW w:w="7229" w:type="dxa"/>
          </w:tcPr>
          <w:p w14:paraId="439394B4" w14:textId="45ABB4F0" w:rsidR="007B61CD" w:rsidRPr="0057201E" w:rsidRDefault="007B61CD" w:rsidP="007B61CD">
            <w:pPr>
              <w:jc w:val="both"/>
              <w:rPr>
                <w:rFonts w:ascii="Arial" w:hAnsi="Arial" w:cs="Arial"/>
                <w:b/>
                <w:sz w:val="20"/>
                <w:szCs w:val="20"/>
              </w:rPr>
            </w:pPr>
            <w:r w:rsidRPr="009F3B38">
              <w:rPr>
                <w:rFonts w:ascii="Cambria" w:hAnsi="Cambria"/>
                <w:b/>
                <w:sz w:val="20"/>
                <w:szCs w:val="20"/>
              </w:rPr>
              <w:t xml:space="preserve">dostawa rękawic diagnostycznych </w:t>
            </w:r>
          </w:p>
        </w:tc>
      </w:tr>
      <w:tr w:rsidR="007B61CD" w:rsidRPr="00325970" w14:paraId="3C4414C0" w14:textId="77777777" w:rsidTr="000A0B79">
        <w:tc>
          <w:tcPr>
            <w:tcW w:w="1478" w:type="dxa"/>
          </w:tcPr>
          <w:p w14:paraId="529D919C" w14:textId="77777777" w:rsidR="007B61CD" w:rsidRPr="0057201E" w:rsidRDefault="007B61CD" w:rsidP="007B61CD">
            <w:pPr>
              <w:jc w:val="both"/>
              <w:rPr>
                <w:rFonts w:ascii="Arial" w:hAnsi="Arial" w:cs="Arial"/>
                <w:b/>
                <w:sz w:val="20"/>
                <w:szCs w:val="20"/>
              </w:rPr>
            </w:pPr>
            <w:r w:rsidRPr="0057201E">
              <w:rPr>
                <w:rFonts w:ascii="Arial" w:hAnsi="Arial" w:cs="Arial"/>
                <w:b/>
                <w:sz w:val="20"/>
                <w:szCs w:val="20"/>
              </w:rPr>
              <w:t>ZADANIE 2</w:t>
            </w:r>
          </w:p>
        </w:tc>
        <w:tc>
          <w:tcPr>
            <w:tcW w:w="7229" w:type="dxa"/>
          </w:tcPr>
          <w:p w14:paraId="01E7FF91" w14:textId="6749377F" w:rsidR="007B61CD" w:rsidRPr="0057201E" w:rsidRDefault="007B61CD" w:rsidP="007B61CD">
            <w:pPr>
              <w:jc w:val="both"/>
              <w:rPr>
                <w:rFonts w:ascii="Arial" w:hAnsi="Arial" w:cs="Arial"/>
                <w:b/>
                <w:sz w:val="20"/>
                <w:szCs w:val="20"/>
              </w:rPr>
            </w:pPr>
            <w:r w:rsidRPr="009F3B38">
              <w:rPr>
                <w:rFonts w:ascii="Cambria" w:hAnsi="Cambria"/>
                <w:b/>
                <w:sz w:val="20"/>
                <w:szCs w:val="20"/>
              </w:rPr>
              <w:t>dostawa rękawic chirurgicznych</w:t>
            </w:r>
          </w:p>
        </w:tc>
      </w:tr>
      <w:tr w:rsidR="007B61CD" w:rsidRPr="00325970" w14:paraId="4434B913" w14:textId="77777777" w:rsidTr="000A0B79">
        <w:tc>
          <w:tcPr>
            <w:tcW w:w="1478" w:type="dxa"/>
          </w:tcPr>
          <w:p w14:paraId="6FF07B20" w14:textId="600A7BB1" w:rsidR="007B61CD" w:rsidRPr="0057201E" w:rsidRDefault="007B61CD" w:rsidP="007B61CD">
            <w:pPr>
              <w:jc w:val="both"/>
              <w:rPr>
                <w:rFonts w:ascii="Arial" w:hAnsi="Arial" w:cs="Arial"/>
                <w:b/>
                <w:sz w:val="20"/>
                <w:szCs w:val="20"/>
              </w:rPr>
            </w:pPr>
            <w:r>
              <w:rPr>
                <w:rFonts w:ascii="Arial" w:hAnsi="Arial" w:cs="Arial"/>
                <w:b/>
                <w:sz w:val="20"/>
                <w:szCs w:val="20"/>
              </w:rPr>
              <w:t>ZADANIE 3</w:t>
            </w:r>
          </w:p>
        </w:tc>
        <w:tc>
          <w:tcPr>
            <w:tcW w:w="7229" w:type="dxa"/>
          </w:tcPr>
          <w:p w14:paraId="77B05EE0" w14:textId="7EE2FAF2" w:rsidR="007B61CD" w:rsidRPr="0057201E" w:rsidRDefault="007B61CD" w:rsidP="007B61CD">
            <w:pPr>
              <w:jc w:val="both"/>
              <w:rPr>
                <w:rFonts w:ascii="Arial" w:hAnsi="Arial" w:cs="Arial"/>
                <w:b/>
                <w:sz w:val="20"/>
                <w:szCs w:val="20"/>
              </w:rPr>
            </w:pPr>
            <w:r w:rsidRPr="009F3B38">
              <w:rPr>
                <w:rFonts w:ascii="Cambria" w:hAnsi="Cambria"/>
                <w:b/>
                <w:sz w:val="20"/>
                <w:szCs w:val="20"/>
              </w:rPr>
              <w:t>dostawa rękawic winylowych</w:t>
            </w:r>
          </w:p>
        </w:tc>
      </w:tr>
      <w:tr w:rsidR="007B61CD" w:rsidRPr="00325970" w14:paraId="4230AA85" w14:textId="77777777" w:rsidTr="000A0B79">
        <w:tc>
          <w:tcPr>
            <w:tcW w:w="1478" w:type="dxa"/>
          </w:tcPr>
          <w:p w14:paraId="49D91F70" w14:textId="0D382B2B" w:rsidR="007B61CD" w:rsidRPr="0057201E" w:rsidRDefault="007B61CD" w:rsidP="007B61CD">
            <w:pPr>
              <w:jc w:val="both"/>
              <w:rPr>
                <w:rFonts w:ascii="Arial" w:hAnsi="Arial" w:cs="Arial"/>
                <w:b/>
                <w:sz w:val="20"/>
                <w:szCs w:val="20"/>
              </w:rPr>
            </w:pPr>
            <w:r>
              <w:rPr>
                <w:rFonts w:ascii="Arial" w:hAnsi="Arial" w:cs="Arial"/>
                <w:b/>
                <w:sz w:val="20"/>
                <w:szCs w:val="20"/>
              </w:rPr>
              <w:t>ZADANIE 4</w:t>
            </w:r>
          </w:p>
        </w:tc>
        <w:tc>
          <w:tcPr>
            <w:tcW w:w="7229" w:type="dxa"/>
          </w:tcPr>
          <w:p w14:paraId="2997DE1C" w14:textId="001CA835" w:rsidR="007B61CD" w:rsidRPr="0057201E" w:rsidRDefault="007B61CD" w:rsidP="007B61CD">
            <w:pPr>
              <w:jc w:val="both"/>
              <w:rPr>
                <w:rFonts w:ascii="Arial" w:hAnsi="Arial" w:cs="Arial"/>
                <w:b/>
                <w:sz w:val="20"/>
                <w:szCs w:val="20"/>
              </w:rPr>
            </w:pPr>
            <w:r w:rsidRPr="009F3B38">
              <w:rPr>
                <w:rFonts w:ascii="Cambria" w:hAnsi="Cambria"/>
                <w:b/>
                <w:sz w:val="20"/>
                <w:szCs w:val="20"/>
              </w:rPr>
              <w:t>dostawa fartuchów flizelinowych</w:t>
            </w:r>
            <w:r w:rsidR="00F84CDA">
              <w:rPr>
                <w:rFonts w:ascii="Cambria" w:hAnsi="Cambria"/>
                <w:b/>
                <w:sz w:val="20"/>
                <w:szCs w:val="20"/>
              </w:rPr>
              <w:t xml:space="preserve"> </w:t>
            </w:r>
            <w:r w:rsidR="00F84CDA">
              <w:rPr>
                <w:rFonts w:ascii="Arial" w:hAnsi="Arial" w:cs="Arial"/>
                <w:sz w:val="20"/>
                <w:szCs w:val="20"/>
              </w:rPr>
              <w:t xml:space="preserve">(zamówienie finansowane z projektu </w:t>
            </w:r>
            <w:r w:rsidR="00F84CDA" w:rsidRPr="00F84CDA">
              <w:rPr>
                <w:rFonts w:ascii="Arial" w:hAnsi="Arial" w:cs="Arial"/>
                <w:sz w:val="20"/>
                <w:szCs w:val="20"/>
              </w:rPr>
              <w:t>„Małopolska Tarcza Antykryzysowa - Pakiet Medyczny”</w:t>
            </w:r>
            <w:r w:rsidR="00F84CDA">
              <w:rPr>
                <w:rFonts w:ascii="Arial" w:hAnsi="Arial" w:cs="Arial"/>
                <w:sz w:val="20"/>
                <w:szCs w:val="20"/>
              </w:rPr>
              <w:t>)</w:t>
            </w:r>
          </w:p>
        </w:tc>
      </w:tr>
      <w:tr w:rsidR="007B61CD" w:rsidRPr="00325970" w14:paraId="1B63B543" w14:textId="77777777" w:rsidTr="000A0B79">
        <w:tc>
          <w:tcPr>
            <w:tcW w:w="1478" w:type="dxa"/>
          </w:tcPr>
          <w:p w14:paraId="66744A4E" w14:textId="7D9357AD" w:rsidR="007B61CD" w:rsidRDefault="007B61CD" w:rsidP="007B61CD">
            <w:pPr>
              <w:jc w:val="both"/>
              <w:rPr>
                <w:rFonts w:ascii="Arial" w:hAnsi="Arial" w:cs="Arial"/>
                <w:b/>
                <w:sz w:val="20"/>
                <w:szCs w:val="20"/>
              </w:rPr>
            </w:pPr>
            <w:r>
              <w:rPr>
                <w:rFonts w:ascii="Arial" w:hAnsi="Arial" w:cs="Arial"/>
                <w:b/>
                <w:sz w:val="20"/>
                <w:szCs w:val="20"/>
              </w:rPr>
              <w:t>ZADANIE 5</w:t>
            </w:r>
          </w:p>
        </w:tc>
        <w:tc>
          <w:tcPr>
            <w:tcW w:w="7229" w:type="dxa"/>
          </w:tcPr>
          <w:p w14:paraId="1653795D" w14:textId="1A236C9D" w:rsidR="007B61CD" w:rsidRPr="0057201E" w:rsidRDefault="007B61CD" w:rsidP="007B61CD">
            <w:pPr>
              <w:jc w:val="both"/>
              <w:rPr>
                <w:rFonts w:ascii="Arial" w:hAnsi="Arial" w:cs="Arial"/>
                <w:b/>
                <w:sz w:val="20"/>
                <w:szCs w:val="20"/>
              </w:rPr>
            </w:pPr>
            <w:r w:rsidRPr="009F3B38">
              <w:rPr>
                <w:rFonts w:ascii="Cambria" w:hAnsi="Cambria"/>
                <w:b/>
                <w:sz w:val="20"/>
                <w:szCs w:val="20"/>
              </w:rPr>
              <w:t>dostawa masek medycznych</w:t>
            </w:r>
            <w:r w:rsidR="00F84CDA">
              <w:rPr>
                <w:rFonts w:ascii="Cambria" w:hAnsi="Cambria"/>
                <w:b/>
                <w:sz w:val="20"/>
                <w:szCs w:val="20"/>
              </w:rPr>
              <w:t xml:space="preserve"> </w:t>
            </w:r>
            <w:r w:rsidR="00F84CDA">
              <w:rPr>
                <w:rFonts w:ascii="Arial" w:hAnsi="Arial" w:cs="Arial"/>
                <w:sz w:val="20"/>
                <w:szCs w:val="20"/>
              </w:rPr>
              <w:t xml:space="preserve">(zamówienie finansowane z projektu </w:t>
            </w:r>
            <w:r w:rsidR="00F84CDA" w:rsidRPr="00F84CDA">
              <w:rPr>
                <w:rFonts w:ascii="Arial" w:hAnsi="Arial" w:cs="Arial"/>
                <w:sz w:val="20"/>
                <w:szCs w:val="20"/>
              </w:rPr>
              <w:t>„Małopolska Tarcza Antykryzysowa - Pakiet Medyczny”</w:t>
            </w:r>
            <w:r w:rsidR="00F84CDA">
              <w:rPr>
                <w:rFonts w:ascii="Arial" w:hAnsi="Arial" w:cs="Arial"/>
                <w:sz w:val="20"/>
                <w:szCs w:val="20"/>
              </w:rPr>
              <w:t>)</w:t>
            </w:r>
          </w:p>
        </w:tc>
      </w:tr>
      <w:tr w:rsidR="007B61CD" w:rsidRPr="00325970" w14:paraId="4F8523B2" w14:textId="77777777" w:rsidTr="000A0B79">
        <w:tc>
          <w:tcPr>
            <w:tcW w:w="1478" w:type="dxa"/>
          </w:tcPr>
          <w:p w14:paraId="4DA9CB61" w14:textId="2C80A4DA" w:rsidR="007B61CD" w:rsidRDefault="007B61CD" w:rsidP="007B61CD">
            <w:pPr>
              <w:jc w:val="both"/>
              <w:rPr>
                <w:rFonts w:ascii="Arial" w:hAnsi="Arial" w:cs="Arial"/>
                <w:b/>
                <w:sz w:val="20"/>
                <w:szCs w:val="20"/>
              </w:rPr>
            </w:pPr>
            <w:r>
              <w:rPr>
                <w:rFonts w:ascii="Arial" w:hAnsi="Arial" w:cs="Arial"/>
                <w:b/>
                <w:sz w:val="20"/>
                <w:szCs w:val="20"/>
              </w:rPr>
              <w:t>ZADANIE 6</w:t>
            </w:r>
          </w:p>
        </w:tc>
        <w:tc>
          <w:tcPr>
            <w:tcW w:w="7229" w:type="dxa"/>
          </w:tcPr>
          <w:p w14:paraId="05EC2647" w14:textId="1B3A3131" w:rsidR="007B61CD" w:rsidRPr="0057201E" w:rsidRDefault="007B61CD" w:rsidP="007B61CD">
            <w:pPr>
              <w:jc w:val="both"/>
              <w:rPr>
                <w:rFonts w:ascii="Arial" w:hAnsi="Arial" w:cs="Arial"/>
                <w:b/>
                <w:sz w:val="20"/>
                <w:szCs w:val="20"/>
              </w:rPr>
            </w:pPr>
            <w:r w:rsidRPr="009F3B38">
              <w:rPr>
                <w:rFonts w:ascii="Cambria" w:hAnsi="Cambria"/>
                <w:b/>
                <w:sz w:val="20"/>
                <w:szCs w:val="20"/>
              </w:rPr>
              <w:t>dostawa półmasek filtrujących FFP2</w:t>
            </w:r>
            <w:r w:rsidR="00F84CDA">
              <w:rPr>
                <w:rFonts w:ascii="Cambria" w:hAnsi="Cambria"/>
                <w:b/>
                <w:sz w:val="20"/>
                <w:szCs w:val="20"/>
              </w:rPr>
              <w:t xml:space="preserve"> </w:t>
            </w:r>
            <w:r w:rsidR="00F84CDA">
              <w:rPr>
                <w:rFonts w:ascii="Arial" w:hAnsi="Arial" w:cs="Arial"/>
                <w:sz w:val="20"/>
                <w:szCs w:val="20"/>
              </w:rPr>
              <w:t xml:space="preserve">(zamówienie finansowane z projektu </w:t>
            </w:r>
            <w:r w:rsidR="00F84CDA" w:rsidRPr="00F84CDA">
              <w:rPr>
                <w:rFonts w:ascii="Arial" w:hAnsi="Arial" w:cs="Arial"/>
                <w:sz w:val="20"/>
                <w:szCs w:val="20"/>
              </w:rPr>
              <w:t>„Małopolska Tarcza Antykryzysowa - Pakiet Medyczny”</w:t>
            </w:r>
            <w:r w:rsidR="00F84CDA">
              <w:rPr>
                <w:rFonts w:ascii="Arial" w:hAnsi="Arial" w:cs="Arial"/>
                <w:sz w:val="20"/>
                <w:szCs w:val="20"/>
              </w:rPr>
              <w:t>)</w:t>
            </w:r>
          </w:p>
        </w:tc>
      </w:tr>
    </w:tbl>
    <w:p w14:paraId="34E57B45" w14:textId="37F5630A" w:rsidR="00974E20" w:rsidRPr="004557F5" w:rsidRDefault="00974E20" w:rsidP="00AC7FAE">
      <w:pPr>
        <w:pStyle w:val="Bezodstpw"/>
        <w:numPr>
          <w:ilvl w:val="0"/>
          <w:numId w:val="49"/>
        </w:numPr>
        <w:jc w:val="both"/>
        <w:rPr>
          <w:rFonts w:ascii="Arial" w:hAnsi="Arial" w:cs="Arial"/>
          <w:b/>
          <w:sz w:val="20"/>
          <w:szCs w:val="20"/>
        </w:rPr>
      </w:pPr>
      <w:r w:rsidRPr="004557F5">
        <w:rPr>
          <w:rFonts w:ascii="Arial" w:hAnsi="Arial" w:cs="Arial"/>
          <w:sz w:val="20"/>
          <w:szCs w:val="20"/>
        </w:rPr>
        <w:t xml:space="preserve">Wykonawca może powierzyć realizację elementów (części) przedmiotu zamówienia </w:t>
      </w:r>
      <w:r w:rsidRPr="004557F5">
        <w:rPr>
          <w:rFonts w:ascii="Arial" w:hAnsi="Arial" w:cs="Arial"/>
          <w:b/>
          <w:sz w:val="20"/>
          <w:szCs w:val="20"/>
        </w:rPr>
        <w:t>podwykonawcom.</w:t>
      </w:r>
      <w:r w:rsidRPr="004557F5">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557F5">
        <w:rPr>
          <w:rFonts w:ascii="Arial" w:hAnsi="Arial" w:cs="Arial"/>
          <w:sz w:val="20"/>
          <w:szCs w:val="20"/>
        </w:rPr>
        <w:t>zanie takie należy umieścić w</w:t>
      </w:r>
      <w:r w:rsidR="00AF7DDC" w:rsidRPr="004557F5">
        <w:rPr>
          <w:rFonts w:ascii="Arial" w:hAnsi="Arial" w:cs="Arial"/>
          <w:sz w:val="20"/>
          <w:szCs w:val="20"/>
        </w:rPr>
        <w:t xml:space="preserve"> Formularzu O</w:t>
      </w:r>
      <w:r w:rsidRPr="004557F5">
        <w:rPr>
          <w:rFonts w:ascii="Arial" w:hAnsi="Arial" w:cs="Arial"/>
          <w:sz w:val="20"/>
          <w:szCs w:val="20"/>
        </w:rPr>
        <w:t xml:space="preserve">fertowym. W przypadku braku wskazania w ofercie podwykonawstwa wykonawca będzie mógł wprowadzić podwykonawcę wyłącznie </w:t>
      </w:r>
      <w:r w:rsidR="00AF7DDC" w:rsidRPr="004557F5">
        <w:rPr>
          <w:rFonts w:ascii="Arial" w:hAnsi="Arial" w:cs="Arial"/>
          <w:sz w:val="20"/>
          <w:szCs w:val="20"/>
        </w:rPr>
        <w:t xml:space="preserve">za zgodą Zamawiającego </w:t>
      </w:r>
      <w:r w:rsidRPr="004557F5">
        <w:rPr>
          <w:rFonts w:ascii="Arial" w:hAnsi="Arial" w:cs="Arial"/>
          <w:sz w:val="20"/>
          <w:szCs w:val="20"/>
        </w:rPr>
        <w:t>na warunkach określonych w umowie.</w:t>
      </w:r>
    </w:p>
    <w:p w14:paraId="0C9789BB" w14:textId="23390C7D" w:rsidR="00A16195" w:rsidRDefault="00512258" w:rsidP="00AC7FAE">
      <w:pPr>
        <w:pStyle w:val="Bezodstpw"/>
        <w:numPr>
          <w:ilvl w:val="0"/>
          <w:numId w:val="49"/>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5D68D4A1"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cs="Arial"/>
          <w:sz w:val="20"/>
          <w:szCs w:val="20"/>
        </w:rPr>
        <w:t xml:space="preserve">Normy, europejskie oceny techniczne, aprobaty, specyfikacje techniczne i systemy referencji technicznych o których mowa w art. 30 ust.1 pkt 2 i ust. 3 ustawy </w:t>
      </w:r>
      <w:proofErr w:type="spellStart"/>
      <w:r w:rsidRPr="00F06893">
        <w:rPr>
          <w:rFonts w:ascii="Cambria" w:hAnsi="Cambria" w:cs="Arial"/>
          <w:sz w:val="20"/>
          <w:szCs w:val="20"/>
        </w:rPr>
        <w:t>pzp</w:t>
      </w:r>
      <w:proofErr w:type="spellEnd"/>
      <w:r w:rsidRPr="00F06893">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gdyby były wskazane przez Zamawiającego w SIWZ , mają właściwości wyłącznie opisowe, a nie ograniczające </w:t>
      </w:r>
      <w:r w:rsidRPr="00F06893">
        <w:rPr>
          <w:rFonts w:ascii="Cambria" w:hAnsi="Cambria" w:cs="Arial"/>
          <w:sz w:val="20"/>
          <w:szCs w:val="20"/>
        </w:rPr>
        <w:lastRenderedPageBreak/>
        <w:t xml:space="preserve">i </w:t>
      </w:r>
      <w:r w:rsidRPr="00F06893">
        <w:rPr>
          <w:rFonts w:ascii="Cambria" w:hAnsi="Cambria"/>
          <w:sz w:val="20"/>
          <w:szCs w:val="20"/>
        </w:rPr>
        <w:t>mają na celu wskazać oczekiwane standardy co do minimalnych oczekiwanych  parametrów technicznych.</w:t>
      </w:r>
      <w:r w:rsidRPr="00F06893">
        <w:rPr>
          <w:rFonts w:ascii="Cambria" w:hAnsi="Cambria" w:cs="Arial"/>
          <w:sz w:val="20"/>
          <w:szCs w:val="20"/>
        </w:rPr>
        <w:t xml:space="preserve"> Oznacza to, że Zamawiający nie może opisać przedmiotu zamówienia za pomocą dostatecznie dokładnych określeń i w każdym takim przypadku rozumie się, że  wskazaniu takiemu towarzyszą w niniejszej SIWZ wyrazy </w:t>
      </w:r>
      <w:r w:rsidRPr="00F06893">
        <w:rPr>
          <w:rFonts w:ascii="Cambria" w:hAnsi="Cambria" w:cs="Arial"/>
          <w:b/>
          <w:sz w:val="20"/>
          <w:szCs w:val="20"/>
        </w:rPr>
        <w:t>„lub równoważny”</w:t>
      </w:r>
      <w:r w:rsidRPr="00F06893">
        <w:rPr>
          <w:rFonts w:ascii="Cambria" w:hAnsi="Cambria" w:cs="Arial"/>
          <w:sz w:val="20"/>
          <w:szCs w:val="20"/>
        </w:rPr>
        <w:t>.  Zamawiający w takich przypadkach dopuszcza rozwiązania</w:t>
      </w:r>
      <w:r w:rsidRPr="00F06893">
        <w:rPr>
          <w:rFonts w:ascii="Cambria" w:hAnsi="Cambria" w:cs="Arial"/>
          <w:sz w:val="20"/>
          <w:szCs w:val="20"/>
          <w:u w:val="single"/>
        </w:rPr>
        <w:t xml:space="preserve"> równoważne</w:t>
      </w:r>
      <w:r w:rsidRPr="00F06893">
        <w:rPr>
          <w:rFonts w:ascii="Cambria" w:hAnsi="Cambria" w:cs="Arial"/>
          <w:sz w:val="20"/>
          <w:szCs w:val="20"/>
        </w:rPr>
        <w:t xml:space="preserve"> opisywanym rozwiązaniom. Przez ofertę równoważną należy rozumieć zaoferowanie przez wykonawcę przedmiotu zamówienia o parametrach funkcjonalno-użytkowych, technicznych, jakościowych (wymagany standard), wytrzymałościowych, nie gorszych od wskazanych przez Zamawiającego w opisie przedmiotu zamówienia. </w:t>
      </w:r>
      <w:r w:rsidRPr="00F06893">
        <w:rPr>
          <w:rFonts w:ascii="Cambria" w:hAnsi="Cambria"/>
          <w:sz w:val="20"/>
          <w:szCs w:val="20"/>
        </w:rPr>
        <w:t xml:space="preserve">W związku z powyższym, Zamawiający dopuszcza możliwość zaoferowania materiałów o innych znakach towarowych, patentach lub pochodzeniu, natomiast nie o innych właściwościach i funkcjonalnościach niż określone w SIWZ. </w:t>
      </w:r>
    </w:p>
    <w:p w14:paraId="19B21B2D"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cs="Arial"/>
          <w:sz w:val="20"/>
          <w:szCs w:val="20"/>
        </w:rPr>
        <w:t xml:space="preserve">Wykonawca, który powołuje się na rozwiązania </w:t>
      </w:r>
      <w:r w:rsidRPr="00F06893">
        <w:rPr>
          <w:rFonts w:ascii="Cambria" w:hAnsi="Cambria" w:cs="Arial"/>
          <w:b/>
          <w:sz w:val="20"/>
          <w:szCs w:val="20"/>
        </w:rPr>
        <w:t>równoważne</w:t>
      </w:r>
      <w:r w:rsidRPr="00F06893">
        <w:rPr>
          <w:rFonts w:ascii="Cambria" w:hAnsi="Cambria" w:cs="Arial"/>
          <w:sz w:val="20"/>
          <w:szCs w:val="20"/>
        </w:rPr>
        <w:t xml:space="preserve"> opisywanym przez Zamawiającego </w:t>
      </w:r>
      <w:r w:rsidRPr="00F06893">
        <w:rPr>
          <w:rFonts w:ascii="Cambria" w:hAnsi="Cambria"/>
          <w:sz w:val="20"/>
          <w:szCs w:val="20"/>
        </w:rPr>
        <w:t xml:space="preserve">stosownie do dyspozycji art. 30 ust. 5 ustawy PZP, </w:t>
      </w:r>
      <w:r w:rsidRPr="00F06893">
        <w:rPr>
          <w:rFonts w:ascii="Cambria" w:hAnsi="Cambria" w:cs="Arial"/>
          <w:sz w:val="20"/>
          <w:szCs w:val="20"/>
        </w:rPr>
        <w:t xml:space="preserve">jest obowiązany wykazać w złożonej ofercie poprzez złożenie odpowiednich  dokumentów, że oferowany przez niego przedmiot zamówienia spełnia wymagania określone przez Zamawiającego  </w:t>
      </w:r>
      <w:r w:rsidRPr="00F06893">
        <w:rPr>
          <w:rFonts w:ascii="Cambria" w:hAnsi="Cambria"/>
          <w:sz w:val="20"/>
          <w:szCs w:val="20"/>
        </w:rPr>
        <w:t>w stopniu nie gorszym oraz</w:t>
      </w:r>
      <w:r w:rsidRPr="00F06893">
        <w:rPr>
          <w:rFonts w:ascii="Cambria" w:hAnsi="Cambria" w:cs="Arial"/>
          <w:sz w:val="20"/>
          <w:szCs w:val="20"/>
        </w:rPr>
        <w:t xml:space="preserve">  </w:t>
      </w:r>
      <w:r w:rsidRPr="00F06893">
        <w:rPr>
          <w:rFonts w:ascii="Cambria" w:hAnsi="Cambria" w:cs="Calibri"/>
          <w:sz w:val="20"/>
          <w:szCs w:val="20"/>
        </w:rPr>
        <w:t>zapewniają pełną integrację z systemami i urządzeniami którymi dysponuje  Zamawiający.</w:t>
      </w:r>
    </w:p>
    <w:p w14:paraId="60C95C65"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 xml:space="preserve">W przypadku, gdy Wykonawca </w:t>
      </w:r>
      <w:r w:rsidRPr="00F06893">
        <w:rPr>
          <w:rFonts w:ascii="Cambria" w:hAnsi="Cambria"/>
          <w:b/>
          <w:sz w:val="20"/>
          <w:szCs w:val="20"/>
        </w:rPr>
        <w:t>nie złoży</w:t>
      </w:r>
      <w:r w:rsidRPr="00F06893">
        <w:rPr>
          <w:rFonts w:ascii="Cambria" w:hAnsi="Cambria"/>
          <w:sz w:val="20"/>
          <w:szCs w:val="20"/>
        </w:rPr>
        <w:t xml:space="preserve"> w ofercie dokumentów o zaoferowaniu równoważnego asortymentu/urządzeń/przedmiotu zamówienia i jeżeli nic innego z oferty nie wynika, to rozumie się przez to, że do kalkulacji ceny oferty oraz do wykonania umowy ujęto materiały i urządzenia zaproponowane w Opisie przedmiotu zamówienia niniejszej SIWZ. </w:t>
      </w:r>
    </w:p>
    <w:p w14:paraId="27EA80BC"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W przypadku, gdy Zamawiający użył w Opisie przedmiotu zamówienia niniejszej SIWZ normy, aprobaty, specyfikacje techniczne i systemy odniesienia, o których mowa w art. 30 ust. 1-3 ustawy PZP, należy rozumieć je jako przykładowe.</w:t>
      </w:r>
    </w:p>
    <w:p w14:paraId="6A59714E"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 xml:space="preserve">Zamawiający, zgodnie z art. 30 ust. 4 ustawy PZP, dopuszcza w każdym przypadku zastosowanie rozwiązań równoważnych opisanych w treści SIWZ. Każdorazowo, gdy wskazana jest w niniejszej SIWZ norma, należy przyjąć, że w odniesieniu do niej użyto sformułowania „lub równoważne”. Wykonawca, który powołuje się na rozwiązania równoważne w stosunku do opisywanych przez Zamawiającego, jest obowiązany wykazać w złożonej ofercie, że oferowane przez niego dostawy, spełniają wymagania określone przez Zamawiającego. </w:t>
      </w:r>
    </w:p>
    <w:p w14:paraId="70CCB7BF" w14:textId="639905D7" w:rsidR="00864C55" w:rsidRDefault="00864C55" w:rsidP="00864C55">
      <w:pPr>
        <w:pStyle w:val="Bezodstpw"/>
        <w:ind w:left="360"/>
        <w:jc w:val="both"/>
        <w:rPr>
          <w:rFonts w:ascii="Cambria" w:hAnsi="Cambria"/>
          <w:sz w:val="20"/>
          <w:szCs w:val="20"/>
        </w:rPr>
      </w:pPr>
      <w:r w:rsidRPr="00F06893">
        <w:rPr>
          <w:rFonts w:ascii="Cambria" w:hAnsi="Cambria"/>
          <w:sz w:val="20"/>
          <w:szCs w:val="20"/>
        </w:rPr>
        <w:t>W zakresie równoważności Zamawiający dodatkowo odsyła także do informacji zawartych w załączniku do SIWZ – Opisie przedmiotu zamówienia.</w:t>
      </w:r>
    </w:p>
    <w:p w14:paraId="2E00527A" w14:textId="6B7AB1FB" w:rsidR="00864C55" w:rsidRPr="00864C55" w:rsidRDefault="00864C55" w:rsidP="00864C55">
      <w:pPr>
        <w:pStyle w:val="Bezodstpw"/>
        <w:numPr>
          <w:ilvl w:val="0"/>
          <w:numId w:val="49"/>
        </w:numPr>
        <w:jc w:val="both"/>
        <w:rPr>
          <w:rFonts w:ascii="Cambria" w:hAnsi="Cambria"/>
          <w:sz w:val="20"/>
          <w:szCs w:val="20"/>
        </w:rPr>
      </w:pPr>
      <w:r w:rsidRPr="00721914">
        <w:rPr>
          <w:rFonts w:ascii="Cambria" w:hAnsi="Cambria"/>
          <w:sz w:val="20"/>
          <w:szCs w:val="20"/>
        </w:rPr>
        <w:t>Zamawiający informuję, że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14293AEE" w14:textId="7A4B21C1" w:rsidR="0057201E" w:rsidRPr="0057201E" w:rsidRDefault="0023114C" w:rsidP="00AC7FAE">
      <w:pPr>
        <w:pStyle w:val="Akapitzlist"/>
        <w:numPr>
          <w:ilvl w:val="0"/>
          <w:numId w:val="70"/>
        </w:numPr>
        <w:spacing w:after="0" w:line="240" w:lineRule="auto"/>
        <w:ind w:left="284"/>
        <w:jc w:val="both"/>
        <w:rPr>
          <w:rFonts w:ascii="Arial" w:eastAsia="Times New Roman" w:hAnsi="Arial" w:cs="Arial"/>
          <w:i/>
          <w:sz w:val="20"/>
          <w:szCs w:val="20"/>
          <w:lang w:eastAsia="pl-PL"/>
        </w:rPr>
      </w:pPr>
      <w:r>
        <w:rPr>
          <w:rFonts w:ascii="Arial" w:hAnsi="Arial" w:cs="Arial"/>
          <w:sz w:val="20"/>
          <w:szCs w:val="20"/>
        </w:rPr>
        <w:t>Umowa będzie realizowana</w:t>
      </w:r>
      <w:r w:rsidR="00582BF1">
        <w:rPr>
          <w:rFonts w:ascii="Arial" w:hAnsi="Arial" w:cs="Arial"/>
          <w:sz w:val="20"/>
          <w:szCs w:val="20"/>
        </w:rPr>
        <w:t xml:space="preserve"> do</w:t>
      </w:r>
      <w:r w:rsidR="008D6602" w:rsidRPr="00814E77">
        <w:rPr>
          <w:rFonts w:ascii="Arial" w:hAnsi="Arial" w:cs="Arial"/>
          <w:sz w:val="20"/>
          <w:szCs w:val="20"/>
        </w:rPr>
        <w:t xml:space="preserve"> </w:t>
      </w:r>
      <w:r w:rsidR="00582BF1">
        <w:rPr>
          <w:rFonts w:ascii="Arial" w:hAnsi="Arial" w:cs="Arial"/>
          <w:b/>
          <w:sz w:val="20"/>
          <w:szCs w:val="20"/>
        </w:rPr>
        <w:t>31 g</w:t>
      </w:r>
      <w:r w:rsidR="00C72309">
        <w:rPr>
          <w:rFonts w:ascii="Arial" w:hAnsi="Arial" w:cs="Arial"/>
          <w:b/>
          <w:sz w:val="20"/>
          <w:szCs w:val="20"/>
        </w:rPr>
        <w:t>rudnia 2020 r</w:t>
      </w:r>
      <w:r w:rsidR="00F2454B" w:rsidRPr="00814E77">
        <w:rPr>
          <w:rFonts w:ascii="Arial" w:hAnsi="Arial" w:cs="Arial"/>
          <w:sz w:val="20"/>
          <w:szCs w:val="20"/>
        </w:rPr>
        <w:t>.</w:t>
      </w:r>
      <w:r w:rsidR="0057201E">
        <w:rPr>
          <w:rFonts w:ascii="Arial" w:hAnsi="Arial" w:cs="Arial"/>
          <w:i/>
          <w:sz w:val="20"/>
          <w:szCs w:val="20"/>
        </w:rPr>
        <w:t xml:space="preserve"> </w:t>
      </w:r>
    </w:p>
    <w:p w14:paraId="25EB8C3E" w14:textId="0CC66CCB" w:rsidR="00007696" w:rsidRPr="0057201E" w:rsidRDefault="004C659D" w:rsidP="00AC7FAE">
      <w:pPr>
        <w:pStyle w:val="Akapitzlist"/>
        <w:numPr>
          <w:ilvl w:val="0"/>
          <w:numId w:val="70"/>
        </w:numPr>
        <w:spacing w:after="0" w:line="240" w:lineRule="auto"/>
        <w:ind w:left="284"/>
        <w:jc w:val="both"/>
        <w:rPr>
          <w:rFonts w:ascii="Arial" w:eastAsia="Times New Roman" w:hAnsi="Arial" w:cs="Arial"/>
          <w:sz w:val="20"/>
          <w:szCs w:val="20"/>
          <w:lang w:eastAsia="pl-PL"/>
        </w:rPr>
      </w:pPr>
      <w:r w:rsidRPr="0057201E">
        <w:rPr>
          <w:rFonts w:ascii="Arial" w:eastAsia="Times New Roman" w:hAnsi="Arial" w:cs="Arial"/>
          <w:sz w:val="20"/>
          <w:szCs w:val="20"/>
          <w:lang w:eastAsia="pl-PL"/>
        </w:rPr>
        <w:t>Realizacja umowy rozpocznie się do trzech tygodni od daty zawarcia umowy</w:t>
      </w:r>
      <w:r w:rsidRPr="0057201E">
        <w:rPr>
          <w:rFonts w:ascii="Arial" w:hAnsi="Arial" w:cs="Arial"/>
          <w:b/>
          <w:sz w:val="20"/>
          <w:szCs w:val="20"/>
        </w:rPr>
        <w:t>.</w:t>
      </w:r>
    </w:p>
    <w:p w14:paraId="206DA325" w14:textId="61A78A65" w:rsidR="00814E77" w:rsidRPr="00023048" w:rsidRDefault="004C659D" w:rsidP="00AC7FAE">
      <w:pPr>
        <w:pStyle w:val="Bezodstpw"/>
        <w:numPr>
          <w:ilvl w:val="0"/>
          <w:numId w:val="70"/>
        </w:numPr>
        <w:suppressAutoHyphens/>
        <w:autoSpaceDN w:val="0"/>
        <w:ind w:left="284"/>
        <w:jc w:val="both"/>
        <w:textAlignment w:val="baseline"/>
        <w:rPr>
          <w:rFonts w:ascii="Arial" w:hAnsi="Arial" w:cs="Arial"/>
          <w:b/>
          <w:color w:val="000000" w:themeColor="text1"/>
          <w:sz w:val="20"/>
          <w:szCs w:val="20"/>
        </w:rPr>
      </w:pPr>
      <w:r w:rsidRPr="00814E77">
        <w:rPr>
          <w:rFonts w:ascii="Arial" w:hAnsi="Arial" w:cs="Arial"/>
          <w:color w:val="000000" w:themeColor="text1"/>
          <w:sz w:val="20"/>
          <w:szCs w:val="20"/>
        </w:rPr>
        <w:t xml:space="preserve">Poszczególne dostawy – na podstawie zamówień jednostkowych składanych przy użyciu środków komunikacji elektronicznej, realizowane będą w terminie </w:t>
      </w:r>
      <w:r w:rsidR="00F455F5" w:rsidRPr="00023048">
        <w:rPr>
          <w:rFonts w:ascii="Arial" w:hAnsi="Arial" w:cs="Arial"/>
          <w:b/>
          <w:color w:val="000000" w:themeColor="text1"/>
          <w:sz w:val="20"/>
          <w:szCs w:val="20"/>
        </w:rPr>
        <w:t>wskazanym przez Wykonawcę w formularzu ofertowy</w:t>
      </w:r>
      <w:r w:rsidR="00023048" w:rsidRPr="00023048">
        <w:rPr>
          <w:rFonts w:ascii="Arial" w:hAnsi="Arial" w:cs="Arial"/>
          <w:b/>
          <w:color w:val="000000" w:themeColor="text1"/>
          <w:sz w:val="20"/>
          <w:szCs w:val="20"/>
        </w:rPr>
        <w:t>m lecz nie później niż w ciągu 8</w:t>
      </w:r>
      <w:r w:rsidR="00F455F5" w:rsidRPr="00023048">
        <w:rPr>
          <w:rFonts w:ascii="Arial" w:hAnsi="Arial" w:cs="Arial"/>
          <w:b/>
          <w:color w:val="000000" w:themeColor="text1"/>
          <w:sz w:val="20"/>
          <w:szCs w:val="20"/>
        </w:rPr>
        <w:t xml:space="preserve"> dni roboczych</w:t>
      </w:r>
      <w:r w:rsidRPr="00023048">
        <w:rPr>
          <w:rFonts w:ascii="Arial" w:hAnsi="Arial" w:cs="Arial"/>
          <w:b/>
          <w:color w:val="000000" w:themeColor="text1"/>
          <w:sz w:val="20"/>
          <w:szCs w:val="20"/>
        </w:rPr>
        <w:t>.</w:t>
      </w:r>
    </w:p>
    <w:p w14:paraId="5A367D35" w14:textId="24A40A02" w:rsidR="004C659D" w:rsidRPr="00FA5817" w:rsidRDefault="004C659D" w:rsidP="00AC7FAE">
      <w:pPr>
        <w:pStyle w:val="Bezodstpw"/>
        <w:numPr>
          <w:ilvl w:val="0"/>
          <w:numId w:val="70"/>
        </w:numPr>
        <w:suppressAutoHyphens/>
        <w:autoSpaceDN w:val="0"/>
        <w:ind w:left="284"/>
        <w:jc w:val="both"/>
        <w:textAlignment w:val="baseline"/>
        <w:rPr>
          <w:rFonts w:ascii="Arial" w:hAnsi="Arial" w:cs="Arial"/>
          <w:b/>
          <w:color w:val="000000" w:themeColor="text1"/>
          <w:sz w:val="20"/>
          <w:szCs w:val="20"/>
        </w:rPr>
      </w:pPr>
      <w:r w:rsidRPr="00FA5817">
        <w:rPr>
          <w:rFonts w:ascii="Arial" w:hAnsi="Arial" w:cs="Arial"/>
          <w:color w:val="000000" w:themeColor="text1"/>
          <w:sz w:val="20"/>
          <w:szCs w:val="20"/>
        </w:rPr>
        <w:t>Dostawy wraz z wniesieniem i rozładowan</w:t>
      </w:r>
      <w:r w:rsidR="003B6909">
        <w:rPr>
          <w:rFonts w:ascii="Arial" w:hAnsi="Arial" w:cs="Arial"/>
          <w:color w:val="000000" w:themeColor="text1"/>
          <w:sz w:val="20"/>
          <w:szCs w:val="20"/>
        </w:rPr>
        <w:t>iem towaru odbywać się będą do M</w:t>
      </w:r>
      <w:r w:rsidRPr="00FA5817">
        <w:rPr>
          <w:rFonts w:ascii="Arial" w:hAnsi="Arial" w:cs="Arial"/>
          <w:color w:val="000000" w:themeColor="text1"/>
          <w:sz w:val="20"/>
          <w:szCs w:val="20"/>
        </w:rPr>
        <w:t xml:space="preserve">agazynu </w:t>
      </w:r>
      <w:r w:rsidR="003B6909">
        <w:rPr>
          <w:rFonts w:ascii="Arial" w:hAnsi="Arial" w:cs="Arial"/>
          <w:color w:val="000000" w:themeColor="text1"/>
          <w:sz w:val="20"/>
          <w:szCs w:val="20"/>
        </w:rPr>
        <w:t xml:space="preserve">Gospodarczego </w:t>
      </w:r>
      <w:r w:rsidRPr="00FA5817">
        <w:rPr>
          <w:rFonts w:ascii="Arial" w:hAnsi="Arial" w:cs="Arial"/>
          <w:color w:val="000000" w:themeColor="text1"/>
          <w:sz w:val="20"/>
          <w:szCs w:val="20"/>
        </w:rPr>
        <w:t xml:space="preserve">w godzinach pracy tj. </w:t>
      </w:r>
      <w:r w:rsidRPr="00FA5817">
        <w:rPr>
          <w:rFonts w:ascii="Arial" w:hAnsi="Arial" w:cs="Arial"/>
          <w:b/>
          <w:color w:val="000000" w:themeColor="text1"/>
          <w:sz w:val="20"/>
          <w:szCs w:val="20"/>
        </w:rPr>
        <w:t>od 8.00 do 14.30</w:t>
      </w:r>
      <w:r w:rsidRPr="00FA5817">
        <w:rPr>
          <w:rFonts w:ascii="Arial" w:hAnsi="Arial" w:cs="Arial"/>
          <w:color w:val="000000" w:themeColor="text1"/>
          <w:sz w:val="20"/>
          <w:szCs w:val="20"/>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r w:rsidRPr="00FA5817">
        <w:rPr>
          <w:rFonts w:ascii="Arial" w:hAnsi="Arial" w:cs="Arial"/>
          <w:color w:val="7030A0"/>
          <w:sz w:val="20"/>
          <w:szCs w:val="20"/>
        </w:rPr>
        <w:t>.</w:t>
      </w:r>
    </w:p>
    <w:p w14:paraId="5CC27682" w14:textId="77777777" w:rsidR="006340F5" w:rsidRPr="00FA5817" w:rsidRDefault="006340F5" w:rsidP="004C659D">
      <w:pPr>
        <w:pStyle w:val="tekst-pity"/>
        <w:numPr>
          <w:ilvl w:val="0"/>
          <w:numId w:val="0"/>
        </w:numPr>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35632">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FA5817"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1CFC71D5" w14:textId="77777777" w:rsidR="00FA5817" w:rsidRPr="00881ADE" w:rsidRDefault="00FA5817" w:rsidP="00FA5817">
      <w:pPr>
        <w:pStyle w:val="Bezodstpw"/>
        <w:ind w:left="720"/>
        <w:jc w:val="both"/>
        <w:rPr>
          <w:rFonts w:ascii="Arial" w:hAnsi="Arial" w:cs="Arial"/>
          <w:sz w:val="20"/>
          <w:szCs w:val="20"/>
        </w:rPr>
      </w:pPr>
    </w:p>
    <w:p w14:paraId="42AB411F" w14:textId="6A2A9F5C" w:rsidR="00B23D4D" w:rsidRPr="00AF25E4"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lastRenderedPageBreak/>
        <w:t>SYTUACJI FINANSOWEJ LU</w:t>
      </w:r>
      <w:r w:rsidR="007E1A82">
        <w:rPr>
          <w:rFonts w:ascii="Arial" w:hAnsi="Arial" w:cs="Arial"/>
          <w:b/>
          <w:sz w:val="20"/>
          <w:szCs w:val="20"/>
          <w:u w:val="single"/>
        </w:rPr>
        <w:t>B</w:t>
      </w:r>
      <w:r w:rsidRPr="00AF25E4">
        <w:rPr>
          <w:rFonts w:ascii="Arial" w:hAnsi="Arial" w:cs="Arial"/>
          <w:b/>
          <w:sz w:val="20"/>
          <w:szCs w:val="20"/>
          <w:u w:val="single"/>
        </w:rPr>
        <w:t xml:space="preserve">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35632">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35632">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35632">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35632">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935632">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935632">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35632">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935632">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35632">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57201E" w:rsidRDefault="008E52FE" w:rsidP="00935632">
      <w:pPr>
        <w:pStyle w:val="Akapitzlist"/>
        <w:numPr>
          <w:ilvl w:val="0"/>
          <w:numId w:val="43"/>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44FBEC4A" w14:textId="77777777" w:rsidR="0057201E" w:rsidRPr="0057201E" w:rsidRDefault="0057201E" w:rsidP="0057201E">
      <w:pPr>
        <w:numPr>
          <w:ilvl w:val="1"/>
          <w:numId w:val="43"/>
        </w:numPr>
        <w:adjustRightInd w:val="0"/>
        <w:contextualSpacing/>
        <w:jc w:val="both"/>
        <w:textAlignment w:val="baseline"/>
        <w:rPr>
          <w:rFonts w:ascii="Arial" w:hAnsi="Arial" w:cs="Arial"/>
          <w:color w:val="000000" w:themeColor="text1"/>
          <w:sz w:val="20"/>
          <w:szCs w:val="20"/>
        </w:rPr>
      </w:pPr>
      <w:r w:rsidRPr="0057201E">
        <w:rPr>
          <w:rFonts w:ascii="Arial" w:hAnsi="Arial" w:cs="Arial"/>
          <w:color w:val="000000" w:themeColor="text1"/>
          <w:sz w:val="20"/>
          <w:szCs w:val="20"/>
        </w:rPr>
        <w:t xml:space="preserve">Odpis z właściwego rejestru lub z centralnej ewidencji i informacji o działalności gospodarczej, jeżeli odrębne przepisy wymagają wpisu do rejestru lub ewidencji, w celu wykazania braku </w:t>
      </w:r>
      <w:r w:rsidRPr="0057201E">
        <w:rPr>
          <w:rFonts w:ascii="Arial" w:hAnsi="Arial" w:cs="Arial"/>
          <w:color w:val="000000" w:themeColor="text1"/>
          <w:sz w:val="20"/>
          <w:szCs w:val="20"/>
        </w:rPr>
        <w:lastRenderedPageBreak/>
        <w:t xml:space="preserve">podstaw do wykluczenia w oparciu o </w:t>
      </w:r>
      <w:r w:rsidRPr="0057201E">
        <w:rPr>
          <w:rFonts w:ascii="Arial" w:hAnsi="Arial" w:cs="Arial"/>
          <w:b/>
          <w:color w:val="000000" w:themeColor="text1"/>
          <w:sz w:val="20"/>
          <w:szCs w:val="20"/>
        </w:rPr>
        <w:t xml:space="preserve">art. 24 ust. 5 pkt 1 </w:t>
      </w:r>
      <w:r w:rsidRPr="0057201E">
        <w:rPr>
          <w:rFonts w:ascii="Arial" w:hAnsi="Arial" w:cs="Arial"/>
          <w:color w:val="000000" w:themeColor="text1"/>
          <w:sz w:val="20"/>
          <w:szCs w:val="20"/>
        </w:rPr>
        <w:t>ustawy (fakultatywna przesłanka wykluczenia).</w:t>
      </w:r>
    </w:p>
    <w:p w14:paraId="6F8C784B" w14:textId="77777777" w:rsidR="00E625B0" w:rsidRPr="0057201E" w:rsidRDefault="00E625B0" w:rsidP="0057201E">
      <w:pPr>
        <w:numPr>
          <w:ilvl w:val="1"/>
          <w:numId w:val="43"/>
        </w:numPr>
        <w:adjustRightInd w:val="0"/>
        <w:contextualSpacing/>
        <w:jc w:val="both"/>
        <w:textAlignment w:val="baseline"/>
        <w:rPr>
          <w:rFonts w:ascii="Arial" w:hAnsi="Arial" w:cs="Arial"/>
          <w:b/>
          <w:color w:val="000000" w:themeColor="text1"/>
          <w:sz w:val="20"/>
          <w:szCs w:val="20"/>
          <w:u w:val="single"/>
        </w:rPr>
      </w:pPr>
      <w:r w:rsidRPr="0057201E">
        <w:rPr>
          <w:rFonts w:ascii="Arial" w:hAnsi="Arial" w:cs="Arial"/>
          <w:sz w:val="20"/>
          <w:szCs w:val="20"/>
        </w:rPr>
        <w:t xml:space="preserve">Jeżeli wykonawca ma siedzibę lub miejsce zamieszkania </w:t>
      </w:r>
      <w:r w:rsidRPr="0057201E">
        <w:rPr>
          <w:rFonts w:ascii="Arial" w:hAnsi="Arial" w:cs="Arial"/>
          <w:b/>
          <w:sz w:val="20"/>
          <w:szCs w:val="20"/>
        </w:rPr>
        <w:t>poza terytorium Rzeczypospolitej Polskiej,</w:t>
      </w:r>
      <w:r w:rsidRPr="0057201E">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AC7FAE">
      <w:pPr>
        <w:pStyle w:val="Akapitzlist"/>
        <w:numPr>
          <w:ilvl w:val="2"/>
          <w:numId w:val="69"/>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AC7FAE">
      <w:pPr>
        <w:pStyle w:val="Akapitzlist"/>
        <w:numPr>
          <w:ilvl w:val="2"/>
          <w:numId w:val="69"/>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AC7FAE">
      <w:pPr>
        <w:pStyle w:val="Akapitzlist"/>
        <w:numPr>
          <w:ilvl w:val="0"/>
          <w:numId w:val="69"/>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AC7FAE">
      <w:pPr>
        <w:pStyle w:val="Akapitzlist"/>
        <w:numPr>
          <w:ilvl w:val="0"/>
          <w:numId w:val="69"/>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35632">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Poprzez wykonawców ubiegających się wspólnie o udzielenie zamówienia rozumie się również wspólników spółki cywilnej.</w:t>
      </w:r>
    </w:p>
    <w:p w14:paraId="1A72701C" w14:textId="201668C9" w:rsidR="001D3F04" w:rsidRPr="00AF25E4" w:rsidRDefault="003E33BA"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4D6152">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35632">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3"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2B4AB404"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004D6152">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w:t>
      </w:r>
      <w:r w:rsidRPr="00AF25E4">
        <w:rPr>
          <w:rFonts w:ascii="Arial" w:hAnsi="Arial" w:cs="Arial"/>
          <w:sz w:val="20"/>
          <w:szCs w:val="20"/>
        </w:rPr>
        <w:lastRenderedPageBreak/>
        <w:t>ust. 1 pkt 23 ustawy/informacji o tym, że wykonawca nie należy do grupy kapitałowej, pełnomocnictwa oraz uzupełnień, złożonych na wezwanie zamawiającego.</w:t>
      </w:r>
    </w:p>
    <w:p w14:paraId="06DA007F"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1575ED39" w:rsidR="00FC31B4" w:rsidRPr="003A4E6F" w:rsidRDefault="00FC31B4" w:rsidP="00AC7FAE">
      <w:pPr>
        <w:pStyle w:val="Bezodstpw"/>
        <w:numPr>
          <w:ilvl w:val="0"/>
          <w:numId w:val="53"/>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6752B1">
        <w:rPr>
          <w:rFonts w:ascii="Arial" w:hAnsi="Arial" w:cs="Arial"/>
          <w:b/>
          <w:sz w:val="20"/>
          <w:szCs w:val="20"/>
        </w:rPr>
        <w:t>Urszula Sternadel</w:t>
      </w:r>
      <w:r w:rsidR="00621F5F">
        <w:rPr>
          <w:rFonts w:ascii="Arial" w:hAnsi="Arial" w:cs="Arial"/>
          <w:b/>
          <w:sz w:val="20"/>
          <w:szCs w:val="20"/>
        </w:rPr>
        <w:t xml:space="preserve"> </w:t>
      </w:r>
    </w:p>
    <w:p w14:paraId="6A112044" w14:textId="348A2E86" w:rsidR="000A0B79" w:rsidRPr="00AF1825" w:rsidRDefault="00FC31B4" w:rsidP="00AC7FAE">
      <w:pPr>
        <w:pStyle w:val="Bezodstpw"/>
        <w:numPr>
          <w:ilvl w:val="0"/>
          <w:numId w:val="53"/>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2E0FC97D" w14:textId="77777777" w:rsidR="000A0B79" w:rsidRPr="00AF25E4" w:rsidRDefault="000A0B79" w:rsidP="00341919">
      <w:pPr>
        <w:pStyle w:val="Bezodstpw"/>
        <w:jc w:val="both"/>
        <w:rPr>
          <w:rFonts w:ascii="Arial" w:hAnsi="Arial" w:cs="Arial"/>
          <w:sz w:val="20"/>
          <w:szCs w:val="20"/>
        </w:rPr>
      </w:pPr>
    </w:p>
    <w:p w14:paraId="759ED615" w14:textId="18DD8A8D" w:rsidR="00D36553" w:rsidRPr="009F2A32" w:rsidRDefault="00B85052" w:rsidP="00976FFD">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AC7FAE">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AC7FAE">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5BBAAFA1"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 xml:space="preserve">Dokumenty sporządzone w języku obcym wykonawca składa wraz z tłumaczeniem na język polski. </w:t>
      </w:r>
    </w:p>
    <w:p w14:paraId="1653187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1E9CB603" w14:textId="23B7B7BC" w:rsidR="002E643E" w:rsidRPr="00765D02"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765D02">
        <w:rPr>
          <w:rFonts w:ascii="Arial" w:eastAsia="Calibri" w:hAnsi="Arial" w:cs="Arial"/>
          <w:sz w:val="20"/>
          <w:szCs w:val="20"/>
        </w:rPr>
        <w:t>.</w:t>
      </w:r>
    </w:p>
    <w:p w14:paraId="2FF32176" w14:textId="0BDE6692" w:rsidR="00CB658C" w:rsidRPr="00785E69" w:rsidRDefault="00F312B3" w:rsidP="00AC7FAE">
      <w:pPr>
        <w:pStyle w:val="Akapitzlist"/>
        <w:numPr>
          <w:ilvl w:val="0"/>
          <w:numId w:val="54"/>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C9129C" w:rsidRDefault="00E01474" w:rsidP="00AC7FAE">
      <w:pPr>
        <w:pStyle w:val="Akapitzlist"/>
        <w:numPr>
          <w:ilvl w:val="3"/>
          <w:numId w:val="57"/>
        </w:numPr>
        <w:ind w:left="567" w:hanging="283"/>
        <w:jc w:val="both"/>
        <w:rPr>
          <w:rFonts w:ascii="Arial" w:hAnsi="Arial" w:cs="Arial"/>
          <w:b/>
          <w:sz w:val="20"/>
          <w:szCs w:val="20"/>
        </w:rPr>
      </w:pPr>
      <w:r w:rsidRPr="00C9129C">
        <w:rPr>
          <w:rFonts w:ascii="Arial" w:hAnsi="Arial" w:cs="Arial"/>
          <w:sz w:val="20"/>
          <w:szCs w:val="20"/>
        </w:rPr>
        <w:t xml:space="preserve">Wypełniony </w:t>
      </w:r>
      <w:r w:rsidR="002C5C43" w:rsidRPr="00C9129C">
        <w:rPr>
          <w:rFonts w:ascii="Arial" w:hAnsi="Arial" w:cs="Arial"/>
          <w:sz w:val="20"/>
          <w:szCs w:val="20"/>
        </w:rPr>
        <w:t>i</w:t>
      </w:r>
      <w:r w:rsidRPr="00C9129C">
        <w:rPr>
          <w:rFonts w:ascii="Arial" w:hAnsi="Arial" w:cs="Arial"/>
          <w:sz w:val="20"/>
          <w:szCs w:val="20"/>
        </w:rPr>
        <w:t xml:space="preserve"> podpisany </w:t>
      </w:r>
      <w:r w:rsidRPr="00C9129C">
        <w:rPr>
          <w:rFonts w:ascii="Arial" w:hAnsi="Arial" w:cs="Arial"/>
          <w:b/>
          <w:sz w:val="20"/>
          <w:szCs w:val="20"/>
        </w:rPr>
        <w:t>Formularz Of</w:t>
      </w:r>
      <w:r w:rsidR="00BF0E3F" w:rsidRPr="00C9129C">
        <w:rPr>
          <w:rFonts w:ascii="Arial" w:hAnsi="Arial" w:cs="Arial"/>
          <w:b/>
          <w:sz w:val="20"/>
          <w:szCs w:val="20"/>
        </w:rPr>
        <w:t>erty</w:t>
      </w:r>
      <w:r w:rsidRPr="00C9129C">
        <w:rPr>
          <w:rFonts w:ascii="Arial" w:hAnsi="Arial" w:cs="Arial"/>
          <w:sz w:val="20"/>
          <w:szCs w:val="20"/>
        </w:rPr>
        <w:t xml:space="preserve"> </w:t>
      </w:r>
      <w:r w:rsidR="005E2648" w:rsidRPr="00C9129C">
        <w:rPr>
          <w:rFonts w:ascii="Arial" w:hAnsi="Arial" w:cs="Arial"/>
          <w:sz w:val="20"/>
          <w:szCs w:val="20"/>
        </w:rPr>
        <w:t xml:space="preserve"> zawierający informacje na podstawie których Zamawiający dokona oceny oferty w kryteriach oceny ofert </w:t>
      </w:r>
      <w:r w:rsidRPr="00C9129C">
        <w:rPr>
          <w:rFonts w:ascii="Arial" w:hAnsi="Arial" w:cs="Arial"/>
          <w:sz w:val="20"/>
          <w:szCs w:val="20"/>
        </w:rPr>
        <w:t xml:space="preserve">– </w:t>
      </w:r>
      <w:r w:rsidRPr="00C9129C">
        <w:rPr>
          <w:rFonts w:ascii="Arial" w:hAnsi="Arial" w:cs="Arial"/>
          <w:b/>
          <w:sz w:val="20"/>
          <w:szCs w:val="20"/>
        </w:rPr>
        <w:t xml:space="preserve">załącznik nr 2 </w:t>
      </w:r>
      <w:r w:rsidRPr="00C9129C">
        <w:rPr>
          <w:rFonts w:ascii="Arial" w:hAnsi="Arial" w:cs="Arial"/>
          <w:sz w:val="20"/>
          <w:szCs w:val="20"/>
        </w:rPr>
        <w:t>do SIWZ,</w:t>
      </w:r>
    </w:p>
    <w:p w14:paraId="29C14116" w14:textId="77777777" w:rsidR="0095767B" w:rsidRPr="00C9129C" w:rsidRDefault="008A6A16" w:rsidP="00AC7FAE">
      <w:pPr>
        <w:pStyle w:val="Akapitzlist"/>
        <w:numPr>
          <w:ilvl w:val="3"/>
          <w:numId w:val="57"/>
        </w:numPr>
        <w:spacing w:after="0" w:line="240" w:lineRule="auto"/>
        <w:ind w:left="568" w:hanging="284"/>
        <w:jc w:val="both"/>
        <w:rPr>
          <w:rFonts w:ascii="Arial" w:hAnsi="Arial" w:cs="Arial"/>
          <w:b/>
          <w:sz w:val="20"/>
          <w:szCs w:val="20"/>
        </w:rPr>
      </w:pPr>
      <w:r w:rsidRPr="00C9129C">
        <w:rPr>
          <w:rFonts w:ascii="Arial" w:hAnsi="Arial" w:cs="Arial"/>
          <w:sz w:val="20"/>
          <w:szCs w:val="20"/>
        </w:rPr>
        <w:t>Wypełnione i podpisane</w:t>
      </w:r>
      <w:r w:rsidR="00E01474" w:rsidRPr="00C9129C">
        <w:rPr>
          <w:rFonts w:ascii="Arial" w:hAnsi="Arial" w:cs="Arial"/>
          <w:sz w:val="20"/>
          <w:szCs w:val="20"/>
        </w:rPr>
        <w:t xml:space="preserve"> </w:t>
      </w:r>
      <w:r w:rsidR="0097686B" w:rsidRPr="00C9129C">
        <w:rPr>
          <w:rFonts w:ascii="Arial" w:hAnsi="Arial" w:cs="Arial"/>
          <w:b/>
          <w:sz w:val="20"/>
          <w:szCs w:val="20"/>
        </w:rPr>
        <w:t>Kalkulacje Cenowe</w:t>
      </w:r>
      <w:r w:rsidR="00BF0E3F" w:rsidRPr="00C9129C">
        <w:rPr>
          <w:rFonts w:ascii="Arial" w:hAnsi="Arial" w:cs="Arial"/>
          <w:b/>
          <w:sz w:val="20"/>
          <w:szCs w:val="20"/>
        </w:rPr>
        <w:t xml:space="preserve"> </w:t>
      </w:r>
      <w:r w:rsidRPr="00C9129C">
        <w:rPr>
          <w:rFonts w:ascii="Arial" w:hAnsi="Arial" w:cs="Arial"/>
          <w:b/>
          <w:sz w:val="20"/>
          <w:szCs w:val="20"/>
        </w:rPr>
        <w:t>–</w:t>
      </w:r>
      <w:r w:rsidR="00BF0E3F" w:rsidRPr="00C9129C">
        <w:rPr>
          <w:rFonts w:ascii="Arial" w:hAnsi="Arial" w:cs="Arial"/>
          <w:b/>
          <w:sz w:val="20"/>
          <w:szCs w:val="20"/>
        </w:rPr>
        <w:t xml:space="preserve"> </w:t>
      </w:r>
      <w:r w:rsidR="00E01474" w:rsidRPr="00C9129C">
        <w:rPr>
          <w:rFonts w:ascii="Arial" w:hAnsi="Arial" w:cs="Arial"/>
          <w:b/>
          <w:sz w:val="20"/>
          <w:szCs w:val="20"/>
        </w:rPr>
        <w:t>załącznik</w:t>
      </w:r>
      <w:r w:rsidRPr="00C9129C">
        <w:rPr>
          <w:rFonts w:ascii="Arial" w:hAnsi="Arial" w:cs="Arial"/>
          <w:b/>
          <w:sz w:val="20"/>
          <w:szCs w:val="20"/>
        </w:rPr>
        <w:t>i od</w:t>
      </w:r>
      <w:r w:rsidR="00E01474" w:rsidRPr="00C9129C">
        <w:rPr>
          <w:rFonts w:ascii="Arial" w:hAnsi="Arial" w:cs="Arial"/>
          <w:b/>
          <w:sz w:val="20"/>
          <w:szCs w:val="20"/>
        </w:rPr>
        <w:t xml:space="preserve"> nr 3</w:t>
      </w:r>
      <w:r w:rsidR="00976FFD" w:rsidRPr="00C9129C">
        <w:rPr>
          <w:rFonts w:ascii="Arial" w:hAnsi="Arial" w:cs="Arial"/>
          <w:b/>
          <w:sz w:val="20"/>
          <w:szCs w:val="20"/>
        </w:rPr>
        <w:t>/</w:t>
      </w:r>
      <w:r w:rsidRPr="00C9129C">
        <w:rPr>
          <w:rFonts w:ascii="Arial" w:hAnsi="Arial" w:cs="Arial"/>
          <w:b/>
          <w:sz w:val="20"/>
          <w:szCs w:val="20"/>
        </w:rPr>
        <w:t>…. do 3/….</w:t>
      </w:r>
      <w:r w:rsidR="00E01474" w:rsidRPr="00C9129C">
        <w:rPr>
          <w:rFonts w:ascii="Arial" w:hAnsi="Arial" w:cs="Arial"/>
          <w:b/>
          <w:sz w:val="20"/>
          <w:szCs w:val="20"/>
        </w:rPr>
        <w:t xml:space="preserve"> </w:t>
      </w:r>
      <w:r w:rsidR="00E01474" w:rsidRPr="00C9129C">
        <w:rPr>
          <w:rFonts w:ascii="Arial" w:hAnsi="Arial" w:cs="Arial"/>
          <w:sz w:val="20"/>
          <w:szCs w:val="20"/>
        </w:rPr>
        <w:t>do SIWZ</w:t>
      </w:r>
      <w:r w:rsidR="0097686B" w:rsidRPr="00C9129C">
        <w:rPr>
          <w:rFonts w:ascii="Arial" w:hAnsi="Arial" w:cs="Arial"/>
          <w:sz w:val="20"/>
          <w:szCs w:val="20"/>
        </w:rPr>
        <w:t>,</w:t>
      </w:r>
    </w:p>
    <w:p w14:paraId="2F6C487B" w14:textId="75EAC3BA" w:rsidR="00700DCD" w:rsidRPr="00C9129C" w:rsidRDefault="00E01474" w:rsidP="00AC7FAE">
      <w:pPr>
        <w:pStyle w:val="Akapitzlist"/>
        <w:numPr>
          <w:ilvl w:val="3"/>
          <w:numId w:val="57"/>
        </w:numPr>
        <w:spacing w:after="0" w:line="240" w:lineRule="auto"/>
        <w:ind w:left="568" w:hanging="284"/>
        <w:jc w:val="both"/>
        <w:rPr>
          <w:rFonts w:ascii="Arial" w:hAnsi="Arial" w:cs="Arial"/>
          <w:b/>
          <w:sz w:val="20"/>
          <w:szCs w:val="20"/>
        </w:rPr>
      </w:pPr>
      <w:r w:rsidRPr="00C9129C">
        <w:rPr>
          <w:rFonts w:ascii="Arial" w:hAnsi="Arial" w:cs="Arial"/>
          <w:sz w:val="20"/>
          <w:szCs w:val="20"/>
          <w:u w:val="single"/>
        </w:rPr>
        <w:t>Dokumenty potwierdzające spełnienie warunków udziału i brak podstaw do wykluczenia</w:t>
      </w:r>
      <w:r w:rsidR="004543CA" w:rsidRPr="00C9129C">
        <w:rPr>
          <w:rFonts w:ascii="Arial" w:hAnsi="Arial" w:cs="Arial"/>
          <w:sz w:val="20"/>
          <w:szCs w:val="20"/>
          <w:u w:val="single"/>
        </w:rPr>
        <w:t xml:space="preserve"> </w:t>
      </w:r>
      <w:r w:rsidR="007F50D3" w:rsidRPr="00C9129C">
        <w:rPr>
          <w:rFonts w:ascii="Arial" w:hAnsi="Arial" w:cs="Arial"/>
          <w:sz w:val="20"/>
          <w:szCs w:val="20"/>
          <w:u w:val="single"/>
        </w:rPr>
        <w:t>w terminie złożenia oferty</w:t>
      </w:r>
      <w:r w:rsidR="006F760A" w:rsidRPr="00C9129C">
        <w:rPr>
          <w:rFonts w:ascii="Arial" w:hAnsi="Arial" w:cs="Arial"/>
          <w:sz w:val="20"/>
          <w:szCs w:val="20"/>
          <w:u w:val="single"/>
        </w:rPr>
        <w:t xml:space="preserve"> - </w:t>
      </w:r>
      <w:r w:rsidR="002C5C43" w:rsidRPr="00C9129C">
        <w:rPr>
          <w:rFonts w:ascii="Arial" w:hAnsi="Arial" w:cs="Arial"/>
          <w:b/>
          <w:sz w:val="20"/>
          <w:szCs w:val="20"/>
          <w:u w:val="single"/>
        </w:rPr>
        <w:t xml:space="preserve">w oryginale: </w:t>
      </w:r>
    </w:p>
    <w:p w14:paraId="211D485B" w14:textId="77777777" w:rsidR="00C9129C" w:rsidRPr="00C9129C" w:rsidRDefault="004543CA" w:rsidP="00C9129C">
      <w:pPr>
        <w:pStyle w:val="Akapitzlist"/>
        <w:numPr>
          <w:ilvl w:val="3"/>
          <w:numId w:val="57"/>
        </w:numPr>
        <w:ind w:left="567" w:hanging="283"/>
        <w:jc w:val="both"/>
        <w:rPr>
          <w:rFonts w:ascii="Arial" w:hAnsi="Arial" w:cs="Arial"/>
          <w:b/>
          <w:sz w:val="20"/>
          <w:szCs w:val="20"/>
        </w:rPr>
      </w:pPr>
      <w:r w:rsidRPr="00C9129C">
        <w:rPr>
          <w:rFonts w:ascii="Arial" w:hAnsi="Arial" w:cs="Arial"/>
          <w:b/>
          <w:sz w:val="20"/>
          <w:szCs w:val="20"/>
        </w:rPr>
        <w:t>oświadczenie  własne</w:t>
      </w:r>
      <w:r w:rsidR="00B2182A" w:rsidRPr="00C9129C">
        <w:rPr>
          <w:rFonts w:ascii="Arial" w:hAnsi="Arial" w:cs="Arial"/>
          <w:sz w:val="20"/>
          <w:szCs w:val="20"/>
        </w:rPr>
        <w:t xml:space="preserve"> według wzoru stanowiącego</w:t>
      </w:r>
      <w:r w:rsidRPr="00C9129C">
        <w:rPr>
          <w:rFonts w:ascii="Arial" w:hAnsi="Arial" w:cs="Arial"/>
          <w:sz w:val="20"/>
          <w:szCs w:val="20"/>
        </w:rPr>
        <w:t xml:space="preserve"> </w:t>
      </w:r>
      <w:r w:rsidR="00B03EDD" w:rsidRPr="00C9129C">
        <w:rPr>
          <w:rFonts w:ascii="Arial" w:hAnsi="Arial" w:cs="Arial"/>
          <w:b/>
          <w:i/>
          <w:sz w:val="20"/>
          <w:szCs w:val="20"/>
        </w:rPr>
        <w:t>załącznik nr 5</w:t>
      </w:r>
      <w:r w:rsidRPr="00C9129C">
        <w:rPr>
          <w:rFonts w:ascii="Arial" w:hAnsi="Arial" w:cs="Arial"/>
          <w:i/>
          <w:sz w:val="20"/>
          <w:szCs w:val="20"/>
        </w:rPr>
        <w:t xml:space="preserve"> </w:t>
      </w:r>
      <w:r w:rsidRPr="00C9129C">
        <w:rPr>
          <w:rFonts w:ascii="Arial" w:hAnsi="Arial" w:cs="Arial"/>
          <w:sz w:val="20"/>
          <w:szCs w:val="20"/>
        </w:rPr>
        <w:t>do SIWZ o kt</w:t>
      </w:r>
      <w:r w:rsidR="007927EE" w:rsidRPr="00C9129C">
        <w:rPr>
          <w:rFonts w:ascii="Arial" w:hAnsi="Arial" w:cs="Arial"/>
          <w:sz w:val="20"/>
          <w:szCs w:val="20"/>
        </w:rPr>
        <w:t xml:space="preserve">órym mowa </w:t>
      </w:r>
      <w:r w:rsidRPr="00C9129C">
        <w:rPr>
          <w:rFonts w:ascii="Arial" w:hAnsi="Arial" w:cs="Arial"/>
          <w:sz w:val="20"/>
          <w:szCs w:val="20"/>
        </w:rPr>
        <w:t xml:space="preserve">w </w:t>
      </w:r>
      <w:r w:rsidRPr="00C9129C">
        <w:rPr>
          <w:rFonts w:ascii="Arial" w:hAnsi="Arial" w:cs="Arial"/>
          <w:b/>
          <w:sz w:val="20"/>
          <w:szCs w:val="20"/>
        </w:rPr>
        <w:t>Rozdziale VIII pkt</w:t>
      </w:r>
      <w:r w:rsidR="007927EE" w:rsidRPr="00C9129C">
        <w:rPr>
          <w:rFonts w:ascii="Arial" w:hAnsi="Arial" w:cs="Arial"/>
          <w:b/>
          <w:sz w:val="20"/>
          <w:szCs w:val="20"/>
        </w:rPr>
        <w:t>.1.</w:t>
      </w:r>
      <w:r w:rsidR="007927EE" w:rsidRPr="00C9129C">
        <w:rPr>
          <w:rFonts w:ascii="Arial" w:hAnsi="Arial" w:cs="Arial"/>
          <w:sz w:val="20"/>
          <w:szCs w:val="20"/>
        </w:rPr>
        <w:t xml:space="preserve">  </w:t>
      </w:r>
      <w:r w:rsidR="00FE0729" w:rsidRPr="00C9129C">
        <w:rPr>
          <w:rFonts w:ascii="Arial" w:hAnsi="Arial" w:cs="Arial"/>
          <w:sz w:val="20"/>
          <w:szCs w:val="20"/>
        </w:rPr>
        <w:t>SIWZ.</w:t>
      </w:r>
      <w:r w:rsidR="008B14D4" w:rsidRPr="00C9129C">
        <w:rPr>
          <w:rFonts w:ascii="Arial" w:hAnsi="Arial" w:cs="Arial"/>
          <w:sz w:val="20"/>
          <w:szCs w:val="20"/>
        </w:rPr>
        <w:t xml:space="preserve">  </w:t>
      </w:r>
    </w:p>
    <w:p w14:paraId="32A7E2BC" w14:textId="77777777" w:rsidR="00C9129C" w:rsidRPr="00C9129C" w:rsidRDefault="00C9129C" w:rsidP="00C9129C">
      <w:pPr>
        <w:pStyle w:val="Akapitzlist"/>
        <w:numPr>
          <w:ilvl w:val="3"/>
          <w:numId w:val="57"/>
        </w:numPr>
        <w:ind w:left="567" w:hanging="283"/>
        <w:jc w:val="both"/>
        <w:rPr>
          <w:rFonts w:ascii="Arial" w:hAnsi="Arial" w:cs="Arial"/>
          <w:b/>
          <w:sz w:val="20"/>
          <w:szCs w:val="20"/>
        </w:rPr>
      </w:pPr>
      <w:r w:rsidRPr="00C9129C">
        <w:rPr>
          <w:rFonts w:ascii="Arial" w:hAnsi="Arial" w:cs="Arial"/>
          <w:sz w:val="20"/>
          <w:szCs w:val="20"/>
        </w:rPr>
        <w:t>Na podstawie art. 10c.1 pkt. 4 Zamawiający wymaga złożenia w ramach oferty próbek.</w:t>
      </w:r>
    </w:p>
    <w:p w14:paraId="69D19AAD" w14:textId="4841D5AF" w:rsidR="00C9129C" w:rsidRPr="00C9129C" w:rsidRDefault="00C9129C" w:rsidP="00C9129C">
      <w:pPr>
        <w:pStyle w:val="Akapitzlist"/>
        <w:ind w:left="567"/>
        <w:jc w:val="both"/>
        <w:rPr>
          <w:rFonts w:ascii="Arial" w:hAnsi="Arial" w:cs="Arial"/>
          <w:b/>
          <w:sz w:val="20"/>
          <w:szCs w:val="20"/>
        </w:rPr>
      </w:pPr>
      <w:r w:rsidRPr="00C9129C">
        <w:rPr>
          <w:rFonts w:ascii="Arial" w:hAnsi="Arial" w:cs="Arial"/>
          <w:sz w:val="20"/>
          <w:szCs w:val="20"/>
        </w:rPr>
        <w:t xml:space="preserve">Próbki oferowanych materiałów muszą zostać złożone osobno w trwale zamkniętym opakowaniu. Na opakowaniu należy umieścić dokładny opis: </w:t>
      </w:r>
    </w:p>
    <w:p w14:paraId="2927D8C2" w14:textId="77777777" w:rsidR="00C9129C" w:rsidRPr="00C9129C" w:rsidRDefault="00C9129C" w:rsidP="00C9129C">
      <w:pPr>
        <w:spacing w:after="0"/>
        <w:ind w:left="566"/>
        <w:contextualSpacing/>
        <w:jc w:val="center"/>
        <w:rPr>
          <w:rFonts w:ascii="Arial" w:hAnsi="Arial" w:cs="Arial"/>
          <w:sz w:val="20"/>
          <w:szCs w:val="20"/>
        </w:rPr>
      </w:pPr>
      <w:r w:rsidRPr="00C9129C">
        <w:rPr>
          <w:rFonts w:ascii="Arial" w:hAnsi="Arial" w:cs="Arial"/>
          <w:sz w:val="20"/>
          <w:szCs w:val="20"/>
        </w:rPr>
        <w:t>Uniwersytecki Szpital Dziecięcy w Krakowie</w:t>
      </w:r>
    </w:p>
    <w:p w14:paraId="78B35241" w14:textId="77777777" w:rsidR="00C9129C" w:rsidRPr="00C9129C" w:rsidRDefault="00C9129C" w:rsidP="00C9129C">
      <w:pPr>
        <w:spacing w:after="0"/>
        <w:ind w:left="566"/>
        <w:contextualSpacing/>
        <w:jc w:val="center"/>
        <w:rPr>
          <w:rFonts w:ascii="Arial" w:hAnsi="Arial" w:cs="Arial"/>
          <w:sz w:val="20"/>
          <w:szCs w:val="20"/>
        </w:rPr>
      </w:pPr>
      <w:r w:rsidRPr="00C9129C">
        <w:rPr>
          <w:rFonts w:ascii="Arial" w:hAnsi="Arial" w:cs="Arial"/>
          <w:sz w:val="20"/>
          <w:szCs w:val="20"/>
        </w:rPr>
        <w:t>ul. Wielicka 265, 30-663 Kraków</w:t>
      </w:r>
    </w:p>
    <w:p w14:paraId="12678845" w14:textId="77777777" w:rsidR="00C9129C" w:rsidRPr="00C9129C" w:rsidRDefault="00C9129C" w:rsidP="00C9129C">
      <w:pPr>
        <w:tabs>
          <w:tab w:val="center" w:pos="4535"/>
          <w:tab w:val="left" w:pos="8130"/>
        </w:tabs>
        <w:spacing w:after="0"/>
        <w:contextualSpacing/>
        <w:rPr>
          <w:rFonts w:ascii="Arial" w:hAnsi="Arial" w:cs="Arial"/>
          <w:sz w:val="20"/>
          <w:szCs w:val="20"/>
        </w:rPr>
      </w:pPr>
      <w:r w:rsidRPr="00C9129C">
        <w:rPr>
          <w:rFonts w:ascii="Arial" w:hAnsi="Arial" w:cs="Arial"/>
          <w:sz w:val="20"/>
          <w:szCs w:val="20"/>
        </w:rPr>
        <w:tab/>
        <w:t xml:space="preserve">Próbki do oferty postępowaniu prowadzonym w trybie przetargu nieograniczonego: </w:t>
      </w:r>
    </w:p>
    <w:p w14:paraId="28E36DE6" w14:textId="61550248" w:rsidR="00C9129C" w:rsidRPr="00C9129C" w:rsidRDefault="00F84CDA" w:rsidP="00C9129C">
      <w:pPr>
        <w:spacing w:after="0"/>
        <w:contextualSpacing/>
        <w:jc w:val="center"/>
        <w:rPr>
          <w:rFonts w:ascii="Arial" w:hAnsi="Arial" w:cs="Arial"/>
          <w:sz w:val="20"/>
          <w:szCs w:val="20"/>
        </w:rPr>
      </w:pPr>
      <w:r>
        <w:rPr>
          <w:rFonts w:ascii="Arial" w:hAnsi="Arial" w:cs="Arial"/>
          <w:sz w:val="20"/>
          <w:szCs w:val="20"/>
        </w:rPr>
        <w:t>Dostawa</w:t>
      </w:r>
      <w:r w:rsidRPr="00F84CDA">
        <w:rPr>
          <w:rFonts w:ascii="Arial" w:hAnsi="Arial" w:cs="Arial"/>
          <w:sz w:val="20"/>
          <w:szCs w:val="20"/>
        </w:rPr>
        <w:t xml:space="preserve"> rękawic diagnostycznych, chirurgicznych i winylowych; fartuchów flizelinowych, masek medycznych i półmasek filtrujących FFP2</w:t>
      </w:r>
    </w:p>
    <w:p w14:paraId="37FBD830" w14:textId="06625490" w:rsidR="00C9129C" w:rsidRPr="00C9129C" w:rsidRDefault="00C9129C" w:rsidP="00C9129C">
      <w:pPr>
        <w:spacing w:after="0"/>
        <w:contextualSpacing/>
        <w:jc w:val="center"/>
        <w:rPr>
          <w:rFonts w:ascii="Arial" w:hAnsi="Arial" w:cs="Arial"/>
          <w:sz w:val="20"/>
          <w:szCs w:val="20"/>
        </w:rPr>
      </w:pPr>
      <w:r w:rsidRPr="00C9129C">
        <w:rPr>
          <w:rFonts w:ascii="Arial" w:hAnsi="Arial" w:cs="Arial"/>
          <w:sz w:val="20"/>
          <w:szCs w:val="20"/>
        </w:rPr>
        <w:t xml:space="preserve"> EZP-271-2-106/PN/2020</w:t>
      </w:r>
    </w:p>
    <w:p w14:paraId="53A175CA" w14:textId="6E83E484" w:rsidR="00C9129C" w:rsidRPr="00C9129C" w:rsidRDefault="00C9129C" w:rsidP="00C9129C">
      <w:pPr>
        <w:spacing w:after="0"/>
        <w:contextualSpacing/>
        <w:jc w:val="center"/>
        <w:rPr>
          <w:rFonts w:ascii="Arial" w:hAnsi="Arial" w:cs="Arial"/>
          <w:sz w:val="20"/>
          <w:szCs w:val="20"/>
        </w:rPr>
      </w:pPr>
      <w:r w:rsidRPr="00C9129C">
        <w:rPr>
          <w:rFonts w:ascii="Arial" w:hAnsi="Arial" w:cs="Arial"/>
          <w:sz w:val="20"/>
          <w:szCs w:val="20"/>
        </w:rPr>
        <w:t>NIE OTWIERAĆ PRZED: 02.09.2020 r.  GODZ. 12:15</w:t>
      </w:r>
    </w:p>
    <w:p w14:paraId="7430A3BE" w14:textId="77777777" w:rsidR="00C9129C" w:rsidRPr="00C9129C" w:rsidRDefault="00C9129C" w:rsidP="00C9129C">
      <w:pPr>
        <w:spacing w:after="0" w:line="240" w:lineRule="auto"/>
        <w:ind w:left="567"/>
        <w:rPr>
          <w:rFonts w:ascii="Arial" w:hAnsi="Arial" w:cs="Arial"/>
          <w:b/>
          <w:sz w:val="20"/>
          <w:szCs w:val="20"/>
          <w:u w:val="single"/>
        </w:rPr>
      </w:pPr>
    </w:p>
    <w:p w14:paraId="0906964E" w14:textId="77777777" w:rsidR="00C9129C" w:rsidRPr="00C9129C" w:rsidRDefault="00C9129C" w:rsidP="00C9129C">
      <w:pPr>
        <w:spacing w:after="0" w:line="240" w:lineRule="auto"/>
        <w:ind w:left="567"/>
        <w:jc w:val="both"/>
        <w:rPr>
          <w:rFonts w:ascii="Arial" w:hAnsi="Arial" w:cs="Arial"/>
          <w:b/>
          <w:sz w:val="20"/>
          <w:szCs w:val="20"/>
          <w:u w:val="single"/>
        </w:rPr>
      </w:pPr>
      <w:r w:rsidRPr="00C9129C">
        <w:rPr>
          <w:rFonts w:ascii="Arial" w:hAnsi="Arial" w:cs="Arial"/>
          <w:b/>
          <w:sz w:val="20"/>
          <w:szCs w:val="20"/>
          <w:u w:val="single"/>
        </w:rPr>
        <w:t>PRÓBKI</w:t>
      </w:r>
    </w:p>
    <w:p w14:paraId="5CC0DF90" w14:textId="77777777" w:rsidR="00C9129C" w:rsidRPr="00C9129C" w:rsidRDefault="00C9129C" w:rsidP="00C9129C">
      <w:pPr>
        <w:spacing w:after="0" w:line="240" w:lineRule="auto"/>
        <w:ind w:left="567"/>
        <w:jc w:val="both"/>
        <w:rPr>
          <w:rFonts w:ascii="Arial" w:hAnsi="Arial" w:cs="Arial"/>
          <w:b/>
          <w:sz w:val="20"/>
          <w:szCs w:val="20"/>
          <w:u w:val="single"/>
        </w:rPr>
      </w:pPr>
      <w:r w:rsidRPr="00C9129C">
        <w:rPr>
          <w:rFonts w:ascii="Arial" w:hAnsi="Arial" w:cs="Arial"/>
          <w:b/>
          <w:sz w:val="20"/>
          <w:szCs w:val="20"/>
          <w:u w:val="single"/>
        </w:rPr>
        <w:t>Zamawiający wymaga w ramach oferty dostarczenia próbek:</w:t>
      </w:r>
    </w:p>
    <w:p w14:paraId="6E4D7E1D" w14:textId="68C7A747" w:rsidR="00C9129C" w:rsidRPr="00C9129C" w:rsidRDefault="00C9129C" w:rsidP="00C9129C">
      <w:pPr>
        <w:spacing w:after="0" w:line="240" w:lineRule="auto"/>
        <w:ind w:left="567"/>
        <w:jc w:val="both"/>
        <w:rPr>
          <w:rFonts w:ascii="Arial" w:hAnsi="Arial" w:cs="Arial"/>
          <w:b/>
          <w:sz w:val="20"/>
          <w:szCs w:val="20"/>
          <w:u w:val="single"/>
        </w:rPr>
      </w:pPr>
      <w:r w:rsidRPr="00C9129C">
        <w:rPr>
          <w:rFonts w:ascii="Arial" w:hAnsi="Arial" w:cs="Arial"/>
          <w:b/>
          <w:sz w:val="20"/>
          <w:szCs w:val="20"/>
          <w:u w:val="single"/>
        </w:rPr>
        <w:t>Zadanie nr 1 i nr 3: 1 opakowanie a 100 sztuk</w:t>
      </w:r>
    </w:p>
    <w:p w14:paraId="349239FE" w14:textId="4E693F1C" w:rsidR="00C9129C" w:rsidRPr="00C9129C" w:rsidRDefault="00C9129C" w:rsidP="00C9129C">
      <w:pPr>
        <w:spacing w:after="0" w:line="240" w:lineRule="auto"/>
        <w:ind w:left="567"/>
        <w:jc w:val="both"/>
        <w:rPr>
          <w:rFonts w:ascii="Arial" w:hAnsi="Arial" w:cs="Arial"/>
          <w:b/>
          <w:sz w:val="20"/>
          <w:szCs w:val="20"/>
          <w:u w:val="single"/>
        </w:rPr>
      </w:pPr>
      <w:r w:rsidRPr="00C9129C">
        <w:rPr>
          <w:rFonts w:ascii="Arial" w:hAnsi="Arial" w:cs="Arial"/>
          <w:b/>
          <w:sz w:val="20"/>
          <w:szCs w:val="20"/>
          <w:u w:val="single"/>
        </w:rPr>
        <w:t>Zadanie  nr 2: min 10 par</w:t>
      </w:r>
    </w:p>
    <w:p w14:paraId="2DEC0078" w14:textId="3E41D1C5" w:rsidR="00C9129C" w:rsidRPr="00C9129C" w:rsidRDefault="00C9129C" w:rsidP="00C9129C">
      <w:pPr>
        <w:spacing w:after="0" w:line="240" w:lineRule="auto"/>
        <w:ind w:left="567"/>
        <w:jc w:val="both"/>
        <w:rPr>
          <w:rFonts w:ascii="Arial" w:hAnsi="Arial" w:cs="Arial"/>
          <w:b/>
          <w:sz w:val="20"/>
          <w:szCs w:val="20"/>
          <w:u w:val="single"/>
        </w:rPr>
      </w:pPr>
      <w:r w:rsidRPr="00C9129C">
        <w:rPr>
          <w:rFonts w:ascii="Arial" w:hAnsi="Arial" w:cs="Arial"/>
          <w:b/>
          <w:sz w:val="20"/>
          <w:szCs w:val="20"/>
          <w:u w:val="single"/>
        </w:rPr>
        <w:t>Zadanie nr 4, nr 5, nr 6: 5 sztuk</w:t>
      </w:r>
    </w:p>
    <w:p w14:paraId="51DABEA7" w14:textId="77777777" w:rsidR="00C9129C" w:rsidRPr="00C9129C" w:rsidRDefault="00C9129C" w:rsidP="00C9129C">
      <w:pPr>
        <w:tabs>
          <w:tab w:val="left" w:pos="426"/>
        </w:tabs>
        <w:spacing w:after="0" w:line="240" w:lineRule="auto"/>
        <w:ind w:left="567"/>
        <w:jc w:val="both"/>
        <w:rPr>
          <w:rFonts w:ascii="Arial" w:hAnsi="Arial" w:cs="Arial"/>
          <w:color w:val="000000"/>
          <w:sz w:val="20"/>
          <w:szCs w:val="20"/>
        </w:rPr>
      </w:pPr>
      <w:r w:rsidRPr="00C9129C">
        <w:rPr>
          <w:rFonts w:ascii="Arial" w:hAnsi="Arial" w:cs="Arial"/>
          <w:color w:val="000000"/>
          <w:sz w:val="20"/>
          <w:szCs w:val="20"/>
        </w:rPr>
        <w:t>Próbki oferowanych wyrobów stanowią wymagany załącznik do oferty i będą stanowić wzory na etapie realizacji umowy dostawy- należy dołączyć:</w:t>
      </w:r>
    </w:p>
    <w:p w14:paraId="4FD0FC4F" w14:textId="77777777" w:rsidR="00C9129C" w:rsidRPr="00C9129C" w:rsidRDefault="00C9129C" w:rsidP="00C9129C">
      <w:pPr>
        <w:pStyle w:val="Akapitzlist"/>
        <w:numPr>
          <w:ilvl w:val="2"/>
          <w:numId w:val="88"/>
        </w:numPr>
        <w:tabs>
          <w:tab w:val="clear" w:pos="2973"/>
          <w:tab w:val="left" w:pos="567"/>
        </w:tabs>
        <w:spacing w:after="0" w:line="240" w:lineRule="auto"/>
        <w:ind w:left="993"/>
        <w:jc w:val="both"/>
        <w:rPr>
          <w:rFonts w:ascii="Arial" w:hAnsi="Arial" w:cs="Arial"/>
          <w:color w:val="000000"/>
          <w:sz w:val="20"/>
          <w:szCs w:val="20"/>
        </w:rPr>
      </w:pPr>
      <w:r w:rsidRPr="00C9129C">
        <w:rPr>
          <w:rFonts w:ascii="Arial" w:hAnsi="Arial" w:cs="Arial"/>
          <w:color w:val="000000"/>
          <w:sz w:val="20"/>
          <w:szCs w:val="20"/>
        </w:rPr>
        <w:t>Spis próbek z podaniem producenta i numerem katalogowym.</w:t>
      </w:r>
    </w:p>
    <w:p w14:paraId="1F6C5544" w14:textId="77777777" w:rsidR="00C9129C" w:rsidRPr="00C9129C" w:rsidRDefault="00C9129C" w:rsidP="00C9129C">
      <w:pPr>
        <w:pStyle w:val="Akapitzlist"/>
        <w:numPr>
          <w:ilvl w:val="2"/>
          <w:numId w:val="88"/>
        </w:numPr>
        <w:tabs>
          <w:tab w:val="clear" w:pos="2973"/>
          <w:tab w:val="left" w:pos="567"/>
        </w:tabs>
        <w:spacing w:after="0" w:line="240" w:lineRule="auto"/>
        <w:ind w:left="993"/>
        <w:jc w:val="both"/>
        <w:rPr>
          <w:rFonts w:ascii="Arial" w:hAnsi="Arial" w:cs="Arial"/>
          <w:color w:val="000000"/>
          <w:sz w:val="20"/>
          <w:szCs w:val="20"/>
        </w:rPr>
      </w:pPr>
      <w:r w:rsidRPr="00C9129C">
        <w:rPr>
          <w:rFonts w:ascii="Arial" w:hAnsi="Arial" w:cs="Arial"/>
          <w:color w:val="000000"/>
          <w:sz w:val="20"/>
          <w:szCs w:val="20"/>
        </w:rPr>
        <w:t>Każda próbka powinna być oznaczona numerem zadania i pozycji, której dotyczy.</w:t>
      </w:r>
    </w:p>
    <w:p w14:paraId="1A0FE121" w14:textId="77777777" w:rsidR="00C9129C" w:rsidRPr="00C9129C" w:rsidRDefault="00C9129C" w:rsidP="00C9129C">
      <w:pPr>
        <w:pStyle w:val="Akapitzlist"/>
        <w:numPr>
          <w:ilvl w:val="2"/>
          <w:numId w:val="88"/>
        </w:numPr>
        <w:tabs>
          <w:tab w:val="clear" w:pos="2973"/>
          <w:tab w:val="left" w:pos="567"/>
        </w:tabs>
        <w:spacing w:after="0" w:line="240" w:lineRule="auto"/>
        <w:ind w:left="993"/>
        <w:jc w:val="both"/>
        <w:rPr>
          <w:rFonts w:ascii="Arial" w:hAnsi="Arial" w:cs="Arial"/>
          <w:color w:val="000000"/>
          <w:sz w:val="20"/>
          <w:szCs w:val="20"/>
        </w:rPr>
      </w:pPr>
      <w:r w:rsidRPr="00C9129C">
        <w:rPr>
          <w:rFonts w:ascii="Arial" w:hAnsi="Arial" w:cs="Arial"/>
          <w:color w:val="000000"/>
          <w:sz w:val="20"/>
          <w:szCs w:val="20"/>
        </w:rPr>
        <w:t>Próbki powinny być zapakowane w jednostkowe opakowania handlowe z oznaczeniem w języku polskim.</w:t>
      </w:r>
    </w:p>
    <w:p w14:paraId="0839F321" w14:textId="22A68243" w:rsidR="00C9129C" w:rsidRPr="00C9129C" w:rsidRDefault="00C9129C" w:rsidP="00C9129C">
      <w:pPr>
        <w:pStyle w:val="Domyolnie"/>
        <w:numPr>
          <w:ilvl w:val="2"/>
          <w:numId w:val="88"/>
        </w:numPr>
        <w:tabs>
          <w:tab w:val="clear" w:pos="2973"/>
          <w:tab w:val="left" w:pos="426"/>
          <w:tab w:val="num" w:pos="2613"/>
        </w:tabs>
        <w:ind w:left="993"/>
        <w:jc w:val="both"/>
        <w:rPr>
          <w:rFonts w:ascii="Arial" w:hAnsi="Arial" w:cs="Arial"/>
          <w:sz w:val="20"/>
        </w:rPr>
      </w:pPr>
      <w:r w:rsidRPr="00C9129C">
        <w:rPr>
          <w:rFonts w:ascii="Arial" w:hAnsi="Arial" w:cs="Arial"/>
          <w:sz w:val="20"/>
        </w:rPr>
        <w:t>Próbki oferowanych wyrobów powinny być umieszczone w zamkniętym opakowaniu zbiorczym (kartonie, torebce foliowej, kopercie itp.), oznakowanym nazwą wykonawcy.</w:t>
      </w:r>
    </w:p>
    <w:p w14:paraId="68E00C45" w14:textId="77777777" w:rsidR="00C9129C" w:rsidRPr="00C9129C" w:rsidRDefault="00C9129C" w:rsidP="00C9129C">
      <w:pPr>
        <w:pStyle w:val="Domyolnie"/>
        <w:tabs>
          <w:tab w:val="left" w:pos="426"/>
        </w:tabs>
        <w:ind w:left="993" w:firstLine="0"/>
        <w:jc w:val="both"/>
        <w:rPr>
          <w:rFonts w:ascii="Arial" w:hAnsi="Arial" w:cs="Arial"/>
          <w:sz w:val="20"/>
        </w:rPr>
      </w:pPr>
    </w:p>
    <w:p w14:paraId="09434781" w14:textId="3E04CF77" w:rsidR="00B03EDD" w:rsidRPr="00C9129C" w:rsidRDefault="00E01474" w:rsidP="00700DCD">
      <w:pPr>
        <w:ind w:left="284"/>
        <w:jc w:val="both"/>
        <w:rPr>
          <w:rFonts w:ascii="Arial" w:hAnsi="Arial" w:cs="Arial"/>
          <w:b/>
          <w:sz w:val="20"/>
          <w:szCs w:val="20"/>
        </w:rPr>
      </w:pPr>
      <w:r w:rsidRPr="00C9129C">
        <w:rPr>
          <w:rFonts w:ascii="Arial" w:hAnsi="Arial" w:cs="Arial"/>
          <w:sz w:val="20"/>
          <w:szCs w:val="20"/>
          <w:u w:val="single"/>
        </w:rPr>
        <w:t xml:space="preserve">Dokumenty formalne identyfikujące Wykonawcę </w:t>
      </w:r>
      <w:r w:rsidR="002A108E" w:rsidRPr="00C9129C">
        <w:rPr>
          <w:rFonts w:ascii="Arial" w:hAnsi="Arial" w:cs="Arial"/>
          <w:sz w:val="20"/>
          <w:szCs w:val="20"/>
          <w:u w:val="single"/>
        </w:rPr>
        <w:t>–</w:t>
      </w:r>
      <w:r w:rsidRPr="00C9129C">
        <w:rPr>
          <w:rFonts w:ascii="Arial" w:hAnsi="Arial" w:cs="Arial"/>
          <w:sz w:val="20"/>
          <w:szCs w:val="20"/>
          <w:u w:val="single"/>
        </w:rPr>
        <w:t xml:space="preserve"> odpowiednio</w:t>
      </w:r>
      <w:r w:rsidR="002A108E" w:rsidRPr="00C9129C">
        <w:rPr>
          <w:rFonts w:ascii="Arial" w:hAnsi="Arial" w:cs="Arial"/>
          <w:sz w:val="20"/>
          <w:szCs w:val="20"/>
          <w:u w:val="single"/>
        </w:rPr>
        <w:t xml:space="preserve"> jeśli dotyczy</w:t>
      </w:r>
      <w:r w:rsidRPr="00C9129C">
        <w:rPr>
          <w:rFonts w:ascii="Arial" w:hAnsi="Arial" w:cs="Arial"/>
          <w:sz w:val="20"/>
          <w:szCs w:val="20"/>
          <w:u w:val="single"/>
        </w:rPr>
        <w:t>:</w:t>
      </w:r>
      <w:r w:rsidR="00814AAB" w:rsidRPr="00C9129C">
        <w:rPr>
          <w:rFonts w:ascii="Arial" w:hAnsi="Arial" w:cs="Arial"/>
          <w:sz w:val="20"/>
          <w:szCs w:val="20"/>
          <w:u w:val="single"/>
        </w:rPr>
        <w:t xml:space="preserve"> </w:t>
      </w:r>
      <w:r w:rsidRPr="00C9129C">
        <w:rPr>
          <w:rFonts w:ascii="Arial" w:hAnsi="Arial" w:cs="Arial"/>
          <w:sz w:val="20"/>
          <w:szCs w:val="20"/>
        </w:rPr>
        <w:t>Pełnomocnictwo do reprezentowania wykonawcy  w postępowaniu, jeżeli nie wynika ono z dokumen</w:t>
      </w:r>
      <w:r w:rsidR="00B2182A" w:rsidRPr="00C9129C">
        <w:rPr>
          <w:rFonts w:ascii="Arial" w:hAnsi="Arial" w:cs="Arial"/>
          <w:sz w:val="20"/>
          <w:szCs w:val="20"/>
        </w:rPr>
        <w:t xml:space="preserve">tów przedstawionych w ofercie, </w:t>
      </w:r>
      <w:r w:rsidRPr="00C9129C">
        <w:rPr>
          <w:rFonts w:ascii="Arial" w:hAnsi="Arial" w:cs="Arial"/>
          <w:i/>
          <w:sz w:val="20"/>
          <w:szCs w:val="20"/>
        </w:rPr>
        <w:t>(jeśli dotyczy).</w:t>
      </w:r>
    </w:p>
    <w:p w14:paraId="3C5C5D3B" w14:textId="348BE9E8" w:rsidR="00B03EDD" w:rsidRPr="00AF25E4" w:rsidRDefault="00E01474" w:rsidP="00AC7FAE">
      <w:pPr>
        <w:pStyle w:val="Akapitzlist"/>
        <w:numPr>
          <w:ilvl w:val="3"/>
          <w:numId w:val="57"/>
        </w:numPr>
        <w:ind w:left="567" w:hanging="283"/>
        <w:jc w:val="both"/>
        <w:rPr>
          <w:rFonts w:ascii="Arial" w:hAnsi="Arial" w:cs="Arial"/>
          <w:b/>
          <w:sz w:val="20"/>
          <w:szCs w:val="20"/>
        </w:rPr>
      </w:pPr>
      <w:r w:rsidRPr="00C9129C">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w:t>
      </w:r>
      <w:r w:rsidRPr="00AF25E4">
        <w:rPr>
          <w:rFonts w:ascii="Arial" w:hAnsi="Arial" w:cs="Arial"/>
          <w:sz w:val="20"/>
          <w:szCs w:val="20"/>
        </w:rPr>
        <w:t xml:space="preserve"> </w:t>
      </w:r>
      <w:r w:rsidRPr="00AF25E4">
        <w:rPr>
          <w:rFonts w:ascii="Arial" w:hAnsi="Arial" w:cs="Arial"/>
          <w:sz w:val="20"/>
          <w:szCs w:val="20"/>
        </w:rPr>
        <w:lastRenderedPageBreak/>
        <w:t>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077532F5"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 xml:space="preserve">wraz z tłumaczeniem </w:t>
      </w:r>
      <w:r w:rsidR="00E01474" w:rsidRPr="00AF25E4">
        <w:rPr>
          <w:rFonts w:ascii="Arial" w:hAnsi="Arial" w:cs="Arial"/>
          <w:sz w:val="20"/>
          <w:szCs w:val="20"/>
        </w:rPr>
        <w:t xml:space="preserve">na język polski. </w:t>
      </w:r>
    </w:p>
    <w:p w14:paraId="0C0D73B6" w14:textId="77777777" w:rsidR="00451891" w:rsidRPr="00AF25E4" w:rsidRDefault="00E01474" w:rsidP="00AC7FAE">
      <w:pPr>
        <w:pStyle w:val="Akapitzlist"/>
        <w:numPr>
          <w:ilvl w:val="3"/>
          <w:numId w:val="57"/>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41B3143F" w14:textId="4BD1EC83" w:rsidR="002C5C43" w:rsidRPr="00AF17C6" w:rsidRDefault="00E01474" w:rsidP="00AC7FAE">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3BABCC29" w14:textId="21CC6C32" w:rsidR="00BC6E89" w:rsidRPr="00AF25E4" w:rsidRDefault="00640860" w:rsidP="00935632">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7A686F2C" w:rsidR="00BF72C3" w:rsidRPr="0095767B" w:rsidRDefault="00BF72C3" w:rsidP="00AC7FAE">
      <w:pPr>
        <w:pStyle w:val="Akapitzlist"/>
        <w:numPr>
          <w:ilvl w:val="0"/>
          <w:numId w:val="58"/>
        </w:numPr>
        <w:ind w:left="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904ACC">
        <w:rPr>
          <w:rFonts w:ascii="Arial" w:hAnsi="Arial" w:cs="Arial"/>
          <w:b/>
          <w:sz w:val="20"/>
          <w:szCs w:val="20"/>
        </w:rPr>
        <w:t>02</w:t>
      </w:r>
      <w:r w:rsidR="000854D3">
        <w:rPr>
          <w:rFonts w:ascii="Arial" w:hAnsi="Arial" w:cs="Arial"/>
          <w:b/>
          <w:sz w:val="20"/>
          <w:szCs w:val="20"/>
        </w:rPr>
        <w:t>.09</w:t>
      </w:r>
      <w:r w:rsidR="004C659D">
        <w:rPr>
          <w:rFonts w:ascii="Arial" w:hAnsi="Arial" w:cs="Arial"/>
          <w:b/>
          <w:sz w:val="20"/>
          <w:szCs w:val="20"/>
        </w:rPr>
        <w:t>.</w:t>
      </w:r>
      <w:r w:rsidR="005C031D">
        <w:rPr>
          <w:rFonts w:ascii="Arial" w:hAnsi="Arial" w:cs="Arial"/>
          <w:b/>
          <w:sz w:val="20"/>
          <w:szCs w:val="20"/>
        </w:rPr>
        <w:t xml:space="preserve">2020 </w:t>
      </w:r>
      <w:r w:rsidR="0095767B">
        <w:rPr>
          <w:rFonts w:ascii="Arial" w:hAnsi="Arial" w:cs="Arial"/>
          <w:b/>
          <w:sz w:val="20"/>
          <w:szCs w:val="20"/>
        </w:rPr>
        <w:t>r. do godz. 12:00</w:t>
      </w:r>
      <w:r w:rsidR="00621F5F">
        <w:rPr>
          <w:rFonts w:ascii="Arial" w:hAnsi="Arial" w:cs="Arial"/>
          <w:b/>
          <w:sz w:val="20"/>
          <w:szCs w:val="20"/>
        </w:rPr>
        <w:t xml:space="preserve"> </w:t>
      </w:r>
      <w:r w:rsidRPr="00AF25E4">
        <w:rPr>
          <w:rFonts w:ascii="Arial" w:hAnsi="Arial" w:cs="Arial"/>
          <w:b/>
          <w:sz w:val="20"/>
          <w:szCs w:val="20"/>
        </w:rPr>
        <w:t xml:space="preserve">w siedzibie Zamawiającego Kraków ul. Wielicka 265, </w:t>
      </w:r>
      <w:r w:rsidR="00BB332D" w:rsidRPr="00BB332D">
        <w:rPr>
          <w:rFonts w:ascii="Arial" w:hAnsi="Arial" w:cs="Arial"/>
          <w:b/>
          <w:sz w:val="20"/>
          <w:szCs w:val="20"/>
        </w:rPr>
        <w:t xml:space="preserve">Dziennik Podawczy (pokój KO-22 budynek Rehabilitacja) z adnotacją: </w:t>
      </w:r>
      <w:r w:rsidR="00BB332D" w:rsidRPr="0095767B">
        <w:rPr>
          <w:rFonts w:ascii="Arial" w:hAnsi="Arial" w:cs="Arial"/>
          <w:b/>
          <w:sz w:val="20"/>
          <w:szCs w:val="20"/>
        </w:rPr>
        <w:t>dla Działu Zamówień Publicznych</w:t>
      </w:r>
      <w:r w:rsidRPr="0095767B">
        <w:rPr>
          <w:rFonts w:ascii="Arial" w:hAnsi="Arial" w:cs="Arial"/>
          <w:b/>
          <w:sz w:val="20"/>
          <w:szCs w:val="20"/>
        </w:rPr>
        <w:t xml:space="preserve">. </w:t>
      </w:r>
    </w:p>
    <w:p w14:paraId="28226EAC" w14:textId="1ECF0508" w:rsidR="00AF25E4" w:rsidRPr="0008058F"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0A955741" w14:textId="77777777" w:rsidR="00BB332D" w:rsidRDefault="00BB332D"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Pr>
          <w:rFonts w:ascii="Arial" w:hAnsi="Arial" w:cs="Arial"/>
          <w:b/>
          <w:sz w:val="20"/>
          <w:szCs w:val="20"/>
        </w:rPr>
        <w:t xml:space="preserve">Dziennik Podawczy (pokój KO-22 budynek rehabilitacji </w:t>
      </w:r>
    </w:p>
    <w:p w14:paraId="0D31F004" w14:textId="07F1C325" w:rsidR="00BB332D" w:rsidRPr="00AF25E4" w:rsidRDefault="00BB332D"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Pr>
          <w:rFonts w:ascii="Arial" w:hAnsi="Arial" w:cs="Arial"/>
          <w:b/>
          <w:sz w:val="20"/>
          <w:szCs w:val="20"/>
        </w:rPr>
        <w:t xml:space="preserve">Dla Działu Zamówień Publicznych </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2F02F665" w14:textId="093A5B07" w:rsidR="00AE38D3" w:rsidRDefault="00BF72C3" w:rsidP="00AE38D3">
      <w:pPr>
        <w:pStyle w:val="Akapitzlist"/>
        <w:pBdr>
          <w:top w:val="single" w:sz="4" w:space="1" w:color="auto"/>
          <w:left w:val="single" w:sz="4" w:space="1" w:color="auto"/>
          <w:bottom w:val="single" w:sz="4" w:space="1" w:color="auto"/>
          <w:right w:val="single" w:sz="4" w:space="0" w:color="auto"/>
        </w:pBdr>
        <w:ind w:left="0"/>
        <w:jc w:val="both"/>
        <w:rPr>
          <w:rFonts w:ascii="Arial" w:hAnsi="Arial" w:cs="Arial"/>
          <w:b/>
          <w:sz w:val="20"/>
          <w:szCs w:val="20"/>
        </w:rPr>
      </w:pPr>
      <w:r w:rsidRPr="00F84CDA">
        <w:rPr>
          <w:rFonts w:ascii="Arial" w:hAnsi="Arial" w:cs="Arial"/>
          <w:b/>
          <w:sz w:val="20"/>
          <w:szCs w:val="20"/>
        </w:rPr>
        <w:t>Oferta w tryb</w:t>
      </w:r>
      <w:r w:rsidR="006452D5" w:rsidRPr="00F84CDA">
        <w:rPr>
          <w:rFonts w:ascii="Arial" w:hAnsi="Arial" w:cs="Arial"/>
          <w:b/>
          <w:sz w:val="20"/>
          <w:szCs w:val="20"/>
        </w:rPr>
        <w:t>ie przetargu nieogra</w:t>
      </w:r>
      <w:r w:rsidR="00CF6AC9" w:rsidRPr="00F84CDA">
        <w:rPr>
          <w:rFonts w:ascii="Arial" w:hAnsi="Arial" w:cs="Arial"/>
          <w:b/>
          <w:sz w:val="20"/>
          <w:szCs w:val="20"/>
        </w:rPr>
        <w:t>niczonego</w:t>
      </w:r>
      <w:r w:rsidR="00B87F98" w:rsidRPr="00F84CDA">
        <w:rPr>
          <w:rFonts w:ascii="Arial" w:hAnsi="Arial" w:cs="Arial"/>
          <w:b/>
          <w:sz w:val="20"/>
          <w:szCs w:val="20"/>
        </w:rPr>
        <w:t>:</w:t>
      </w:r>
      <w:r w:rsidR="00B87F98">
        <w:rPr>
          <w:rFonts w:ascii="Arial" w:hAnsi="Arial" w:cs="Arial"/>
          <w:sz w:val="20"/>
          <w:szCs w:val="20"/>
        </w:rPr>
        <w:t xml:space="preserve"> </w:t>
      </w:r>
      <w:r w:rsidR="00F84CDA" w:rsidRPr="00F84CDA">
        <w:rPr>
          <w:rFonts w:ascii="Arial" w:hAnsi="Arial" w:cs="Arial"/>
          <w:sz w:val="20"/>
          <w:szCs w:val="20"/>
        </w:rPr>
        <w:t>dostawa rękawic diagnostycznych, chirurgicznych i winylowych; fartuchów flizelinowych, masek medycznych i półmasek filtrujących FFP2</w:t>
      </w:r>
    </w:p>
    <w:p w14:paraId="07F57E0C" w14:textId="1FB33F09" w:rsidR="00BF72C3" w:rsidRPr="00AF25E4" w:rsidRDefault="00DB1148"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Pr>
          <w:rFonts w:ascii="Arial" w:hAnsi="Arial" w:cs="Arial"/>
          <w:b/>
          <w:sz w:val="20"/>
          <w:szCs w:val="20"/>
        </w:rPr>
        <w:t>ZADANIE ………</w:t>
      </w:r>
    </w:p>
    <w:p w14:paraId="6FF1454F" w14:textId="41F756EF"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5C1A68">
        <w:rPr>
          <w:rFonts w:ascii="Arial" w:hAnsi="Arial" w:cs="Arial"/>
          <w:b/>
          <w:sz w:val="20"/>
          <w:szCs w:val="20"/>
        </w:rPr>
        <w:t>106</w:t>
      </w:r>
      <w:r w:rsidR="00621F5F">
        <w:rPr>
          <w:rFonts w:ascii="Arial" w:hAnsi="Arial" w:cs="Arial"/>
          <w:b/>
          <w:sz w:val="20"/>
          <w:szCs w:val="20"/>
        </w:rPr>
        <w:t>/</w:t>
      </w:r>
      <w:r w:rsidR="001A4875" w:rsidRPr="00AF25E4">
        <w:rPr>
          <w:rFonts w:ascii="Arial" w:hAnsi="Arial" w:cs="Arial"/>
          <w:b/>
          <w:sz w:val="20"/>
          <w:szCs w:val="20"/>
        </w:rPr>
        <w:t>PN</w:t>
      </w:r>
      <w:r w:rsidR="00621F5F">
        <w:rPr>
          <w:rFonts w:ascii="Arial" w:hAnsi="Arial" w:cs="Arial"/>
          <w:b/>
          <w:sz w:val="20"/>
          <w:szCs w:val="20"/>
        </w:rPr>
        <w:t>/2020</w:t>
      </w:r>
    </w:p>
    <w:p w14:paraId="15FCD552" w14:textId="6D30B74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621F5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32F7F4F3" w:rsidR="00BF72C3" w:rsidRPr="001E224E"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w:t>
      </w:r>
      <w:r w:rsidRPr="00AF25E4">
        <w:rPr>
          <w:rFonts w:ascii="Arial" w:hAnsi="Arial" w:cs="Arial"/>
          <w:sz w:val="20"/>
          <w:szCs w:val="20"/>
        </w:rPr>
        <w:lastRenderedPageBreak/>
        <w:t>złożona w kopercie oznakowanej „ZMIANA OFERTY”. W przypadku wycofania oferty wykonawca winien złożyć jednoznaczne pisemne oświa</w:t>
      </w:r>
      <w:r w:rsidR="00814E77">
        <w:rPr>
          <w:rFonts w:ascii="Arial" w:hAnsi="Arial" w:cs="Arial"/>
          <w:sz w:val="20"/>
          <w:szCs w:val="20"/>
        </w:rPr>
        <w:t>d</w:t>
      </w:r>
      <w:r w:rsidRPr="00AF25E4">
        <w:rPr>
          <w:rFonts w:ascii="Arial" w:hAnsi="Arial" w:cs="Arial"/>
          <w:sz w:val="20"/>
          <w:szCs w:val="20"/>
        </w:rPr>
        <w:t xml:space="preserve">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4F8215F5" w:rsidR="00BF72C3" w:rsidRPr="00144043" w:rsidRDefault="00BF72C3" w:rsidP="00AC7FAE">
      <w:pPr>
        <w:pStyle w:val="Akapitzlist"/>
        <w:numPr>
          <w:ilvl w:val="0"/>
          <w:numId w:val="58"/>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904ACC">
        <w:rPr>
          <w:rFonts w:ascii="Arial" w:hAnsi="Arial" w:cs="Arial"/>
          <w:b/>
          <w:sz w:val="20"/>
          <w:szCs w:val="20"/>
        </w:rPr>
        <w:t>02</w:t>
      </w:r>
      <w:r w:rsidR="000854D3">
        <w:rPr>
          <w:rFonts w:ascii="Arial" w:hAnsi="Arial" w:cs="Arial"/>
          <w:b/>
          <w:sz w:val="20"/>
          <w:szCs w:val="20"/>
        </w:rPr>
        <w:t>.09</w:t>
      </w:r>
      <w:r w:rsidR="00621F5F">
        <w:rPr>
          <w:rFonts w:ascii="Arial" w:hAnsi="Arial" w:cs="Arial"/>
          <w:b/>
          <w:sz w:val="20"/>
          <w:szCs w:val="20"/>
        </w:rPr>
        <w:t>.</w:t>
      </w:r>
      <w:r w:rsidR="005C031D">
        <w:rPr>
          <w:rFonts w:ascii="Arial" w:hAnsi="Arial" w:cs="Arial"/>
          <w:b/>
          <w:sz w:val="20"/>
          <w:szCs w:val="20"/>
        </w:rPr>
        <w:t xml:space="preserve">2020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95767B">
        <w:rPr>
          <w:rFonts w:ascii="Arial" w:hAnsi="Arial" w:cs="Arial"/>
          <w:b/>
          <w:sz w:val="20"/>
          <w:szCs w:val="20"/>
        </w:rPr>
        <w:t>2:15</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35632">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6080CA6C" w:rsidR="00C54AD5"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Załącznik</w:t>
      </w:r>
      <w:r w:rsidR="00FA5817">
        <w:rPr>
          <w:rFonts w:ascii="Arial" w:hAnsi="Arial" w:cs="Arial"/>
          <w:b/>
          <w:sz w:val="20"/>
          <w:szCs w:val="20"/>
        </w:rPr>
        <w:t>ach</w:t>
      </w:r>
      <w:r w:rsidR="00DE0E35" w:rsidRPr="00AF25E4">
        <w:rPr>
          <w:rFonts w:ascii="Arial" w:hAnsi="Arial" w:cs="Arial"/>
          <w:b/>
          <w:sz w:val="20"/>
          <w:szCs w:val="20"/>
        </w:rPr>
        <w:t xml:space="preserve"> </w:t>
      </w:r>
      <w:r w:rsidR="00FA5817">
        <w:rPr>
          <w:rFonts w:ascii="Arial" w:hAnsi="Arial" w:cs="Arial"/>
          <w:b/>
          <w:sz w:val="20"/>
          <w:szCs w:val="20"/>
        </w:rPr>
        <w:t xml:space="preserve">od </w:t>
      </w:r>
      <w:r w:rsidR="009D588B" w:rsidRPr="00AF25E4">
        <w:rPr>
          <w:rFonts w:ascii="Arial" w:hAnsi="Arial" w:cs="Arial"/>
          <w:b/>
          <w:sz w:val="20"/>
          <w:szCs w:val="20"/>
        </w:rPr>
        <w:t>nr 3</w:t>
      </w:r>
      <w:r w:rsidR="0095767B">
        <w:rPr>
          <w:rFonts w:ascii="Arial" w:hAnsi="Arial" w:cs="Arial"/>
          <w:b/>
          <w:sz w:val="20"/>
          <w:szCs w:val="20"/>
        </w:rPr>
        <w:t>/1do nr 3/6</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AC7FAE">
      <w:pPr>
        <w:pStyle w:val="Bezodstpw"/>
        <w:numPr>
          <w:ilvl w:val="0"/>
          <w:numId w:val="51"/>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72E3D02" w14:textId="4AFA8C26" w:rsidR="00C6262C" w:rsidRPr="00814E77" w:rsidRDefault="00D722A3" w:rsidP="00814E7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920" w:type="dxa"/>
        <w:tblLayout w:type="fixed"/>
        <w:tblLook w:val="04A0" w:firstRow="1" w:lastRow="0" w:firstColumn="1" w:lastColumn="0" w:noHBand="0" w:noVBand="1"/>
      </w:tblPr>
      <w:tblGrid>
        <w:gridCol w:w="561"/>
        <w:gridCol w:w="988"/>
        <w:gridCol w:w="958"/>
        <w:gridCol w:w="7413"/>
      </w:tblGrid>
      <w:tr w:rsidR="00C6262C" w14:paraId="15DAE27E" w14:textId="77777777" w:rsidTr="00C6262C">
        <w:tc>
          <w:tcPr>
            <w:tcW w:w="561" w:type="dxa"/>
          </w:tcPr>
          <w:p w14:paraId="6B1548A8" w14:textId="77777777" w:rsidR="00C6262C" w:rsidRDefault="00C6262C" w:rsidP="009F2A32">
            <w:pPr>
              <w:jc w:val="both"/>
              <w:rPr>
                <w:rFonts w:ascii="Arial Narrow" w:hAnsi="Arial Narrow" w:cs="Times New Roman"/>
              </w:rPr>
            </w:pPr>
            <w:proofErr w:type="spellStart"/>
            <w:r>
              <w:rPr>
                <w:rFonts w:ascii="Arial Narrow" w:hAnsi="Arial Narrow" w:cs="Times New Roman"/>
              </w:rPr>
              <w:lastRenderedPageBreak/>
              <w:t>Lp</w:t>
            </w:r>
            <w:proofErr w:type="spellEnd"/>
          </w:p>
        </w:tc>
        <w:tc>
          <w:tcPr>
            <w:tcW w:w="988" w:type="dxa"/>
          </w:tcPr>
          <w:p w14:paraId="2A914A98" w14:textId="77777777" w:rsidR="00C6262C" w:rsidRDefault="00C6262C" w:rsidP="009F2A32">
            <w:pPr>
              <w:jc w:val="both"/>
              <w:rPr>
                <w:rFonts w:ascii="Arial Narrow" w:hAnsi="Arial Narrow" w:cs="Times New Roman"/>
              </w:rPr>
            </w:pPr>
            <w:r>
              <w:rPr>
                <w:rFonts w:ascii="Arial Narrow" w:hAnsi="Arial Narrow" w:cs="Times New Roman"/>
              </w:rPr>
              <w:t>Kryterium</w:t>
            </w:r>
          </w:p>
        </w:tc>
        <w:tc>
          <w:tcPr>
            <w:tcW w:w="958" w:type="dxa"/>
          </w:tcPr>
          <w:p w14:paraId="22E782E9" w14:textId="77777777" w:rsidR="00C6262C" w:rsidRDefault="00C6262C" w:rsidP="009F2A32">
            <w:pPr>
              <w:jc w:val="both"/>
              <w:rPr>
                <w:rFonts w:ascii="Arial Narrow" w:hAnsi="Arial Narrow" w:cs="Times New Roman"/>
              </w:rPr>
            </w:pPr>
            <w:r>
              <w:rPr>
                <w:rFonts w:ascii="Arial Narrow" w:hAnsi="Arial Narrow" w:cs="Times New Roman"/>
              </w:rPr>
              <w:t>Waga kryterium</w:t>
            </w:r>
          </w:p>
        </w:tc>
        <w:tc>
          <w:tcPr>
            <w:tcW w:w="7413" w:type="dxa"/>
          </w:tcPr>
          <w:p w14:paraId="2695E862" w14:textId="77777777" w:rsidR="00C6262C" w:rsidRDefault="00C6262C" w:rsidP="009F2A32">
            <w:pPr>
              <w:jc w:val="both"/>
              <w:rPr>
                <w:rFonts w:ascii="Arial Narrow" w:hAnsi="Arial Narrow" w:cs="Times New Roman"/>
              </w:rPr>
            </w:pPr>
            <w:r>
              <w:rPr>
                <w:rFonts w:ascii="Arial Narrow" w:hAnsi="Arial Narrow" w:cs="Times New Roman"/>
              </w:rPr>
              <w:t xml:space="preserve">                                       Zasady oceny </w:t>
            </w:r>
          </w:p>
          <w:p w14:paraId="6000B2DE" w14:textId="77777777" w:rsidR="00C6262C" w:rsidRDefault="00C6262C" w:rsidP="009F2A32">
            <w:pPr>
              <w:jc w:val="both"/>
              <w:rPr>
                <w:rFonts w:ascii="Arial Narrow" w:hAnsi="Arial Narrow" w:cs="Times New Roman"/>
              </w:rPr>
            </w:pPr>
            <w:r>
              <w:rPr>
                <w:rFonts w:ascii="Arial Narrow" w:hAnsi="Arial Narrow" w:cs="Times New Roman"/>
              </w:rPr>
              <w:t>(ilość pkt zostanie zaokrąglona do dwóch miejsc po przecinku)</w:t>
            </w:r>
          </w:p>
        </w:tc>
      </w:tr>
      <w:tr w:rsidR="00C6262C" w:rsidRPr="00C8567E" w14:paraId="31131233" w14:textId="77777777" w:rsidTr="00C6262C">
        <w:trPr>
          <w:trHeight w:val="2632"/>
        </w:trPr>
        <w:tc>
          <w:tcPr>
            <w:tcW w:w="561" w:type="dxa"/>
          </w:tcPr>
          <w:p w14:paraId="092FA836" w14:textId="77777777" w:rsidR="00C6262C" w:rsidRDefault="00C6262C" w:rsidP="009F2A32">
            <w:pPr>
              <w:jc w:val="both"/>
              <w:rPr>
                <w:rFonts w:ascii="Arial Narrow" w:hAnsi="Arial Narrow" w:cs="Times New Roman"/>
              </w:rPr>
            </w:pPr>
            <w:r>
              <w:rPr>
                <w:rFonts w:ascii="Arial Narrow" w:hAnsi="Arial Narrow" w:cs="Times New Roman"/>
              </w:rPr>
              <w:t>1.</w:t>
            </w:r>
          </w:p>
        </w:tc>
        <w:tc>
          <w:tcPr>
            <w:tcW w:w="988" w:type="dxa"/>
          </w:tcPr>
          <w:p w14:paraId="0454C815" w14:textId="77777777" w:rsidR="00C6262C" w:rsidRPr="00FA5817" w:rsidRDefault="00C6262C" w:rsidP="009F2A32">
            <w:pPr>
              <w:rPr>
                <w:rFonts w:ascii="Arial" w:hAnsi="Arial" w:cs="Arial"/>
                <w:b/>
                <w:sz w:val="20"/>
                <w:szCs w:val="20"/>
              </w:rPr>
            </w:pPr>
            <w:r w:rsidRPr="00FA5817">
              <w:rPr>
                <w:rFonts w:ascii="Arial" w:hAnsi="Arial" w:cs="Arial"/>
              </w:rPr>
              <w:t xml:space="preserve"> </w:t>
            </w:r>
            <w:r w:rsidRPr="00FA5817">
              <w:rPr>
                <w:rFonts w:ascii="Arial" w:hAnsi="Arial" w:cs="Arial"/>
                <w:b/>
                <w:sz w:val="20"/>
                <w:szCs w:val="20"/>
              </w:rPr>
              <w:t>Cena (C)</w:t>
            </w:r>
          </w:p>
        </w:tc>
        <w:tc>
          <w:tcPr>
            <w:tcW w:w="958" w:type="dxa"/>
          </w:tcPr>
          <w:p w14:paraId="438C8467" w14:textId="77777777" w:rsidR="00C6262C" w:rsidRPr="00FA5817" w:rsidRDefault="00C6262C" w:rsidP="009F2A32">
            <w:pPr>
              <w:rPr>
                <w:rFonts w:ascii="Arial" w:hAnsi="Arial" w:cs="Arial"/>
              </w:rPr>
            </w:pPr>
            <w:r w:rsidRPr="00FA5817">
              <w:rPr>
                <w:rFonts w:ascii="Arial" w:hAnsi="Arial" w:cs="Arial"/>
              </w:rPr>
              <w:t xml:space="preserve">  </w:t>
            </w:r>
            <w:r w:rsidRPr="00FA5817">
              <w:rPr>
                <w:rFonts w:ascii="Arial" w:hAnsi="Arial" w:cs="Arial"/>
                <w:sz w:val="20"/>
                <w:szCs w:val="20"/>
              </w:rPr>
              <w:t>60%</w:t>
            </w:r>
          </w:p>
        </w:tc>
        <w:tc>
          <w:tcPr>
            <w:tcW w:w="7413" w:type="dxa"/>
          </w:tcPr>
          <w:p w14:paraId="00C034CB" w14:textId="60995130" w:rsidR="00C6262C" w:rsidRPr="00FA5817" w:rsidRDefault="00C6262C" w:rsidP="009F2A32">
            <w:pPr>
              <w:rPr>
                <w:rFonts w:ascii="Arial" w:hAnsi="Arial" w:cs="Arial"/>
                <w:b/>
                <w:bCs/>
                <w:sz w:val="20"/>
                <w:szCs w:val="20"/>
              </w:rPr>
            </w:pPr>
            <w:r w:rsidRPr="00FA5817">
              <w:rPr>
                <w:rFonts w:ascii="Arial" w:hAnsi="Arial" w:cs="Arial"/>
                <w:b/>
                <w:bCs/>
                <w:sz w:val="20"/>
                <w:szCs w:val="20"/>
              </w:rPr>
              <w:t>Zadanie 1, 2</w:t>
            </w:r>
            <w:r w:rsidR="0095767B">
              <w:rPr>
                <w:rFonts w:ascii="Arial" w:hAnsi="Arial" w:cs="Arial"/>
                <w:b/>
                <w:bCs/>
                <w:sz w:val="20"/>
                <w:szCs w:val="20"/>
              </w:rPr>
              <w:t>, 3, 4</w:t>
            </w:r>
            <w:r w:rsidR="00FC7E9B">
              <w:rPr>
                <w:rFonts w:ascii="Arial" w:hAnsi="Arial" w:cs="Arial"/>
                <w:b/>
                <w:bCs/>
                <w:sz w:val="20"/>
                <w:szCs w:val="20"/>
              </w:rPr>
              <w:t>, 5, 6</w:t>
            </w:r>
          </w:p>
          <w:p w14:paraId="68B60D43" w14:textId="4E19CF37" w:rsidR="00C6262C" w:rsidRPr="00FA5817" w:rsidRDefault="00C6262C" w:rsidP="009F2A32">
            <w:pPr>
              <w:rPr>
                <w:rFonts w:ascii="Arial" w:hAnsi="Arial" w:cs="Arial"/>
                <w:bCs/>
                <w:sz w:val="20"/>
                <w:szCs w:val="20"/>
              </w:rPr>
            </w:pPr>
            <w:r w:rsidRPr="00FA5817">
              <w:rPr>
                <w:rFonts w:ascii="Arial" w:hAnsi="Arial" w:cs="Arial"/>
                <w:bCs/>
                <w:sz w:val="20"/>
                <w:szCs w:val="20"/>
              </w:rPr>
              <w:t xml:space="preserve">Maksymalną liczbę punktów </w:t>
            </w:r>
            <w:r w:rsidRPr="00FA5817">
              <w:rPr>
                <w:rFonts w:ascii="Arial" w:hAnsi="Arial" w:cs="Arial"/>
                <w:b/>
                <w:sz w:val="20"/>
                <w:szCs w:val="20"/>
              </w:rPr>
              <w:t>W</w:t>
            </w:r>
            <w:r w:rsidRPr="00FA5817">
              <w:rPr>
                <w:rFonts w:ascii="Arial" w:hAnsi="Arial" w:cs="Arial"/>
                <w:b/>
                <w:sz w:val="20"/>
                <w:szCs w:val="20"/>
                <w:vertAlign w:val="subscript"/>
              </w:rPr>
              <w:t>PC</w:t>
            </w:r>
            <w:r w:rsidR="002C0367">
              <w:rPr>
                <w:rFonts w:ascii="Arial" w:hAnsi="Arial" w:cs="Arial"/>
                <w:b/>
                <w:bCs/>
                <w:sz w:val="20"/>
                <w:szCs w:val="20"/>
              </w:rPr>
              <w:t xml:space="preserve"> = 6</w:t>
            </w:r>
            <w:r w:rsidR="00BB4846">
              <w:rPr>
                <w:rFonts w:ascii="Arial" w:hAnsi="Arial" w:cs="Arial"/>
                <w:b/>
                <w:bCs/>
                <w:sz w:val="20"/>
                <w:szCs w:val="20"/>
              </w:rPr>
              <w:t>0</w:t>
            </w:r>
            <w:r w:rsidRPr="00FA5817">
              <w:rPr>
                <w:rFonts w:ascii="Arial" w:hAnsi="Arial" w:cs="Arial"/>
                <w:b/>
                <w:bCs/>
                <w:sz w:val="20"/>
                <w:szCs w:val="20"/>
              </w:rPr>
              <w:t xml:space="preserve"> punktów</w:t>
            </w:r>
            <w:r w:rsidRPr="00FA5817">
              <w:rPr>
                <w:rFonts w:ascii="Arial" w:hAnsi="Arial" w:cs="Arial"/>
                <w:bCs/>
                <w:sz w:val="20"/>
                <w:szCs w:val="20"/>
              </w:rPr>
              <w:t xml:space="preserve"> w tym kryterium  otrzyma oferta z najniższą ceną, pozostałe oferty otrzymają punkty przy zastosowaniu wzoru:</w:t>
            </w:r>
          </w:p>
          <w:p w14:paraId="2B27A20D" w14:textId="77777777" w:rsidR="00C6262C" w:rsidRPr="00FA5817" w:rsidRDefault="00C6262C" w:rsidP="009F2A32">
            <w:pPr>
              <w:pStyle w:val="Akapitzlist"/>
              <w:ind w:hanging="1254"/>
              <w:rPr>
                <w:rFonts w:ascii="Arial" w:hAnsi="Arial" w:cs="Arial"/>
                <w:b/>
                <w:sz w:val="20"/>
                <w:szCs w:val="20"/>
                <w:vertAlign w:val="subscript"/>
              </w:rPr>
            </w:pPr>
            <w:r w:rsidRPr="00FA5817">
              <w:rPr>
                <w:rFonts w:ascii="Arial" w:hAnsi="Arial" w:cs="Arial"/>
                <w:b/>
                <w:sz w:val="20"/>
                <w:szCs w:val="20"/>
              </w:rPr>
              <w:t xml:space="preserve">                                                </w:t>
            </w: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p>
          <w:p w14:paraId="2A80A271" w14:textId="73563AC7" w:rsidR="00C6262C" w:rsidRPr="00FA5817" w:rsidRDefault="00C6262C" w:rsidP="009F2A32">
            <w:pPr>
              <w:pStyle w:val="Akapitzlist"/>
              <w:ind w:hanging="1254"/>
              <w:rPr>
                <w:rFonts w:ascii="Arial" w:hAnsi="Arial" w:cs="Arial"/>
                <w:b/>
                <w:sz w:val="20"/>
                <w:szCs w:val="20"/>
              </w:rPr>
            </w:pPr>
            <w:r w:rsidRPr="00FA5817">
              <w:rPr>
                <w:rFonts w:ascii="Arial" w:hAnsi="Arial" w:cs="Arial"/>
                <w:b/>
                <w:sz w:val="20"/>
                <w:szCs w:val="20"/>
              </w:rPr>
              <w:t>                             W</w:t>
            </w:r>
            <w:r w:rsidRPr="00FA5817">
              <w:rPr>
                <w:rFonts w:ascii="Arial" w:hAnsi="Arial" w:cs="Arial"/>
                <w:b/>
                <w:sz w:val="20"/>
                <w:szCs w:val="20"/>
                <w:vertAlign w:val="subscript"/>
              </w:rPr>
              <w:t xml:space="preserve">PC </w:t>
            </w:r>
            <w:r w:rsidRPr="00FA5817">
              <w:rPr>
                <w:rFonts w:ascii="Arial" w:hAnsi="Arial" w:cs="Arial"/>
                <w:b/>
                <w:sz w:val="20"/>
                <w:szCs w:val="20"/>
              </w:rPr>
              <w:t xml:space="preserve">= </w:t>
            </w:r>
            <w:r w:rsidR="00C748D9">
              <w:rPr>
                <w:rFonts w:ascii="Arial" w:hAnsi="Arial" w:cs="Arial"/>
                <w:b/>
                <w:sz w:val="20"/>
                <w:szCs w:val="20"/>
              </w:rPr>
              <w:t>--------------------- x 60% x10</w:t>
            </w:r>
            <w:r w:rsidR="00BB4846">
              <w:rPr>
                <w:rFonts w:ascii="Arial" w:hAnsi="Arial" w:cs="Arial"/>
                <w:b/>
                <w:sz w:val="20"/>
                <w:szCs w:val="20"/>
              </w:rPr>
              <w:t>0</w:t>
            </w:r>
          </w:p>
          <w:p w14:paraId="23E49B19" w14:textId="77777777" w:rsidR="00C6262C" w:rsidRPr="00FA5817" w:rsidRDefault="00C6262C" w:rsidP="009F2A32">
            <w:pPr>
              <w:ind w:hanging="1254"/>
              <w:rPr>
                <w:rFonts w:ascii="Arial" w:hAnsi="Arial" w:cs="Arial"/>
                <w:b/>
                <w:sz w:val="20"/>
                <w:szCs w:val="20"/>
                <w:vertAlign w:val="subscript"/>
              </w:rPr>
            </w:pPr>
            <w:r w:rsidRPr="00FA5817">
              <w:rPr>
                <w:rFonts w:ascii="Arial" w:hAnsi="Arial" w:cs="Arial"/>
                <w:b/>
                <w:sz w:val="20"/>
                <w:szCs w:val="20"/>
              </w:rPr>
              <w:t>                                                                C</w:t>
            </w:r>
            <w:r w:rsidRPr="00FA5817">
              <w:rPr>
                <w:rFonts w:ascii="Arial" w:hAnsi="Arial" w:cs="Arial"/>
                <w:b/>
                <w:sz w:val="20"/>
                <w:szCs w:val="20"/>
                <w:vertAlign w:val="subscript"/>
              </w:rPr>
              <w:t>OB</w:t>
            </w:r>
          </w:p>
          <w:p w14:paraId="141EE3F4" w14:textId="77777777" w:rsidR="00C6262C" w:rsidRPr="00FA5817" w:rsidRDefault="00C6262C" w:rsidP="009F2A32">
            <w:pPr>
              <w:rPr>
                <w:rFonts w:ascii="Arial" w:hAnsi="Arial" w:cs="Arial"/>
                <w:sz w:val="20"/>
                <w:szCs w:val="20"/>
              </w:rPr>
            </w:pPr>
            <w:r w:rsidRPr="00FA5817">
              <w:rPr>
                <w:rFonts w:ascii="Arial" w:hAnsi="Arial" w:cs="Arial"/>
                <w:sz w:val="20"/>
                <w:szCs w:val="20"/>
              </w:rPr>
              <w:t>gdzie:</w:t>
            </w:r>
          </w:p>
          <w:p w14:paraId="001BC144" w14:textId="77777777" w:rsidR="00C6262C" w:rsidRPr="00FA5817" w:rsidRDefault="00C6262C" w:rsidP="009F2A32">
            <w:pPr>
              <w:rPr>
                <w:rFonts w:ascii="Arial" w:hAnsi="Arial" w:cs="Arial"/>
                <w:sz w:val="20"/>
                <w:szCs w:val="20"/>
              </w:rPr>
            </w:pP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sz w:val="20"/>
                <w:szCs w:val="20"/>
                <w:vertAlign w:val="subscript"/>
              </w:rPr>
              <w:t xml:space="preserve"> </w:t>
            </w:r>
            <w:r w:rsidRPr="00FA5817">
              <w:rPr>
                <w:rFonts w:ascii="Arial" w:hAnsi="Arial" w:cs="Arial"/>
                <w:sz w:val="20"/>
                <w:szCs w:val="20"/>
              </w:rPr>
              <w:t xml:space="preserve">– wartość punktowa w kryterium Cena </w:t>
            </w:r>
          </w:p>
          <w:p w14:paraId="43D1F4F7" w14:textId="77777777" w:rsidR="00C6262C" w:rsidRPr="00FA5817" w:rsidRDefault="00C6262C" w:rsidP="009F2A32">
            <w:pPr>
              <w:rPr>
                <w:rFonts w:ascii="Arial" w:hAnsi="Arial" w:cs="Arial"/>
                <w:sz w:val="20"/>
                <w:szCs w:val="20"/>
              </w:rPr>
            </w:pP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r w:rsidRPr="00FA5817">
              <w:rPr>
                <w:rFonts w:ascii="Arial" w:hAnsi="Arial" w:cs="Arial"/>
                <w:sz w:val="20"/>
                <w:szCs w:val="20"/>
              </w:rPr>
              <w:t xml:space="preserve"> – najniższa cena brutto spośród ocenianych ofert</w:t>
            </w:r>
          </w:p>
          <w:p w14:paraId="68AF8876" w14:textId="77777777" w:rsidR="00C6262C" w:rsidRPr="00FA5817" w:rsidRDefault="00C6262C" w:rsidP="009F2A32">
            <w:pPr>
              <w:rPr>
                <w:rFonts w:ascii="Arial" w:hAnsi="Arial" w:cs="Arial"/>
                <w:sz w:val="20"/>
                <w:szCs w:val="20"/>
              </w:rPr>
            </w:pPr>
            <w:r w:rsidRPr="00FA5817">
              <w:rPr>
                <w:rFonts w:ascii="Arial" w:hAnsi="Arial" w:cs="Arial"/>
                <w:b/>
                <w:sz w:val="20"/>
                <w:szCs w:val="20"/>
              </w:rPr>
              <w:t>C</w:t>
            </w:r>
            <w:r w:rsidRPr="00FA5817">
              <w:rPr>
                <w:rFonts w:ascii="Arial" w:hAnsi="Arial" w:cs="Arial"/>
                <w:b/>
                <w:sz w:val="20"/>
                <w:szCs w:val="20"/>
                <w:vertAlign w:val="subscript"/>
              </w:rPr>
              <w:t>OB</w:t>
            </w:r>
            <w:r w:rsidRPr="00FA5817">
              <w:rPr>
                <w:rFonts w:ascii="Arial" w:hAnsi="Arial" w:cs="Arial"/>
                <w:sz w:val="20"/>
                <w:szCs w:val="20"/>
              </w:rPr>
              <w:t xml:space="preserve"> – cena brutto  oferty badanej</w:t>
            </w:r>
          </w:p>
        </w:tc>
      </w:tr>
      <w:tr w:rsidR="00C6262C" w:rsidRPr="00091486" w14:paraId="2821BA31" w14:textId="77777777" w:rsidTr="00C6262C">
        <w:tc>
          <w:tcPr>
            <w:tcW w:w="561" w:type="dxa"/>
          </w:tcPr>
          <w:p w14:paraId="43AE079E" w14:textId="77777777" w:rsidR="00C6262C" w:rsidRPr="00815D5E" w:rsidRDefault="00C6262C" w:rsidP="009F2A32">
            <w:pPr>
              <w:jc w:val="both"/>
              <w:rPr>
                <w:rFonts w:ascii="Arial Narrow" w:hAnsi="Arial Narrow" w:cs="Times New Roman"/>
                <w:sz w:val="20"/>
                <w:szCs w:val="20"/>
              </w:rPr>
            </w:pPr>
            <w:r>
              <w:rPr>
                <w:rFonts w:ascii="Arial Narrow" w:hAnsi="Arial Narrow" w:cs="Times New Roman"/>
                <w:sz w:val="20"/>
                <w:szCs w:val="20"/>
              </w:rPr>
              <w:t>2</w:t>
            </w:r>
          </w:p>
        </w:tc>
        <w:tc>
          <w:tcPr>
            <w:tcW w:w="988" w:type="dxa"/>
          </w:tcPr>
          <w:p w14:paraId="0667111E" w14:textId="45813B9D" w:rsidR="00C6262C" w:rsidRPr="00FA5817" w:rsidRDefault="00F84CDA" w:rsidP="009F2A32">
            <w:pPr>
              <w:jc w:val="both"/>
              <w:rPr>
                <w:rFonts w:ascii="Arial" w:hAnsi="Arial" w:cs="Arial"/>
                <w:b/>
                <w:sz w:val="20"/>
                <w:szCs w:val="20"/>
              </w:rPr>
            </w:pPr>
            <w:r>
              <w:rPr>
                <w:rFonts w:ascii="Arial" w:hAnsi="Arial" w:cs="Arial"/>
                <w:b/>
                <w:sz w:val="20"/>
                <w:szCs w:val="20"/>
              </w:rPr>
              <w:t>Jakość (J</w:t>
            </w:r>
            <w:r w:rsidR="00C6262C" w:rsidRPr="00FA5817">
              <w:rPr>
                <w:rFonts w:ascii="Arial" w:hAnsi="Arial" w:cs="Arial"/>
                <w:b/>
                <w:sz w:val="20"/>
                <w:szCs w:val="20"/>
              </w:rPr>
              <w:t xml:space="preserve">)             </w:t>
            </w:r>
          </w:p>
        </w:tc>
        <w:tc>
          <w:tcPr>
            <w:tcW w:w="958" w:type="dxa"/>
          </w:tcPr>
          <w:p w14:paraId="3B0861C6" w14:textId="77777777" w:rsidR="00C6262C" w:rsidRPr="00FA5817" w:rsidRDefault="00C6262C" w:rsidP="009F2A32">
            <w:pPr>
              <w:jc w:val="both"/>
              <w:rPr>
                <w:rFonts w:ascii="Arial" w:hAnsi="Arial" w:cs="Arial"/>
                <w:sz w:val="20"/>
                <w:szCs w:val="20"/>
              </w:rPr>
            </w:pPr>
            <w:r w:rsidRPr="00FA5817">
              <w:rPr>
                <w:rFonts w:ascii="Arial" w:hAnsi="Arial" w:cs="Arial"/>
                <w:sz w:val="20"/>
                <w:szCs w:val="20"/>
              </w:rPr>
              <w:t>40%</w:t>
            </w:r>
          </w:p>
        </w:tc>
        <w:tc>
          <w:tcPr>
            <w:tcW w:w="7413" w:type="dxa"/>
          </w:tcPr>
          <w:p w14:paraId="06CAEB8F" w14:textId="77777777" w:rsidR="000854D3" w:rsidRDefault="000854D3" w:rsidP="00FC7E9B">
            <w:pPr>
              <w:rPr>
                <w:rFonts w:ascii="Arial" w:hAnsi="Arial" w:cs="Arial"/>
                <w:b/>
                <w:bCs/>
                <w:sz w:val="20"/>
                <w:szCs w:val="20"/>
              </w:rPr>
            </w:pPr>
            <w:r>
              <w:rPr>
                <w:rFonts w:ascii="Arial" w:hAnsi="Arial" w:cs="Arial"/>
                <w:b/>
                <w:bCs/>
                <w:sz w:val="20"/>
                <w:szCs w:val="20"/>
              </w:rPr>
              <w:t>Zadanie 1</w:t>
            </w:r>
          </w:p>
          <w:p w14:paraId="3E59E664" w14:textId="77777777" w:rsidR="000854D3" w:rsidRPr="0026427B" w:rsidRDefault="000854D3" w:rsidP="000854D3">
            <w:pPr>
              <w:jc w:val="both"/>
              <w:rPr>
                <w:rFonts w:ascii="Arial Narrow" w:hAnsi="Arial Narrow" w:cs="Times New Roman"/>
                <w:sz w:val="20"/>
                <w:szCs w:val="20"/>
              </w:rPr>
            </w:pPr>
            <w:r w:rsidRPr="0026427B">
              <w:rPr>
                <w:rFonts w:ascii="Arial Narrow" w:hAnsi="Arial Narrow" w:cs="Times New Roman"/>
                <w:sz w:val="20"/>
                <w:szCs w:val="20"/>
              </w:rPr>
              <w:t xml:space="preserve">Rękawice diagnostyczne nitrylowe </w:t>
            </w:r>
            <w:proofErr w:type="spellStart"/>
            <w:r w:rsidRPr="0026427B">
              <w:rPr>
                <w:rFonts w:ascii="Arial Narrow" w:hAnsi="Arial Narrow" w:cs="Times New Roman"/>
                <w:sz w:val="20"/>
                <w:szCs w:val="20"/>
              </w:rPr>
              <w:t>bezpudrowe</w:t>
            </w:r>
            <w:proofErr w:type="spellEnd"/>
          </w:p>
          <w:tbl>
            <w:tblPr>
              <w:tblStyle w:val="Tabela-Siatka"/>
              <w:tblW w:w="0" w:type="auto"/>
              <w:tblLayout w:type="fixed"/>
              <w:tblLook w:val="04A0" w:firstRow="1" w:lastRow="0" w:firstColumn="1" w:lastColumn="0" w:noHBand="0" w:noVBand="1"/>
            </w:tblPr>
            <w:tblGrid>
              <w:gridCol w:w="480"/>
              <w:gridCol w:w="4369"/>
              <w:gridCol w:w="1417"/>
            </w:tblGrid>
            <w:tr w:rsidR="000854D3" w:rsidRPr="00484B42" w14:paraId="0CBEAA6B" w14:textId="77777777" w:rsidTr="001070F2">
              <w:tc>
                <w:tcPr>
                  <w:tcW w:w="480" w:type="dxa"/>
                </w:tcPr>
                <w:p w14:paraId="19E85329" w14:textId="77777777" w:rsidR="000854D3" w:rsidRPr="00091486" w:rsidRDefault="000854D3" w:rsidP="000854D3">
                  <w:pPr>
                    <w:rPr>
                      <w:rFonts w:ascii="Arial Narrow" w:hAnsi="Arial Narrow" w:cs="Times New Roman"/>
                      <w:b/>
                      <w:sz w:val="20"/>
                      <w:szCs w:val="20"/>
                    </w:rPr>
                  </w:pPr>
                  <w:r w:rsidRPr="00091486">
                    <w:rPr>
                      <w:rFonts w:ascii="Arial Narrow" w:hAnsi="Arial Narrow" w:cs="Times New Roman"/>
                      <w:b/>
                      <w:sz w:val="20"/>
                      <w:szCs w:val="20"/>
                    </w:rPr>
                    <w:t xml:space="preserve">Lp. </w:t>
                  </w:r>
                </w:p>
              </w:tc>
              <w:tc>
                <w:tcPr>
                  <w:tcW w:w="4369" w:type="dxa"/>
                </w:tcPr>
                <w:p w14:paraId="00CB14A7" w14:textId="77777777" w:rsidR="000854D3" w:rsidRPr="00091486" w:rsidRDefault="000854D3" w:rsidP="000854D3">
                  <w:pPr>
                    <w:rPr>
                      <w:rFonts w:ascii="Arial Narrow" w:hAnsi="Arial Narrow" w:cs="Times New Roman"/>
                      <w:b/>
                      <w:sz w:val="20"/>
                      <w:szCs w:val="20"/>
                    </w:rPr>
                  </w:pPr>
                  <w:r w:rsidRPr="00091486">
                    <w:rPr>
                      <w:rFonts w:ascii="Arial Narrow" w:hAnsi="Arial Narrow" w:cs="Times New Roman"/>
                      <w:b/>
                      <w:sz w:val="20"/>
                      <w:szCs w:val="20"/>
                    </w:rPr>
                    <w:t>Podkryterium – cecha przedmiotu zamówienia</w:t>
                  </w:r>
                </w:p>
              </w:tc>
              <w:tc>
                <w:tcPr>
                  <w:tcW w:w="1417" w:type="dxa"/>
                </w:tcPr>
                <w:p w14:paraId="09E40C75" w14:textId="77777777" w:rsidR="000854D3" w:rsidRPr="00091486" w:rsidRDefault="000854D3" w:rsidP="000854D3">
                  <w:pPr>
                    <w:jc w:val="center"/>
                    <w:rPr>
                      <w:rFonts w:ascii="Arial Narrow" w:hAnsi="Arial Narrow" w:cs="Times New Roman"/>
                      <w:b/>
                      <w:sz w:val="20"/>
                      <w:szCs w:val="20"/>
                    </w:rPr>
                  </w:pPr>
                  <w:r>
                    <w:rPr>
                      <w:rFonts w:ascii="Arial Narrow" w:hAnsi="Arial Narrow" w:cs="Times New Roman"/>
                      <w:b/>
                      <w:sz w:val="20"/>
                      <w:szCs w:val="20"/>
                    </w:rPr>
                    <w:t>Skala</w:t>
                  </w:r>
                  <w:r w:rsidRPr="00091486">
                    <w:rPr>
                      <w:rFonts w:ascii="Arial Narrow" w:hAnsi="Arial Narrow" w:cs="Times New Roman"/>
                      <w:b/>
                      <w:sz w:val="20"/>
                      <w:szCs w:val="20"/>
                    </w:rPr>
                    <w:t xml:space="preserve"> punktów</w:t>
                  </w:r>
                </w:p>
              </w:tc>
            </w:tr>
            <w:tr w:rsidR="000854D3" w:rsidRPr="00484B42" w14:paraId="54C56B7A" w14:textId="77777777" w:rsidTr="001070F2">
              <w:tc>
                <w:tcPr>
                  <w:tcW w:w="480" w:type="dxa"/>
                </w:tcPr>
                <w:p w14:paraId="099C758C" w14:textId="77777777" w:rsidR="000854D3" w:rsidRPr="00484B42" w:rsidRDefault="000854D3" w:rsidP="000854D3">
                  <w:pPr>
                    <w:rPr>
                      <w:rFonts w:ascii="Arial Narrow" w:hAnsi="Arial Narrow" w:cs="Times New Roman"/>
                      <w:sz w:val="20"/>
                      <w:szCs w:val="20"/>
                    </w:rPr>
                  </w:pPr>
                  <w:r w:rsidRPr="00484B42">
                    <w:rPr>
                      <w:rFonts w:ascii="Arial Narrow" w:hAnsi="Arial Narrow" w:cs="Times New Roman"/>
                      <w:sz w:val="20"/>
                      <w:szCs w:val="20"/>
                    </w:rPr>
                    <w:t>1</w:t>
                  </w:r>
                </w:p>
              </w:tc>
              <w:tc>
                <w:tcPr>
                  <w:tcW w:w="4369" w:type="dxa"/>
                </w:tcPr>
                <w:p w14:paraId="52562D33"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Łatwość zakładania</w:t>
                  </w:r>
                </w:p>
              </w:tc>
              <w:tc>
                <w:tcPr>
                  <w:tcW w:w="1417" w:type="dxa"/>
                </w:tcPr>
                <w:p w14:paraId="4F10DB99"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1-15</w:t>
                  </w:r>
                </w:p>
              </w:tc>
            </w:tr>
            <w:tr w:rsidR="000854D3" w:rsidRPr="00484B42" w14:paraId="2541B78F" w14:textId="77777777" w:rsidTr="001070F2">
              <w:tc>
                <w:tcPr>
                  <w:tcW w:w="480" w:type="dxa"/>
                </w:tcPr>
                <w:p w14:paraId="34B8FA91" w14:textId="77777777" w:rsidR="000854D3" w:rsidRPr="00484B42" w:rsidRDefault="000854D3" w:rsidP="000854D3">
                  <w:pPr>
                    <w:rPr>
                      <w:rFonts w:ascii="Arial Narrow" w:hAnsi="Arial Narrow" w:cs="Times New Roman"/>
                      <w:sz w:val="20"/>
                      <w:szCs w:val="20"/>
                    </w:rPr>
                  </w:pPr>
                  <w:r w:rsidRPr="00484B42">
                    <w:rPr>
                      <w:rFonts w:ascii="Arial Narrow" w:hAnsi="Arial Narrow" w:cs="Times New Roman"/>
                      <w:sz w:val="20"/>
                      <w:szCs w:val="20"/>
                    </w:rPr>
                    <w:t>2</w:t>
                  </w:r>
                </w:p>
              </w:tc>
              <w:tc>
                <w:tcPr>
                  <w:tcW w:w="4369" w:type="dxa"/>
                </w:tcPr>
                <w:p w14:paraId="37715EF3"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Odporność mechaniczna podczas zakładania</w:t>
                  </w:r>
                </w:p>
              </w:tc>
              <w:tc>
                <w:tcPr>
                  <w:tcW w:w="1417" w:type="dxa"/>
                </w:tcPr>
                <w:p w14:paraId="135454B1"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1-20</w:t>
                  </w:r>
                </w:p>
              </w:tc>
            </w:tr>
            <w:tr w:rsidR="000854D3" w:rsidRPr="00484B42" w14:paraId="1C957B8A" w14:textId="77777777" w:rsidTr="001070F2">
              <w:tc>
                <w:tcPr>
                  <w:tcW w:w="480" w:type="dxa"/>
                </w:tcPr>
                <w:p w14:paraId="652BB7B2" w14:textId="77777777" w:rsidR="000854D3" w:rsidRPr="00484B42" w:rsidRDefault="000854D3" w:rsidP="000854D3">
                  <w:pPr>
                    <w:rPr>
                      <w:rFonts w:ascii="Arial Narrow" w:hAnsi="Arial Narrow" w:cs="Times New Roman"/>
                      <w:sz w:val="20"/>
                      <w:szCs w:val="20"/>
                    </w:rPr>
                  </w:pPr>
                  <w:r w:rsidRPr="00484B42">
                    <w:rPr>
                      <w:rFonts w:ascii="Arial Narrow" w:hAnsi="Arial Narrow" w:cs="Times New Roman"/>
                      <w:sz w:val="20"/>
                      <w:szCs w:val="20"/>
                    </w:rPr>
                    <w:t>3</w:t>
                  </w:r>
                </w:p>
              </w:tc>
              <w:tc>
                <w:tcPr>
                  <w:tcW w:w="4369" w:type="dxa"/>
                </w:tcPr>
                <w:p w14:paraId="59332432"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Odporność mechaniczna podczas pracy</w:t>
                  </w:r>
                </w:p>
              </w:tc>
              <w:tc>
                <w:tcPr>
                  <w:tcW w:w="1417" w:type="dxa"/>
                </w:tcPr>
                <w:p w14:paraId="1A0067A9"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1-15</w:t>
                  </w:r>
                </w:p>
              </w:tc>
            </w:tr>
            <w:tr w:rsidR="000854D3" w:rsidRPr="00484B42" w14:paraId="01938570" w14:textId="77777777" w:rsidTr="001070F2">
              <w:tc>
                <w:tcPr>
                  <w:tcW w:w="480" w:type="dxa"/>
                </w:tcPr>
                <w:p w14:paraId="2DB11901"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4</w:t>
                  </w:r>
                </w:p>
              </w:tc>
              <w:tc>
                <w:tcPr>
                  <w:tcW w:w="4369" w:type="dxa"/>
                </w:tcPr>
                <w:p w14:paraId="7E18F3DB"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Dopasowanie, elastyczność</w:t>
                  </w:r>
                </w:p>
              </w:tc>
              <w:tc>
                <w:tcPr>
                  <w:tcW w:w="1417" w:type="dxa"/>
                </w:tcPr>
                <w:p w14:paraId="1E50171D"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1-5</w:t>
                  </w:r>
                </w:p>
              </w:tc>
            </w:tr>
            <w:tr w:rsidR="000854D3" w:rsidRPr="00484B42" w14:paraId="66CC691B" w14:textId="77777777" w:rsidTr="001070F2">
              <w:tc>
                <w:tcPr>
                  <w:tcW w:w="480" w:type="dxa"/>
                </w:tcPr>
                <w:p w14:paraId="1372BB42" w14:textId="77777777" w:rsidR="000854D3" w:rsidRDefault="000854D3" w:rsidP="000854D3">
                  <w:pPr>
                    <w:rPr>
                      <w:rFonts w:ascii="Arial Narrow" w:hAnsi="Arial Narrow" w:cs="Times New Roman"/>
                      <w:sz w:val="20"/>
                      <w:szCs w:val="20"/>
                    </w:rPr>
                  </w:pPr>
                  <w:r>
                    <w:rPr>
                      <w:rFonts w:ascii="Arial Narrow" w:hAnsi="Arial Narrow" w:cs="Times New Roman"/>
                      <w:sz w:val="20"/>
                      <w:szCs w:val="20"/>
                    </w:rPr>
                    <w:t>5</w:t>
                  </w:r>
                </w:p>
              </w:tc>
              <w:tc>
                <w:tcPr>
                  <w:tcW w:w="4369" w:type="dxa"/>
                </w:tcPr>
                <w:p w14:paraId="338694D7"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Komfort pracy dobre czucie</w:t>
                  </w:r>
                </w:p>
              </w:tc>
              <w:tc>
                <w:tcPr>
                  <w:tcW w:w="1417" w:type="dxa"/>
                </w:tcPr>
                <w:p w14:paraId="4D08D47C"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1-25</w:t>
                  </w:r>
                </w:p>
              </w:tc>
            </w:tr>
            <w:tr w:rsidR="000854D3" w:rsidRPr="00484B42" w14:paraId="45FFCD78" w14:textId="77777777" w:rsidTr="001070F2">
              <w:tc>
                <w:tcPr>
                  <w:tcW w:w="480" w:type="dxa"/>
                </w:tcPr>
                <w:p w14:paraId="4AE9210D" w14:textId="77777777" w:rsidR="000854D3" w:rsidRDefault="000854D3" w:rsidP="000854D3">
                  <w:pPr>
                    <w:rPr>
                      <w:rFonts w:ascii="Arial Narrow" w:hAnsi="Arial Narrow" w:cs="Times New Roman"/>
                      <w:sz w:val="20"/>
                      <w:szCs w:val="20"/>
                    </w:rPr>
                  </w:pPr>
                  <w:r>
                    <w:rPr>
                      <w:rFonts w:ascii="Arial Narrow" w:hAnsi="Arial Narrow" w:cs="Times New Roman"/>
                      <w:sz w:val="20"/>
                      <w:szCs w:val="20"/>
                    </w:rPr>
                    <w:t>6</w:t>
                  </w:r>
                </w:p>
              </w:tc>
              <w:tc>
                <w:tcPr>
                  <w:tcW w:w="4369" w:type="dxa"/>
                </w:tcPr>
                <w:p w14:paraId="6CA5CD4E"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Trwałość w użytkowaniu</w:t>
                  </w:r>
                </w:p>
              </w:tc>
              <w:tc>
                <w:tcPr>
                  <w:tcW w:w="1417" w:type="dxa"/>
                </w:tcPr>
                <w:p w14:paraId="2FC22485"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1-10</w:t>
                  </w:r>
                </w:p>
              </w:tc>
            </w:tr>
            <w:tr w:rsidR="000854D3" w:rsidRPr="00484B42" w14:paraId="7DA64A7E" w14:textId="77777777" w:rsidTr="001070F2">
              <w:tc>
                <w:tcPr>
                  <w:tcW w:w="480" w:type="dxa"/>
                </w:tcPr>
                <w:p w14:paraId="017A558E" w14:textId="77777777" w:rsidR="000854D3" w:rsidRDefault="000854D3" w:rsidP="000854D3">
                  <w:pPr>
                    <w:rPr>
                      <w:rFonts w:ascii="Arial Narrow" w:hAnsi="Arial Narrow" w:cs="Times New Roman"/>
                      <w:sz w:val="20"/>
                      <w:szCs w:val="20"/>
                    </w:rPr>
                  </w:pPr>
                  <w:r>
                    <w:rPr>
                      <w:rFonts w:ascii="Arial Narrow" w:hAnsi="Arial Narrow" w:cs="Times New Roman"/>
                      <w:sz w:val="20"/>
                      <w:szCs w:val="20"/>
                    </w:rPr>
                    <w:t>7</w:t>
                  </w:r>
                </w:p>
              </w:tc>
              <w:tc>
                <w:tcPr>
                  <w:tcW w:w="4369" w:type="dxa"/>
                </w:tcPr>
                <w:p w14:paraId="4D30DDB6"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Brak odczynów alergicznych</w:t>
                  </w:r>
                </w:p>
              </w:tc>
              <w:tc>
                <w:tcPr>
                  <w:tcW w:w="1417" w:type="dxa"/>
                </w:tcPr>
                <w:p w14:paraId="66B660A3"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1-5</w:t>
                  </w:r>
                </w:p>
              </w:tc>
            </w:tr>
            <w:tr w:rsidR="000854D3" w:rsidRPr="00484B42" w14:paraId="74E80A6C" w14:textId="77777777" w:rsidTr="001070F2">
              <w:tc>
                <w:tcPr>
                  <w:tcW w:w="480" w:type="dxa"/>
                </w:tcPr>
                <w:p w14:paraId="6F84B896" w14:textId="77777777" w:rsidR="000854D3" w:rsidRDefault="000854D3" w:rsidP="000854D3">
                  <w:pPr>
                    <w:rPr>
                      <w:rFonts w:ascii="Arial Narrow" w:hAnsi="Arial Narrow" w:cs="Times New Roman"/>
                      <w:sz w:val="20"/>
                      <w:szCs w:val="20"/>
                    </w:rPr>
                  </w:pPr>
                </w:p>
              </w:tc>
              <w:tc>
                <w:tcPr>
                  <w:tcW w:w="4369" w:type="dxa"/>
                </w:tcPr>
                <w:p w14:paraId="51AA3339"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Trwałość opakowania zbiorczego i łatwość wyjmowania</w:t>
                  </w:r>
                </w:p>
              </w:tc>
              <w:tc>
                <w:tcPr>
                  <w:tcW w:w="1417" w:type="dxa"/>
                </w:tcPr>
                <w:p w14:paraId="097BFEBB"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1-5</w:t>
                  </w:r>
                </w:p>
              </w:tc>
            </w:tr>
            <w:tr w:rsidR="000854D3" w:rsidRPr="00484B42" w14:paraId="329F2E54" w14:textId="77777777" w:rsidTr="001070F2">
              <w:tc>
                <w:tcPr>
                  <w:tcW w:w="4849" w:type="dxa"/>
                  <w:gridSpan w:val="2"/>
                </w:tcPr>
                <w:p w14:paraId="04E4BDCF" w14:textId="77777777" w:rsidR="000854D3" w:rsidRDefault="000854D3" w:rsidP="000854D3">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56526951" w14:textId="77777777" w:rsidR="000854D3" w:rsidRDefault="000854D3" w:rsidP="000854D3">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31BB8E5D" w14:textId="648A6944" w:rsidR="000854D3" w:rsidRDefault="000854D3" w:rsidP="00FC7E9B">
            <w:pPr>
              <w:rPr>
                <w:rFonts w:ascii="Arial" w:hAnsi="Arial" w:cs="Arial"/>
                <w:b/>
                <w:bCs/>
                <w:sz w:val="20"/>
                <w:szCs w:val="20"/>
              </w:rPr>
            </w:pPr>
          </w:p>
          <w:p w14:paraId="1FC1278E" w14:textId="77777777" w:rsidR="000854D3" w:rsidRDefault="000854D3" w:rsidP="00FC7E9B">
            <w:pPr>
              <w:rPr>
                <w:rFonts w:ascii="Arial" w:hAnsi="Arial" w:cs="Arial"/>
                <w:b/>
                <w:bCs/>
                <w:sz w:val="20"/>
                <w:szCs w:val="20"/>
              </w:rPr>
            </w:pPr>
            <w:r>
              <w:rPr>
                <w:rFonts w:ascii="Arial" w:hAnsi="Arial" w:cs="Arial"/>
                <w:b/>
                <w:bCs/>
                <w:sz w:val="20"/>
                <w:szCs w:val="20"/>
              </w:rPr>
              <w:t>Zadanie 2</w:t>
            </w:r>
          </w:p>
          <w:p w14:paraId="77BA9F05" w14:textId="77777777" w:rsidR="000854D3" w:rsidRPr="00A36FC4" w:rsidRDefault="000854D3" w:rsidP="000854D3">
            <w:pPr>
              <w:jc w:val="both"/>
              <w:rPr>
                <w:rFonts w:ascii="Arial Narrow" w:hAnsi="Arial Narrow" w:cs="Times New Roman"/>
                <w:sz w:val="20"/>
                <w:szCs w:val="20"/>
              </w:rPr>
            </w:pPr>
            <w:r w:rsidRPr="00A36FC4">
              <w:rPr>
                <w:rFonts w:ascii="Arial Narrow" w:hAnsi="Arial Narrow" w:cs="Times New Roman"/>
                <w:sz w:val="20"/>
                <w:szCs w:val="20"/>
              </w:rPr>
              <w:t xml:space="preserve">Rękawice chirurgiczne cienkie jałowe </w:t>
            </w:r>
          </w:p>
          <w:tbl>
            <w:tblPr>
              <w:tblStyle w:val="Tabela-Siatka"/>
              <w:tblW w:w="0" w:type="auto"/>
              <w:tblLayout w:type="fixed"/>
              <w:tblLook w:val="04A0" w:firstRow="1" w:lastRow="0" w:firstColumn="1" w:lastColumn="0" w:noHBand="0" w:noVBand="1"/>
            </w:tblPr>
            <w:tblGrid>
              <w:gridCol w:w="480"/>
              <w:gridCol w:w="4369"/>
              <w:gridCol w:w="1417"/>
            </w:tblGrid>
            <w:tr w:rsidR="000854D3" w14:paraId="25287704" w14:textId="77777777" w:rsidTr="001070F2">
              <w:tc>
                <w:tcPr>
                  <w:tcW w:w="480" w:type="dxa"/>
                </w:tcPr>
                <w:p w14:paraId="4D736B91" w14:textId="77777777" w:rsidR="000854D3" w:rsidRPr="00484B42" w:rsidRDefault="000854D3" w:rsidP="000854D3">
                  <w:pPr>
                    <w:rPr>
                      <w:rFonts w:ascii="Arial Narrow" w:hAnsi="Arial Narrow" w:cs="Times New Roman"/>
                      <w:sz w:val="20"/>
                      <w:szCs w:val="20"/>
                    </w:rPr>
                  </w:pPr>
                  <w:r w:rsidRPr="00091486">
                    <w:rPr>
                      <w:rFonts w:ascii="Arial Narrow" w:hAnsi="Arial Narrow" w:cs="Times New Roman"/>
                      <w:b/>
                      <w:sz w:val="20"/>
                      <w:szCs w:val="20"/>
                    </w:rPr>
                    <w:t xml:space="preserve">Lp. </w:t>
                  </w:r>
                </w:p>
              </w:tc>
              <w:tc>
                <w:tcPr>
                  <w:tcW w:w="4369" w:type="dxa"/>
                </w:tcPr>
                <w:p w14:paraId="5FF2711E" w14:textId="77777777" w:rsidR="000854D3" w:rsidRDefault="000854D3" w:rsidP="000854D3">
                  <w:pPr>
                    <w:rPr>
                      <w:rFonts w:ascii="Arial Narrow" w:hAnsi="Arial Narrow" w:cs="Times New Roman"/>
                      <w:sz w:val="20"/>
                      <w:szCs w:val="20"/>
                    </w:rPr>
                  </w:pPr>
                  <w:r w:rsidRPr="00091486">
                    <w:rPr>
                      <w:rFonts w:ascii="Arial Narrow" w:hAnsi="Arial Narrow" w:cs="Times New Roman"/>
                      <w:b/>
                      <w:sz w:val="20"/>
                      <w:szCs w:val="20"/>
                    </w:rPr>
                    <w:t>Podkryterium – cecha przedmiotu zamówienia</w:t>
                  </w:r>
                </w:p>
              </w:tc>
              <w:tc>
                <w:tcPr>
                  <w:tcW w:w="1417" w:type="dxa"/>
                </w:tcPr>
                <w:p w14:paraId="72EA64C3" w14:textId="77777777" w:rsidR="000854D3" w:rsidRDefault="000854D3" w:rsidP="000854D3">
                  <w:pPr>
                    <w:jc w:val="center"/>
                    <w:rPr>
                      <w:rFonts w:ascii="Arial Narrow" w:hAnsi="Arial Narrow" w:cs="Times New Roman"/>
                      <w:sz w:val="20"/>
                      <w:szCs w:val="20"/>
                    </w:rPr>
                  </w:pPr>
                  <w:r>
                    <w:rPr>
                      <w:rFonts w:ascii="Arial Narrow" w:hAnsi="Arial Narrow" w:cs="Times New Roman"/>
                      <w:b/>
                      <w:sz w:val="20"/>
                      <w:szCs w:val="20"/>
                    </w:rPr>
                    <w:t>Skala</w:t>
                  </w:r>
                  <w:r w:rsidRPr="00091486">
                    <w:rPr>
                      <w:rFonts w:ascii="Arial Narrow" w:hAnsi="Arial Narrow" w:cs="Times New Roman"/>
                      <w:b/>
                      <w:sz w:val="20"/>
                      <w:szCs w:val="20"/>
                    </w:rPr>
                    <w:t xml:space="preserve"> punktów</w:t>
                  </w:r>
                </w:p>
              </w:tc>
            </w:tr>
            <w:tr w:rsidR="000854D3" w:rsidRPr="00484B42" w14:paraId="5CA3DB65" w14:textId="77777777" w:rsidTr="001070F2">
              <w:tc>
                <w:tcPr>
                  <w:tcW w:w="480" w:type="dxa"/>
                </w:tcPr>
                <w:p w14:paraId="1C6A96C4"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1</w:t>
                  </w:r>
                </w:p>
              </w:tc>
              <w:tc>
                <w:tcPr>
                  <w:tcW w:w="4369" w:type="dxa"/>
                </w:tcPr>
                <w:p w14:paraId="4026AD87"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Łatwość zakładania</w:t>
                  </w:r>
                </w:p>
              </w:tc>
              <w:tc>
                <w:tcPr>
                  <w:tcW w:w="1417" w:type="dxa"/>
                </w:tcPr>
                <w:p w14:paraId="26DBE318"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1-15</w:t>
                  </w:r>
                </w:p>
              </w:tc>
            </w:tr>
            <w:tr w:rsidR="000854D3" w:rsidRPr="00484B42" w14:paraId="31BF84B4" w14:textId="77777777" w:rsidTr="001070F2">
              <w:tc>
                <w:tcPr>
                  <w:tcW w:w="480" w:type="dxa"/>
                </w:tcPr>
                <w:p w14:paraId="15249D11"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2</w:t>
                  </w:r>
                </w:p>
              </w:tc>
              <w:tc>
                <w:tcPr>
                  <w:tcW w:w="4369" w:type="dxa"/>
                </w:tcPr>
                <w:p w14:paraId="38AA53D1"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Odporność mechaniczna podczas zakładania</w:t>
                  </w:r>
                </w:p>
              </w:tc>
              <w:tc>
                <w:tcPr>
                  <w:tcW w:w="1417" w:type="dxa"/>
                </w:tcPr>
                <w:p w14:paraId="795E4D11"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1-20</w:t>
                  </w:r>
                </w:p>
              </w:tc>
            </w:tr>
            <w:tr w:rsidR="000854D3" w:rsidRPr="00484B42" w14:paraId="0BEB47FA" w14:textId="77777777" w:rsidTr="001070F2">
              <w:tc>
                <w:tcPr>
                  <w:tcW w:w="480" w:type="dxa"/>
                </w:tcPr>
                <w:p w14:paraId="1B52CD3A"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3</w:t>
                  </w:r>
                </w:p>
              </w:tc>
              <w:tc>
                <w:tcPr>
                  <w:tcW w:w="4369" w:type="dxa"/>
                </w:tcPr>
                <w:p w14:paraId="5297E9C2"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Odporność mechaniczna podczas pracy</w:t>
                  </w:r>
                </w:p>
              </w:tc>
              <w:tc>
                <w:tcPr>
                  <w:tcW w:w="1417" w:type="dxa"/>
                </w:tcPr>
                <w:p w14:paraId="28EFA074"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1-15</w:t>
                  </w:r>
                </w:p>
              </w:tc>
            </w:tr>
            <w:tr w:rsidR="000854D3" w:rsidRPr="00484B42" w14:paraId="289BC42C" w14:textId="77777777" w:rsidTr="001070F2">
              <w:tc>
                <w:tcPr>
                  <w:tcW w:w="480" w:type="dxa"/>
                </w:tcPr>
                <w:p w14:paraId="5C350062"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4</w:t>
                  </w:r>
                </w:p>
              </w:tc>
              <w:tc>
                <w:tcPr>
                  <w:tcW w:w="4369" w:type="dxa"/>
                </w:tcPr>
                <w:p w14:paraId="785CA323"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Dopasowanie, elastyczność</w:t>
                  </w:r>
                </w:p>
              </w:tc>
              <w:tc>
                <w:tcPr>
                  <w:tcW w:w="1417" w:type="dxa"/>
                </w:tcPr>
                <w:p w14:paraId="14EB795E"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1-10</w:t>
                  </w:r>
                </w:p>
              </w:tc>
            </w:tr>
            <w:tr w:rsidR="000854D3" w:rsidRPr="00484B42" w14:paraId="7FAE7092" w14:textId="77777777" w:rsidTr="001070F2">
              <w:tc>
                <w:tcPr>
                  <w:tcW w:w="480" w:type="dxa"/>
                </w:tcPr>
                <w:p w14:paraId="7AC18839" w14:textId="77777777" w:rsidR="000854D3" w:rsidRDefault="000854D3" w:rsidP="000854D3">
                  <w:pPr>
                    <w:rPr>
                      <w:rFonts w:ascii="Arial Narrow" w:hAnsi="Arial Narrow" w:cs="Times New Roman"/>
                      <w:sz w:val="20"/>
                      <w:szCs w:val="20"/>
                    </w:rPr>
                  </w:pPr>
                  <w:r>
                    <w:rPr>
                      <w:rFonts w:ascii="Arial Narrow" w:hAnsi="Arial Narrow" w:cs="Times New Roman"/>
                      <w:sz w:val="20"/>
                      <w:szCs w:val="20"/>
                    </w:rPr>
                    <w:t>5</w:t>
                  </w:r>
                </w:p>
              </w:tc>
              <w:tc>
                <w:tcPr>
                  <w:tcW w:w="4369" w:type="dxa"/>
                </w:tcPr>
                <w:p w14:paraId="6D93F468"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Komfort pracy</w:t>
                  </w:r>
                </w:p>
              </w:tc>
              <w:tc>
                <w:tcPr>
                  <w:tcW w:w="1417" w:type="dxa"/>
                </w:tcPr>
                <w:p w14:paraId="601423CE"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1-25</w:t>
                  </w:r>
                </w:p>
              </w:tc>
            </w:tr>
            <w:tr w:rsidR="000854D3" w:rsidRPr="00484B42" w14:paraId="3CE30225" w14:textId="77777777" w:rsidTr="001070F2">
              <w:tc>
                <w:tcPr>
                  <w:tcW w:w="480" w:type="dxa"/>
                </w:tcPr>
                <w:p w14:paraId="62218FF7" w14:textId="77777777" w:rsidR="000854D3" w:rsidRDefault="000854D3" w:rsidP="000854D3">
                  <w:pPr>
                    <w:rPr>
                      <w:rFonts w:ascii="Arial Narrow" w:hAnsi="Arial Narrow" w:cs="Times New Roman"/>
                      <w:sz w:val="20"/>
                      <w:szCs w:val="20"/>
                    </w:rPr>
                  </w:pPr>
                  <w:r>
                    <w:rPr>
                      <w:rFonts w:ascii="Arial Narrow" w:hAnsi="Arial Narrow" w:cs="Times New Roman"/>
                      <w:sz w:val="20"/>
                      <w:szCs w:val="20"/>
                    </w:rPr>
                    <w:t>6</w:t>
                  </w:r>
                </w:p>
              </w:tc>
              <w:tc>
                <w:tcPr>
                  <w:tcW w:w="4369" w:type="dxa"/>
                </w:tcPr>
                <w:p w14:paraId="3C9CEB8B"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Trwałość w użytkowaniu</w:t>
                  </w:r>
                </w:p>
              </w:tc>
              <w:tc>
                <w:tcPr>
                  <w:tcW w:w="1417" w:type="dxa"/>
                </w:tcPr>
                <w:p w14:paraId="6B051427"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1-10</w:t>
                  </w:r>
                </w:p>
              </w:tc>
            </w:tr>
            <w:tr w:rsidR="000854D3" w:rsidRPr="00484B42" w14:paraId="4CEE8E4F" w14:textId="77777777" w:rsidTr="001070F2">
              <w:tc>
                <w:tcPr>
                  <w:tcW w:w="480" w:type="dxa"/>
                </w:tcPr>
                <w:p w14:paraId="6BD62785" w14:textId="77777777" w:rsidR="000854D3" w:rsidRDefault="000854D3" w:rsidP="000854D3">
                  <w:pPr>
                    <w:rPr>
                      <w:rFonts w:ascii="Arial Narrow" w:hAnsi="Arial Narrow" w:cs="Times New Roman"/>
                      <w:sz w:val="20"/>
                      <w:szCs w:val="20"/>
                    </w:rPr>
                  </w:pPr>
                  <w:r>
                    <w:rPr>
                      <w:rFonts w:ascii="Arial Narrow" w:hAnsi="Arial Narrow" w:cs="Times New Roman"/>
                      <w:sz w:val="20"/>
                      <w:szCs w:val="20"/>
                    </w:rPr>
                    <w:t>7</w:t>
                  </w:r>
                </w:p>
              </w:tc>
              <w:tc>
                <w:tcPr>
                  <w:tcW w:w="4369" w:type="dxa"/>
                </w:tcPr>
                <w:p w14:paraId="11B7109B" w14:textId="77777777" w:rsidR="000854D3" w:rsidRPr="00484B42" w:rsidRDefault="000854D3" w:rsidP="000854D3">
                  <w:pPr>
                    <w:rPr>
                      <w:rFonts w:ascii="Arial Narrow" w:hAnsi="Arial Narrow" w:cs="Times New Roman"/>
                      <w:sz w:val="20"/>
                      <w:szCs w:val="20"/>
                    </w:rPr>
                  </w:pPr>
                  <w:r>
                    <w:rPr>
                      <w:rFonts w:ascii="Arial Narrow" w:hAnsi="Arial Narrow" w:cs="Times New Roman"/>
                      <w:sz w:val="20"/>
                      <w:szCs w:val="20"/>
                    </w:rPr>
                    <w:t>Brak odczynów alergicznych</w:t>
                  </w:r>
                </w:p>
              </w:tc>
              <w:tc>
                <w:tcPr>
                  <w:tcW w:w="1417" w:type="dxa"/>
                </w:tcPr>
                <w:p w14:paraId="3704C461" w14:textId="77777777" w:rsidR="000854D3" w:rsidRPr="00484B42" w:rsidRDefault="000854D3" w:rsidP="000854D3">
                  <w:pPr>
                    <w:jc w:val="center"/>
                    <w:rPr>
                      <w:rFonts w:ascii="Arial Narrow" w:hAnsi="Arial Narrow" w:cs="Times New Roman"/>
                      <w:sz w:val="20"/>
                      <w:szCs w:val="20"/>
                    </w:rPr>
                  </w:pPr>
                  <w:r>
                    <w:rPr>
                      <w:rFonts w:ascii="Arial Narrow" w:hAnsi="Arial Narrow" w:cs="Times New Roman"/>
                      <w:sz w:val="20"/>
                      <w:szCs w:val="20"/>
                    </w:rPr>
                    <w:t>1-5</w:t>
                  </w:r>
                </w:p>
              </w:tc>
            </w:tr>
            <w:tr w:rsidR="000854D3" w14:paraId="30792745" w14:textId="77777777" w:rsidTr="001070F2">
              <w:tc>
                <w:tcPr>
                  <w:tcW w:w="4849" w:type="dxa"/>
                  <w:gridSpan w:val="2"/>
                </w:tcPr>
                <w:p w14:paraId="76D65B11" w14:textId="77777777" w:rsidR="000854D3" w:rsidRDefault="000854D3" w:rsidP="000854D3">
                  <w:pPr>
                    <w:jc w:val="right"/>
                    <w:rPr>
                      <w:rFonts w:ascii="Arial Narrow" w:hAnsi="Arial Narrow" w:cs="Times New Roman"/>
                      <w:sz w:val="20"/>
                      <w:szCs w:val="20"/>
                    </w:rPr>
                  </w:pPr>
                  <w:r w:rsidRPr="00484B42">
                    <w:rPr>
                      <w:rFonts w:ascii="Arial Narrow" w:hAnsi="Arial Narrow" w:cs="Times New Roman"/>
                      <w:b/>
                      <w:sz w:val="20"/>
                      <w:szCs w:val="20"/>
                    </w:rPr>
                    <w:t>Suma max.</w:t>
                  </w:r>
                </w:p>
              </w:tc>
              <w:tc>
                <w:tcPr>
                  <w:tcW w:w="1417" w:type="dxa"/>
                </w:tcPr>
                <w:p w14:paraId="18708A5F" w14:textId="77777777" w:rsidR="000854D3" w:rsidRDefault="000854D3" w:rsidP="000854D3">
                  <w:pPr>
                    <w:jc w:val="center"/>
                    <w:rPr>
                      <w:rFonts w:ascii="Arial Narrow" w:hAnsi="Arial Narrow" w:cs="Times New Roman"/>
                      <w:sz w:val="20"/>
                      <w:szCs w:val="20"/>
                    </w:rPr>
                  </w:pPr>
                  <w:r w:rsidRPr="00484B42">
                    <w:rPr>
                      <w:rFonts w:ascii="Arial Narrow" w:hAnsi="Arial Narrow" w:cs="Times New Roman"/>
                      <w:b/>
                      <w:sz w:val="20"/>
                      <w:szCs w:val="20"/>
                    </w:rPr>
                    <w:t>100 pkt</w:t>
                  </w:r>
                </w:p>
              </w:tc>
            </w:tr>
          </w:tbl>
          <w:p w14:paraId="501740A9" w14:textId="77777777" w:rsidR="000854D3" w:rsidRDefault="000854D3" w:rsidP="00FC7E9B">
            <w:pPr>
              <w:rPr>
                <w:rFonts w:ascii="Arial" w:hAnsi="Arial" w:cs="Arial"/>
                <w:b/>
                <w:bCs/>
                <w:sz w:val="20"/>
                <w:szCs w:val="20"/>
              </w:rPr>
            </w:pPr>
          </w:p>
          <w:p w14:paraId="32E443DB" w14:textId="77777777" w:rsidR="000854D3" w:rsidRDefault="000854D3" w:rsidP="00FC7E9B">
            <w:pPr>
              <w:rPr>
                <w:rFonts w:ascii="Arial" w:hAnsi="Arial" w:cs="Arial"/>
                <w:b/>
                <w:bCs/>
                <w:sz w:val="20"/>
                <w:szCs w:val="20"/>
              </w:rPr>
            </w:pPr>
            <w:r>
              <w:rPr>
                <w:rFonts w:ascii="Arial" w:hAnsi="Arial" w:cs="Arial"/>
                <w:b/>
                <w:bCs/>
                <w:sz w:val="20"/>
                <w:szCs w:val="20"/>
              </w:rPr>
              <w:t>Zadanie 3</w:t>
            </w:r>
          </w:p>
          <w:p w14:paraId="03D45E3C" w14:textId="77777777" w:rsidR="000854D3" w:rsidRPr="00ED1558" w:rsidRDefault="000854D3" w:rsidP="000854D3">
            <w:pPr>
              <w:tabs>
                <w:tab w:val="left" w:pos="5040"/>
              </w:tabs>
              <w:jc w:val="both"/>
              <w:rPr>
                <w:rFonts w:ascii="Arial Narrow" w:hAnsi="Arial Narrow" w:cs="Times New Roman"/>
                <w:sz w:val="20"/>
                <w:szCs w:val="20"/>
              </w:rPr>
            </w:pPr>
            <w:r w:rsidRPr="00ED1558">
              <w:rPr>
                <w:rFonts w:ascii="Arial Narrow" w:hAnsi="Arial Narrow" w:cs="Times New Roman"/>
                <w:sz w:val="20"/>
                <w:szCs w:val="20"/>
              </w:rPr>
              <w:t>Rękawice winylowe</w:t>
            </w:r>
          </w:p>
          <w:tbl>
            <w:tblPr>
              <w:tblStyle w:val="Tabela-Siatka"/>
              <w:tblW w:w="0" w:type="auto"/>
              <w:tblLayout w:type="fixed"/>
              <w:tblLook w:val="04A0" w:firstRow="1" w:lastRow="0" w:firstColumn="1" w:lastColumn="0" w:noHBand="0" w:noVBand="1"/>
            </w:tblPr>
            <w:tblGrid>
              <w:gridCol w:w="480"/>
              <w:gridCol w:w="4369"/>
              <w:gridCol w:w="1417"/>
            </w:tblGrid>
            <w:tr w:rsidR="000854D3" w:rsidRPr="00F70C01" w14:paraId="55C9203E" w14:textId="77777777" w:rsidTr="001070F2">
              <w:tc>
                <w:tcPr>
                  <w:tcW w:w="480" w:type="dxa"/>
                </w:tcPr>
                <w:p w14:paraId="052FE969" w14:textId="77777777" w:rsidR="000854D3" w:rsidRPr="00F70C01" w:rsidRDefault="000854D3" w:rsidP="000854D3">
                  <w:pPr>
                    <w:rPr>
                      <w:rFonts w:ascii="Arial Narrow" w:hAnsi="Arial Narrow" w:cs="Times New Roman"/>
                      <w:b/>
                      <w:sz w:val="20"/>
                      <w:szCs w:val="20"/>
                    </w:rPr>
                  </w:pPr>
                  <w:r w:rsidRPr="00F70C01">
                    <w:rPr>
                      <w:rFonts w:ascii="Arial Narrow" w:hAnsi="Arial Narrow" w:cs="Times New Roman"/>
                      <w:b/>
                      <w:sz w:val="20"/>
                      <w:szCs w:val="20"/>
                    </w:rPr>
                    <w:t xml:space="preserve">Lp. </w:t>
                  </w:r>
                </w:p>
              </w:tc>
              <w:tc>
                <w:tcPr>
                  <w:tcW w:w="4369" w:type="dxa"/>
                </w:tcPr>
                <w:p w14:paraId="1A1A21CD" w14:textId="77777777" w:rsidR="000854D3" w:rsidRPr="00F70C01" w:rsidRDefault="000854D3" w:rsidP="000854D3">
                  <w:pPr>
                    <w:rPr>
                      <w:rFonts w:ascii="Arial Narrow" w:hAnsi="Arial Narrow" w:cs="Times New Roman"/>
                      <w:b/>
                      <w:sz w:val="20"/>
                      <w:szCs w:val="20"/>
                    </w:rPr>
                  </w:pPr>
                  <w:r w:rsidRPr="00F70C01">
                    <w:rPr>
                      <w:rFonts w:ascii="Arial Narrow" w:hAnsi="Arial Narrow" w:cs="Times New Roman"/>
                      <w:b/>
                      <w:sz w:val="20"/>
                      <w:szCs w:val="20"/>
                    </w:rPr>
                    <w:t>Podkryterium – cecha przedmiotu zamówienia</w:t>
                  </w:r>
                </w:p>
              </w:tc>
              <w:tc>
                <w:tcPr>
                  <w:tcW w:w="1417" w:type="dxa"/>
                </w:tcPr>
                <w:p w14:paraId="778F76AF" w14:textId="77777777" w:rsidR="000854D3" w:rsidRPr="00F70C01" w:rsidRDefault="000854D3" w:rsidP="000854D3">
                  <w:pPr>
                    <w:jc w:val="center"/>
                    <w:rPr>
                      <w:rFonts w:ascii="Arial Narrow" w:hAnsi="Arial Narrow" w:cs="Times New Roman"/>
                      <w:b/>
                      <w:sz w:val="20"/>
                      <w:szCs w:val="20"/>
                    </w:rPr>
                  </w:pPr>
                  <w:r w:rsidRPr="00F70C01">
                    <w:rPr>
                      <w:rFonts w:ascii="Arial Narrow" w:hAnsi="Arial Narrow" w:cs="Times New Roman"/>
                      <w:b/>
                      <w:sz w:val="20"/>
                      <w:szCs w:val="20"/>
                    </w:rPr>
                    <w:t>Skala punktów</w:t>
                  </w:r>
                </w:p>
              </w:tc>
            </w:tr>
            <w:tr w:rsidR="000854D3" w:rsidRPr="00F70C01" w14:paraId="0370D9F0" w14:textId="77777777" w:rsidTr="001070F2">
              <w:tc>
                <w:tcPr>
                  <w:tcW w:w="480" w:type="dxa"/>
                </w:tcPr>
                <w:p w14:paraId="1FE6D05A" w14:textId="77777777" w:rsidR="000854D3" w:rsidRPr="00F70C01" w:rsidRDefault="000854D3" w:rsidP="000854D3">
                  <w:pPr>
                    <w:rPr>
                      <w:rFonts w:ascii="Arial Narrow" w:hAnsi="Arial Narrow" w:cs="Times New Roman"/>
                      <w:sz w:val="20"/>
                      <w:szCs w:val="20"/>
                    </w:rPr>
                  </w:pPr>
                  <w:r w:rsidRPr="00F70C01">
                    <w:rPr>
                      <w:rFonts w:ascii="Arial Narrow" w:hAnsi="Arial Narrow" w:cs="Times New Roman"/>
                      <w:sz w:val="20"/>
                      <w:szCs w:val="20"/>
                    </w:rPr>
                    <w:t>1</w:t>
                  </w:r>
                </w:p>
              </w:tc>
              <w:tc>
                <w:tcPr>
                  <w:tcW w:w="4369" w:type="dxa"/>
                </w:tcPr>
                <w:p w14:paraId="74D3E0C3" w14:textId="77777777" w:rsidR="000854D3" w:rsidRPr="00F70C01" w:rsidRDefault="000854D3" w:rsidP="000854D3">
                  <w:pPr>
                    <w:rPr>
                      <w:rFonts w:ascii="Arial Narrow" w:hAnsi="Arial Narrow" w:cs="Times New Roman"/>
                      <w:sz w:val="20"/>
                      <w:szCs w:val="20"/>
                    </w:rPr>
                  </w:pPr>
                  <w:r>
                    <w:rPr>
                      <w:rFonts w:ascii="Arial Narrow" w:hAnsi="Arial Narrow" w:cs="Times New Roman"/>
                      <w:sz w:val="20"/>
                      <w:szCs w:val="20"/>
                    </w:rPr>
                    <w:t>Łatwość zakładania</w:t>
                  </w:r>
                </w:p>
              </w:tc>
              <w:tc>
                <w:tcPr>
                  <w:tcW w:w="1417" w:type="dxa"/>
                </w:tcPr>
                <w:p w14:paraId="7F629165" w14:textId="77777777" w:rsidR="000854D3" w:rsidRPr="00F70C01" w:rsidRDefault="000854D3" w:rsidP="000854D3">
                  <w:pPr>
                    <w:jc w:val="center"/>
                    <w:rPr>
                      <w:rFonts w:ascii="Arial Narrow" w:hAnsi="Arial Narrow" w:cs="Times New Roman"/>
                      <w:sz w:val="20"/>
                      <w:szCs w:val="20"/>
                    </w:rPr>
                  </w:pPr>
                  <w:r>
                    <w:rPr>
                      <w:rFonts w:ascii="Arial Narrow" w:hAnsi="Arial Narrow" w:cs="Times New Roman"/>
                      <w:sz w:val="20"/>
                      <w:szCs w:val="20"/>
                    </w:rPr>
                    <w:t>1-15</w:t>
                  </w:r>
                </w:p>
              </w:tc>
            </w:tr>
            <w:tr w:rsidR="000854D3" w:rsidRPr="00F70C01" w14:paraId="35B0374E" w14:textId="77777777" w:rsidTr="001070F2">
              <w:tc>
                <w:tcPr>
                  <w:tcW w:w="480" w:type="dxa"/>
                </w:tcPr>
                <w:p w14:paraId="1B65849C" w14:textId="77777777" w:rsidR="000854D3" w:rsidRPr="00F70C01" w:rsidRDefault="000854D3" w:rsidP="000854D3">
                  <w:pPr>
                    <w:rPr>
                      <w:rFonts w:ascii="Arial Narrow" w:hAnsi="Arial Narrow" w:cs="Times New Roman"/>
                      <w:sz w:val="20"/>
                      <w:szCs w:val="20"/>
                    </w:rPr>
                  </w:pPr>
                  <w:r w:rsidRPr="00F70C01">
                    <w:rPr>
                      <w:rFonts w:ascii="Arial Narrow" w:hAnsi="Arial Narrow" w:cs="Times New Roman"/>
                      <w:sz w:val="20"/>
                      <w:szCs w:val="20"/>
                    </w:rPr>
                    <w:t>2</w:t>
                  </w:r>
                </w:p>
              </w:tc>
              <w:tc>
                <w:tcPr>
                  <w:tcW w:w="4369" w:type="dxa"/>
                </w:tcPr>
                <w:p w14:paraId="209D25E5" w14:textId="77777777" w:rsidR="000854D3" w:rsidRPr="00F70C01" w:rsidRDefault="000854D3" w:rsidP="000854D3">
                  <w:pPr>
                    <w:rPr>
                      <w:rFonts w:ascii="Arial Narrow" w:hAnsi="Arial Narrow" w:cs="Times New Roman"/>
                      <w:sz w:val="20"/>
                      <w:szCs w:val="20"/>
                    </w:rPr>
                  </w:pPr>
                  <w:r>
                    <w:rPr>
                      <w:rFonts w:ascii="Arial Narrow" w:hAnsi="Arial Narrow" w:cs="Times New Roman"/>
                      <w:sz w:val="20"/>
                      <w:szCs w:val="20"/>
                    </w:rPr>
                    <w:t>Odporność mechaniczna podczas zakładania</w:t>
                  </w:r>
                </w:p>
              </w:tc>
              <w:tc>
                <w:tcPr>
                  <w:tcW w:w="1417" w:type="dxa"/>
                </w:tcPr>
                <w:p w14:paraId="47C39822" w14:textId="77777777" w:rsidR="000854D3" w:rsidRPr="00F70C01" w:rsidRDefault="000854D3" w:rsidP="000854D3">
                  <w:pPr>
                    <w:jc w:val="center"/>
                    <w:rPr>
                      <w:rFonts w:ascii="Arial Narrow" w:hAnsi="Arial Narrow" w:cs="Times New Roman"/>
                      <w:sz w:val="20"/>
                      <w:szCs w:val="20"/>
                    </w:rPr>
                  </w:pPr>
                  <w:r>
                    <w:rPr>
                      <w:rFonts w:ascii="Arial Narrow" w:hAnsi="Arial Narrow" w:cs="Times New Roman"/>
                      <w:sz w:val="20"/>
                      <w:szCs w:val="20"/>
                    </w:rPr>
                    <w:t>1-25</w:t>
                  </w:r>
                </w:p>
              </w:tc>
            </w:tr>
            <w:tr w:rsidR="000854D3" w:rsidRPr="00F70C01" w14:paraId="54B3B146" w14:textId="77777777" w:rsidTr="001070F2">
              <w:tc>
                <w:tcPr>
                  <w:tcW w:w="480" w:type="dxa"/>
                </w:tcPr>
                <w:p w14:paraId="444674D7" w14:textId="77777777" w:rsidR="000854D3" w:rsidRPr="00F70C01" w:rsidRDefault="000854D3" w:rsidP="000854D3">
                  <w:pPr>
                    <w:rPr>
                      <w:rFonts w:ascii="Arial Narrow" w:hAnsi="Arial Narrow" w:cs="Times New Roman"/>
                      <w:sz w:val="20"/>
                      <w:szCs w:val="20"/>
                    </w:rPr>
                  </w:pPr>
                  <w:r w:rsidRPr="00F70C01">
                    <w:rPr>
                      <w:rFonts w:ascii="Arial Narrow" w:hAnsi="Arial Narrow" w:cs="Times New Roman"/>
                      <w:sz w:val="20"/>
                      <w:szCs w:val="20"/>
                    </w:rPr>
                    <w:t>3</w:t>
                  </w:r>
                </w:p>
              </w:tc>
              <w:tc>
                <w:tcPr>
                  <w:tcW w:w="4369" w:type="dxa"/>
                </w:tcPr>
                <w:p w14:paraId="5DFD3D36" w14:textId="77777777" w:rsidR="000854D3" w:rsidRPr="00F70C01" w:rsidRDefault="000854D3" w:rsidP="000854D3">
                  <w:pPr>
                    <w:rPr>
                      <w:rFonts w:ascii="Arial Narrow" w:hAnsi="Arial Narrow" w:cs="Times New Roman"/>
                      <w:sz w:val="20"/>
                      <w:szCs w:val="20"/>
                    </w:rPr>
                  </w:pPr>
                  <w:r>
                    <w:rPr>
                      <w:rFonts w:ascii="Arial Narrow" w:hAnsi="Arial Narrow" w:cs="Times New Roman"/>
                      <w:sz w:val="20"/>
                      <w:szCs w:val="20"/>
                    </w:rPr>
                    <w:t>Odporność mechaniczna podczas pracy</w:t>
                  </w:r>
                </w:p>
              </w:tc>
              <w:tc>
                <w:tcPr>
                  <w:tcW w:w="1417" w:type="dxa"/>
                </w:tcPr>
                <w:p w14:paraId="57222A0A" w14:textId="77777777" w:rsidR="000854D3" w:rsidRPr="00F70C01" w:rsidRDefault="000854D3" w:rsidP="000854D3">
                  <w:pPr>
                    <w:jc w:val="center"/>
                    <w:rPr>
                      <w:rFonts w:ascii="Arial Narrow" w:hAnsi="Arial Narrow" w:cs="Times New Roman"/>
                      <w:sz w:val="20"/>
                      <w:szCs w:val="20"/>
                    </w:rPr>
                  </w:pPr>
                  <w:r>
                    <w:rPr>
                      <w:rFonts w:ascii="Arial Narrow" w:hAnsi="Arial Narrow" w:cs="Times New Roman"/>
                      <w:sz w:val="20"/>
                      <w:szCs w:val="20"/>
                    </w:rPr>
                    <w:t>1-20</w:t>
                  </w:r>
                </w:p>
              </w:tc>
            </w:tr>
            <w:tr w:rsidR="000854D3" w:rsidRPr="00F70C01" w14:paraId="16F8BBDD" w14:textId="77777777" w:rsidTr="001070F2">
              <w:tc>
                <w:tcPr>
                  <w:tcW w:w="480" w:type="dxa"/>
                </w:tcPr>
                <w:p w14:paraId="0CA4BD00" w14:textId="77777777" w:rsidR="000854D3" w:rsidRPr="00F70C01" w:rsidRDefault="000854D3" w:rsidP="000854D3">
                  <w:pPr>
                    <w:rPr>
                      <w:rFonts w:ascii="Arial Narrow" w:hAnsi="Arial Narrow" w:cs="Times New Roman"/>
                      <w:sz w:val="20"/>
                      <w:szCs w:val="20"/>
                    </w:rPr>
                  </w:pPr>
                  <w:r w:rsidRPr="00F70C01">
                    <w:rPr>
                      <w:rFonts w:ascii="Arial Narrow" w:hAnsi="Arial Narrow" w:cs="Times New Roman"/>
                      <w:sz w:val="20"/>
                      <w:szCs w:val="20"/>
                    </w:rPr>
                    <w:t>4</w:t>
                  </w:r>
                </w:p>
              </w:tc>
              <w:tc>
                <w:tcPr>
                  <w:tcW w:w="4369" w:type="dxa"/>
                </w:tcPr>
                <w:p w14:paraId="26F35210" w14:textId="77777777" w:rsidR="000854D3" w:rsidRPr="00F70C01" w:rsidRDefault="000854D3" w:rsidP="000854D3">
                  <w:pPr>
                    <w:rPr>
                      <w:rFonts w:ascii="Arial Narrow" w:hAnsi="Arial Narrow" w:cs="Times New Roman"/>
                      <w:sz w:val="20"/>
                      <w:szCs w:val="20"/>
                    </w:rPr>
                  </w:pPr>
                  <w:r>
                    <w:rPr>
                      <w:rFonts w:ascii="Arial Narrow" w:hAnsi="Arial Narrow" w:cs="Times New Roman"/>
                      <w:sz w:val="20"/>
                      <w:szCs w:val="20"/>
                    </w:rPr>
                    <w:t>Trwałość w użytkowaniu</w:t>
                  </w:r>
                </w:p>
              </w:tc>
              <w:tc>
                <w:tcPr>
                  <w:tcW w:w="1417" w:type="dxa"/>
                </w:tcPr>
                <w:p w14:paraId="5F9FF7F8" w14:textId="77777777" w:rsidR="000854D3" w:rsidRPr="00F70C01" w:rsidRDefault="000854D3" w:rsidP="000854D3">
                  <w:pPr>
                    <w:jc w:val="center"/>
                    <w:rPr>
                      <w:rFonts w:ascii="Arial Narrow" w:hAnsi="Arial Narrow" w:cs="Times New Roman"/>
                      <w:sz w:val="20"/>
                      <w:szCs w:val="20"/>
                    </w:rPr>
                  </w:pPr>
                  <w:r>
                    <w:rPr>
                      <w:rFonts w:ascii="Arial Narrow" w:hAnsi="Arial Narrow" w:cs="Times New Roman"/>
                      <w:sz w:val="20"/>
                      <w:szCs w:val="20"/>
                    </w:rPr>
                    <w:t>1-20</w:t>
                  </w:r>
                </w:p>
              </w:tc>
            </w:tr>
            <w:tr w:rsidR="000854D3" w:rsidRPr="00F70C01" w14:paraId="23D7DAC4" w14:textId="77777777" w:rsidTr="001070F2">
              <w:tc>
                <w:tcPr>
                  <w:tcW w:w="480" w:type="dxa"/>
                </w:tcPr>
                <w:p w14:paraId="5F4BCDCC" w14:textId="77777777" w:rsidR="000854D3" w:rsidRPr="00F70C01" w:rsidRDefault="000854D3" w:rsidP="000854D3">
                  <w:pPr>
                    <w:rPr>
                      <w:rFonts w:ascii="Arial Narrow" w:hAnsi="Arial Narrow" w:cs="Times New Roman"/>
                      <w:sz w:val="20"/>
                      <w:szCs w:val="20"/>
                    </w:rPr>
                  </w:pPr>
                  <w:r>
                    <w:rPr>
                      <w:rFonts w:ascii="Arial Narrow" w:hAnsi="Arial Narrow" w:cs="Times New Roman"/>
                      <w:sz w:val="20"/>
                      <w:szCs w:val="20"/>
                    </w:rPr>
                    <w:t>5</w:t>
                  </w:r>
                </w:p>
              </w:tc>
              <w:tc>
                <w:tcPr>
                  <w:tcW w:w="4369" w:type="dxa"/>
                </w:tcPr>
                <w:p w14:paraId="7A22F401" w14:textId="77777777" w:rsidR="000854D3" w:rsidRPr="00F70C01" w:rsidRDefault="000854D3" w:rsidP="000854D3">
                  <w:pPr>
                    <w:rPr>
                      <w:rFonts w:ascii="Arial Narrow" w:hAnsi="Arial Narrow" w:cs="Times New Roman"/>
                      <w:sz w:val="20"/>
                      <w:szCs w:val="20"/>
                    </w:rPr>
                  </w:pPr>
                  <w:r>
                    <w:rPr>
                      <w:rFonts w:ascii="Arial Narrow" w:hAnsi="Arial Narrow" w:cs="Times New Roman"/>
                      <w:sz w:val="20"/>
                      <w:szCs w:val="20"/>
                    </w:rPr>
                    <w:t>Brak odczynów alergicznych</w:t>
                  </w:r>
                </w:p>
              </w:tc>
              <w:tc>
                <w:tcPr>
                  <w:tcW w:w="1417" w:type="dxa"/>
                </w:tcPr>
                <w:p w14:paraId="29F7D5F5" w14:textId="77777777" w:rsidR="000854D3" w:rsidRPr="00F70C01" w:rsidRDefault="000854D3" w:rsidP="000854D3">
                  <w:pPr>
                    <w:jc w:val="center"/>
                    <w:rPr>
                      <w:rFonts w:ascii="Arial Narrow" w:hAnsi="Arial Narrow" w:cs="Times New Roman"/>
                      <w:sz w:val="20"/>
                      <w:szCs w:val="20"/>
                    </w:rPr>
                  </w:pPr>
                  <w:r>
                    <w:rPr>
                      <w:rFonts w:ascii="Arial Narrow" w:hAnsi="Arial Narrow" w:cs="Times New Roman"/>
                      <w:sz w:val="20"/>
                      <w:szCs w:val="20"/>
                    </w:rPr>
                    <w:t>1-10</w:t>
                  </w:r>
                </w:p>
              </w:tc>
            </w:tr>
            <w:tr w:rsidR="000854D3" w:rsidRPr="00F70C01" w14:paraId="336B8A64" w14:textId="77777777" w:rsidTr="001070F2">
              <w:tc>
                <w:tcPr>
                  <w:tcW w:w="480" w:type="dxa"/>
                </w:tcPr>
                <w:p w14:paraId="2AF064F9" w14:textId="77777777" w:rsidR="000854D3" w:rsidRPr="00F70C01" w:rsidRDefault="000854D3" w:rsidP="000854D3">
                  <w:pPr>
                    <w:rPr>
                      <w:rFonts w:ascii="Arial Narrow" w:hAnsi="Arial Narrow" w:cs="Times New Roman"/>
                      <w:sz w:val="20"/>
                      <w:szCs w:val="20"/>
                    </w:rPr>
                  </w:pPr>
                  <w:r>
                    <w:rPr>
                      <w:rFonts w:ascii="Arial Narrow" w:hAnsi="Arial Narrow" w:cs="Times New Roman"/>
                      <w:sz w:val="20"/>
                      <w:szCs w:val="20"/>
                    </w:rPr>
                    <w:t>6</w:t>
                  </w:r>
                </w:p>
              </w:tc>
              <w:tc>
                <w:tcPr>
                  <w:tcW w:w="4369" w:type="dxa"/>
                </w:tcPr>
                <w:p w14:paraId="635E8124" w14:textId="77777777" w:rsidR="000854D3" w:rsidRPr="00F70C01" w:rsidRDefault="000854D3" w:rsidP="000854D3">
                  <w:pPr>
                    <w:rPr>
                      <w:rFonts w:ascii="Arial Narrow" w:hAnsi="Arial Narrow" w:cs="Times New Roman"/>
                      <w:sz w:val="20"/>
                      <w:szCs w:val="20"/>
                    </w:rPr>
                  </w:pPr>
                  <w:r>
                    <w:rPr>
                      <w:rFonts w:ascii="Arial Narrow" w:hAnsi="Arial Narrow" w:cs="Times New Roman"/>
                      <w:sz w:val="20"/>
                      <w:szCs w:val="20"/>
                    </w:rPr>
                    <w:t>Trwałość opakowania zbiorczego i łatwość wyjmowania</w:t>
                  </w:r>
                </w:p>
              </w:tc>
              <w:tc>
                <w:tcPr>
                  <w:tcW w:w="1417" w:type="dxa"/>
                </w:tcPr>
                <w:p w14:paraId="3B8D365E" w14:textId="77777777" w:rsidR="000854D3" w:rsidRPr="00F70C01" w:rsidRDefault="000854D3" w:rsidP="000854D3">
                  <w:pPr>
                    <w:jc w:val="center"/>
                    <w:rPr>
                      <w:rFonts w:ascii="Arial Narrow" w:hAnsi="Arial Narrow" w:cs="Times New Roman"/>
                      <w:sz w:val="20"/>
                      <w:szCs w:val="20"/>
                    </w:rPr>
                  </w:pPr>
                  <w:r>
                    <w:rPr>
                      <w:rFonts w:ascii="Arial Narrow" w:hAnsi="Arial Narrow" w:cs="Times New Roman"/>
                      <w:sz w:val="20"/>
                      <w:szCs w:val="20"/>
                    </w:rPr>
                    <w:t>1-10</w:t>
                  </w:r>
                </w:p>
              </w:tc>
            </w:tr>
            <w:tr w:rsidR="000854D3" w:rsidRPr="00F70C01" w14:paraId="236C9FD0" w14:textId="77777777" w:rsidTr="001070F2">
              <w:tc>
                <w:tcPr>
                  <w:tcW w:w="4849" w:type="dxa"/>
                  <w:gridSpan w:val="2"/>
                </w:tcPr>
                <w:p w14:paraId="3FA8FACA" w14:textId="77777777" w:rsidR="000854D3" w:rsidRPr="00F70C01" w:rsidRDefault="000854D3" w:rsidP="000854D3">
                  <w:pPr>
                    <w:jc w:val="right"/>
                    <w:rPr>
                      <w:rFonts w:ascii="Arial Narrow" w:hAnsi="Arial Narrow" w:cs="Times New Roman"/>
                      <w:sz w:val="20"/>
                      <w:szCs w:val="20"/>
                    </w:rPr>
                  </w:pPr>
                  <w:r w:rsidRPr="00F70C01">
                    <w:rPr>
                      <w:rFonts w:ascii="Arial Narrow" w:hAnsi="Arial Narrow" w:cs="Times New Roman"/>
                      <w:b/>
                      <w:sz w:val="20"/>
                      <w:szCs w:val="20"/>
                    </w:rPr>
                    <w:t>Suma max.</w:t>
                  </w:r>
                </w:p>
              </w:tc>
              <w:tc>
                <w:tcPr>
                  <w:tcW w:w="1417" w:type="dxa"/>
                </w:tcPr>
                <w:p w14:paraId="50A9F6C4" w14:textId="77777777" w:rsidR="000854D3" w:rsidRPr="00F70C01" w:rsidRDefault="000854D3" w:rsidP="000854D3">
                  <w:pPr>
                    <w:jc w:val="center"/>
                    <w:rPr>
                      <w:rFonts w:ascii="Arial Narrow" w:hAnsi="Arial Narrow" w:cs="Times New Roman"/>
                      <w:sz w:val="20"/>
                      <w:szCs w:val="20"/>
                    </w:rPr>
                  </w:pPr>
                  <w:r w:rsidRPr="00F70C01">
                    <w:rPr>
                      <w:rFonts w:ascii="Arial Narrow" w:hAnsi="Arial Narrow" w:cs="Times New Roman"/>
                      <w:b/>
                      <w:sz w:val="20"/>
                      <w:szCs w:val="20"/>
                    </w:rPr>
                    <w:t>100 pkt</w:t>
                  </w:r>
                </w:p>
              </w:tc>
            </w:tr>
          </w:tbl>
          <w:p w14:paraId="7A0BEE77" w14:textId="77777777" w:rsidR="000854D3" w:rsidRDefault="000854D3" w:rsidP="00FC7E9B">
            <w:pPr>
              <w:rPr>
                <w:rFonts w:ascii="Arial" w:hAnsi="Arial" w:cs="Arial"/>
                <w:b/>
                <w:bCs/>
                <w:sz w:val="20"/>
                <w:szCs w:val="20"/>
              </w:rPr>
            </w:pPr>
          </w:p>
          <w:p w14:paraId="193BA38A" w14:textId="77777777" w:rsidR="000854D3" w:rsidRDefault="000854D3" w:rsidP="00FC7E9B">
            <w:pPr>
              <w:rPr>
                <w:rFonts w:ascii="Arial" w:hAnsi="Arial" w:cs="Arial"/>
                <w:b/>
                <w:bCs/>
                <w:sz w:val="20"/>
                <w:szCs w:val="20"/>
              </w:rPr>
            </w:pPr>
            <w:r>
              <w:rPr>
                <w:rFonts w:ascii="Arial" w:hAnsi="Arial" w:cs="Arial"/>
                <w:b/>
                <w:bCs/>
                <w:sz w:val="20"/>
                <w:szCs w:val="20"/>
              </w:rPr>
              <w:t>Zadanie 4</w:t>
            </w:r>
          </w:p>
          <w:p w14:paraId="1FFDA8B8" w14:textId="5B1EFE76" w:rsidR="000854D3" w:rsidRPr="000854D3" w:rsidRDefault="000854D3" w:rsidP="00FC7E9B">
            <w:pPr>
              <w:rPr>
                <w:rFonts w:ascii="Arial Narrow" w:hAnsi="Arial Narrow" w:cs="Arial"/>
                <w:bCs/>
                <w:sz w:val="20"/>
                <w:szCs w:val="20"/>
              </w:rPr>
            </w:pPr>
            <w:r w:rsidRPr="000854D3">
              <w:rPr>
                <w:rFonts w:ascii="Arial Narrow" w:hAnsi="Arial Narrow" w:cs="Arial"/>
                <w:bCs/>
                <w:sz w:val="20"/>
                <w:szCs w:val="20"/>
              </w:rPr>
              <w:t>Fartuch higieniczny włókninowy</w:t>
            </w:r>
          </w:p>
          <w:tbl>
            <w:tblPr>
              <w:tblStyle w:val="Tabela-Siatka"/>
              <w:tblW w:w="0" w:type="auto"/>
              <w:tblLayout w:type="fixed"/>
              <w:tblLook w:val="04A0" w:firstRow="1" w:lastRow="0" w:firstColumn="1" w:lastColumn="0" w:noHBand="0" w:noVBand="1"/>
            </w:tblPr>
            <w:tblGrid>
              <w:gridCol w:w="480"/>
              <w:gridCol w:w="4369"/>
              <w:gridCol w:w="1417"/>
            </w:tblGrid>
            <w:tr w:rsidR="001A6DC1" w:rsidRPr="00F70C01" w14:paraId="1A2CD193" w14:textId="77777777" w:rsidTr="001070F2">
              <w:tc>
                <w:tcPr>
                  <w:tcW w:w="480" w:type="dxa"/>
                </w:tcPr>
                <w:p w14:paraId="1452BC00" w14:textId="77777777" w:rsidR="001A6DC1" w:rsidRPr="00F70C01" w:rsidRDefault="001A6DC1" w:rsidP="001A6DC1">
                  <w:pPr>
                    <w:rPr>
                      <w:rFonts w:ascii="Arial Narrow" w:hAnsi="Arial Narrow" w:cs="Times New Roman"/>
                      <w:b/>
                      <w:sz w:val="20"/>
                      <w:szCs w:val="20"/>
                    </w:rPr>
                  </w:pPr>
                  <w:r w:rsidRPr="00F70C01">
                    <w:rPr>
                      <w:rFonts w:ascii="Arial Narrow" w:hAnsi="Arial Narrow" w:cs="Times New Roman"/>
                      <w:b/>
                      <w:sz w:val="20"/>
                      <w:szCs w:val="20"/>
                    </w:rPr>
                    <w:t xml:space="preserve">Lp. </w:t>
                  </w:r>
                </w:p>
              </w:tc>
              <w:tc>
                <w:tcPr>
                  <w:tcW w:w="4369" w:type="dxa"/>
                </w:tcPr>
                <w:p w14:paraId="45030505" w14:textId="77777777" w:rsidR="001A6DC1" w:rsidRPr="00F70C01" w:rsidRDefault="001A6DC1" w:rsidP="001A6DC1">
                  <w:pPr>
                    <w:rPr>
                      <w:rFonts w:ascii="Arial Narrow" w:hAnsi="Arial Narrow" w:cs="Times New Roman"/>
                      <w:b/>
                      <w:sz w:val="20"/>
                      <w:szCs w:val="20"/>
                    </w:rPr>
                  </w:pPr>
                  <w:r w:rsidRPr="00F70C01">
                    <w:rPr>
                      <w:rFonts w:ascii="Arial Narrow" w:hAnsi="Arial Narrow" w:cs="Times New Roman"/>
                      <w:b/>
                      <w:sz w:val="20"/>
                      <w:szCs w:val="20"/>
                    </w:rPr>
                    <w:t>Podkryterium – cecha przedmiotu zamówienia</w:t>
                  </w:r>
                </w:p>
              </w:tc>
              <w:tc>
                <w:tcPr>
                  <w:tcW w:w="1417" w:type="dxa"/>
                </w:tcPr>
                <w:p w14:paraId="1FE4736D" w14:textId="77777777" w:rsidR="001A6DC1" w:rsidRPr="00F70C01" w:rsidRDefault="001A6DC1" w:rsidP="001A6DC1">
                  <w:pPr>
                    <w:jc w:val="center"/>
                    <w:rPr>
                      <w:rFonts w:ascii="Arial Narrow" w:hAnsi="Arial Narrow" w:cs="Times New Roman"/>
                      <w:b/>
                      <w:sz w:val="20"/>
                      <w:szCs w:val="20"/>
                    </w:rPr>
                  </w:pPr>
                  <w:r w:rsidRPr="00F70C01">
                    <w:rPr>
                      <w:rFonts w:ascii="Arial Narrow" w:hAnsi="Arial Narrow" w:cs="Times New Roman"/>
                      <w:b/>
                      <w:sz w:val="20"/>
                      <w:szCs w:val="20"/>
                    </w:rPr>
                    <w:t>Skala punktów</w:t>
                  </w:r>
                </w:p>
              </w:tc>
            </w:tr>
            <w:tr w:rsidR="001A6DC1" w:rsidRPr="00F70C01" w14:paraId="5F12A696" w14:textId="77777777" w:rsidTr="001070F2">
              <w:tc>
                <w:tcPr>
                  <w:tcW w:w="480" w:type="dxa"/>
                </w:tcPr>
                <w:p w14:paraId="4470B7FD" w14:textId="77777777" w:rsidR="001A6DC1" w:rsidRPr="00F70C01" w:rsidRDefault="001A6DC1" w:rsidP="001A6DC1">
                  <w:pPr>
                    <w:rPr>
                      <w:rFonts w:ascii="Arial Narrow" w:hAnsi="Arial Narrow" w:cs="Times New Roman"/>
                      <w:sz w:val="20"/>
                      <w:szCs w:val="20"/>
                    </w:rPr>
                  </w:pPr>
                  <w:r w:rsidRPr="00F70C01">
                    <w:rPr>
                      <w:rFonts w:ascii="Arial Narrow" w:hAnsi="Arial Narrow" w:cs="Times New Roman"/>
                      <w:sz w:val="20"/>
                      <w:szCs w:val="20"/>
                    </w:rPr>
                    <w:t>1</w:t>
                  </w:r>
                </w:p>
              </w:tc>
              <w:tc>
                <w:tcPr>
                  <w:tcW w:w="4369" w:type="dxa"/>
                  <w:tcBorders>
                    <w:left w:val="single" w:sz="2" w:space="0" w:color="000000"/>
                    <w:bottom w:val="single" w:sz="2" w:space="0" w:color="000000"/>
                  </w:tcBorders>
                </w:tcPr>
                <w:p w14:paraId="334F389B" w14:textId="5A52976E" w:rsidR="001A6DC1" w:rsidRPr="001A6DC1" w:rsidRDefault="001A6DC1" w:rsidP="001A6DC1">
                  <w:pPr>
                    <w:rPr>
                      <w:rFonts w:ascii="Arial Narrow" w:hAnsi="Arial Narrow" w:cs="Times New Roman"/>
                      <w:sz w:val="20"/>
                      <w:szCs w:val="20"/>
                    </w:rPr>
                  </w:pPr>
                  <w:r w:rsidRPr="001A6DC1">
                    <w:rPr>
                      <w:rFonts w:ascii="Arial Narrow" w:hAnsi="Arial Narrow"/>
                      <w:sz w:val="20"/>
                      <w:szCs w:val="20"/>
                    </w:rPr>
                    <w:t>Przepuszczalność powietrza (gramatura materiału min. 20 [g/m</w:t>
                  </w:r>
                  <w:r w:rsidRPr="001A6DC1">
                    <w:rPr>
                      <w:rFonts w:ascii="Arial Narrow" w:hAnsi="Arial Narrow"/>
                      <w:sz w:val="20"/>
                      <w:szCs w:val="20"/>
                      <w:vertAlign w:val="superscript"/>
                    </w:rPr>
                    <w:t>2</w:t>
                  </w:r>
                  <w:r w:rsidRPr="001A6DC1">
                    <w:rPr>
                      <w:rFonts w:ascii="Arial Narrow" w:hAnsi="Arial Narrow"/>
                      <w:sz w:val="20"/>
                      <w:szCs w:val="20"/>
                    </w:rPr>
                    <w:t>])</w:t>
                  </w:r>
                </w:p>
              </w:tc>
              <w:tc>
                <w:tcPr>
                  <w:tcW w:w="1417" w:type="dxa"/>
                  <w:tcBorders>
                    <w:left w:val="single" w:sz="2" w:space="0" w:color="000000"/>
                    <w:bottom w:val="single" w:sz="2" w:space="0" w:color="000000"/>
                  </w:tcBorders>
                </w:tcPr>
                <w:p w14:paraId="013B6808" w14:textId="2D884AA7" w:rsidR="001A6DC1" w:rsidRPr="001A6DC1" w:rsidRDefault="001A6DC1" w:rsidP="001A6DC1">
                  <w:pPr>
                    <w:jc w:val="center"/>
                    <w:rPr>
                      <w:rFonts w:ascii="Arial Narrow" w:hAnsi="Arial Narrow" w:cs="Times New Roman"/>
                      <w:sz w:val="20"/>
                      <w:szCs w:val="20"/>
                    </w:rPr>
                  </w:pPr>
                  <w:r w:rsidRPr="001A6DC1">
                    <w:rPr>
                      <w:rFonts w:ascii="Arial Narrow" w:hAnsi="Arial Narrow"/>
                      <w:sz w:val="20"/>
                      <w:szCs w:val="20"/>
                    </w:rPr>
                    <w:t>0-40 pkt.</w:t>
                  </w:r>
                </w:p>
              </w:tc>
            </w:tr>
            <w:tr w:rsidR="001A6DC1" w:rsidRPr="00F70C01" w14:paraId="26BBE5AE" w14:textId="77777777" w:rsidTr="001070F2">
              <w:tc>
                <w:tcPr>
                  <w:tcW w:w="480" w:type="dxa"/>
                </w:tcPr>
                <w:p w14:paraId="698DC4B9" w14:textId="77777777" w:rsidR="001A6DC1" w:rsidRPr="00F70C01" w:rsidRDefault="001A6DC1" w:rsidP="001A6DC1">
                  <w:pPr>
                    <w:rPr>
                      <w:rFonts w:ascii="Arial Narrow" w:hAnsi="Arial Narrow" w:cs="Times New Roman"/>
                      <w:sz w:val="20"/>
                      <w:szCs w:val="20"/>
                    </w:rPr>
                  </w:pPr>
                  <w:r w:rsidRPr="00F70C01">
                    <w:rPr>
                      <w:rFonts w:ascii="Arial Narrow" w:hAnsi="Arial Narrow" w:cs="Times New Roman"/>
                      <w:sz w:val="20"/>
                      <w:szCs w:val="20"/>
                    </w:rPr>
                    <w:lastRenderedPageBreak/>
                    <w:t>2</w:t>
                  </w:r>
                </w:p>
              </w:tc>
              <w:tc>
                <w:tcPr>
                  <w:tcW w:w="4369" w:type="dxa"/>
                  <w:tcBorders>
                    <w:left w:val="single" w:sz="2" w:space="0" w:color="000000"/>
                    <w:bottom w:val="single" w:sz="2" w:space="0" w:color="000000"/>
                  </w:tcBorders>
                </w:tcPr>
                <w:p w14:paraId="7EC0D8A7" w14:textId="60A4AD87" w:rsidR="001A6DC1" w:rsidRPr="001A6DC1" w:rsidRDefault="001A6DC1" w:rsidP="001A6DC1">
                  <w:pPr>
                    <w:rPr>
                      <w:rFonts w:ascii="Arial Narrow" w:hAnsi="Arial Narrow" w:cs="Times New Roman"/>
                      <w:sz w:val="20"/>
                      <w:szCs w:val="20"/>
                    </w:rPr>
                  </w:pPr>
                  <w:r w:rsidRPr="001A6DC1">
                    <w:rPr>
                      <w:rFonts w:ascii="Arial Narrow" w:hAnsi="Arial Narrow"/>
                      <w:sz w:val="20"/>
                      <w:szCs w:val="20"/>
                    </w:rPr>
                    <w:t>Wytrzymałość na rozerwanie</w:t>
                  </w:r>
                </w:p>
              </w:tc>
              <w:tc>
                <w:tcPr>
                  <w:tcW w:w="1417" w:type="dxa"/>
                  <w:tcBorders>
                    <w:left w:val="single" w:sz="2" w:space="0" w:color="000000"/>
                    <w:bottom w:val="single" w:sz="2" w:space="0" w:color="000000"/>
                  </w:tcBorders>
                </w:tcPr>
                <w:p w14:paraId="47446AA4" w14:textId="28A1EB1D" w:rsidR="001A6DC1" w:rsidRPr="001A6DC1" w:rsidRDefault="001A6DC1" w:rsidP="001A6DC1">
                  <w:pPr>
                    <w:jc w:val="center"/>
                    <w:rPr>
                      <w:rFonts w:ascii="Arial Narrow" w:hAnsi="Arial Narrow" w:cs="Times New Roman"/>
                      <w:sz w:val="20"/>
                      <w:szCs w:val="20"/>
                    </w:rPr>
                  </w:pPr>
                  <w:r w:rsidRPr="001A6DC1">
                    <w:rPr>
                      <w:rFonts w:ascii="Arial Narrow" w:hAnsi="Arial Narrow"/>
                      <w:sz w:val="20"/>
                      <w:szCs w:val="20"/>
                    </w:rPr>
                    <w:t>0-30 pkt.</w:t>
                  </w:r>
                </w:p>
              </w:tc>
            </w:tr>
            <w:tr w:rsidR="001A6DC1" w:rsidRPr="00F70C01" w14:paraId="2A497416" w14:textId="77777777" w:rsidTr="001070F2">
              <w:tc>
                <w:tcPr>
                  <w:tcW w:w="480" w:type="dxa"/>
                </w:tcPr>
                <w:p w14:paraId="1166FE5C" w14:textId="77777777" w:rsidR="001A6DC1" w:rsidRPr="00F70C01" w:rsidRDefault="001A6DC1" w:rsidP="001A6DC1">
                  <w:pPr>
                    <w:rPr>
                      <w:rFonts w:ascii="Arial Narrow" w:hAnsi="Arial Narrow" w:cs="Times New Roman"/>
                      <w:sz w:val="20"/>
                      <w:szCs w:val="20"/>
                    </w:rPr>
                  </w:pPr>
                  <w:r w:rsidRPr="00F70C01">
                    <w:rPr>
                      <w:rFonts w:ascii="Arial Narrow" w:hAnsi="Arial Narrow" w:cs="Times New Roman"/>
                      <w:sz w:val="20"/>
                      <w:szCs w:val="20"/>
                    </w:rPr>
                    <w:t>3</w:t>
                  </w:r>
                </w:p>
              </w:tc>
              <w:tc>
                <w:tcPr>
                  <w:tcW w:w="4369" w:type="dxa"/>
                  <w:tcBorders>
                    <w:left w:val="single" w:sz="2" w:space="0" w:color="000000"/>
                    <w:bottom w:val="single" w:sz="2" w:space="0" w:color="000000"/>
                  </w:tcBorders>
                </w:tcPr>
                <w:p w14:paraId="3738C11A" w14:textId="66C56D8E" w:rsidR="001A6DC1" w:rsidRPr="001A6DC1" w:rsidRDefault="001A6DC1" w:rsidP="001A6DC1">
                  <w:pPr>
                    <w:rPr>
                      <w:rFonts w:ascii="Arial Narrow" w:hAnsi="Arial Narrow" w:cs="Times New Roman"/>
                      <w:sz w:val="20"/>
                      <w:szCs w:val="20"/>
                    </w:rPr>
                  </w:pPr>
                  <w:r w:rsidRPr="001A6DC1">
                    <w:rPr>
                      <w:rFonts w:ascii="Arial Narrow" w:hAnsi="Arial Narrow"/>
                      <w:sz w:val="20"/>
                      <w:szCs w:val="20"/>
                    </w:rPr>
                    <w:t>Materiał mankietu dobrze opinający nadgarstek</w:t>
                  </w:r>
                </w:p>
              </w:tc>
              <w:tc>
                <w:tcPr>
                  <w:tcW w:w="1417" w:type="dxa"/>
                  <w:tcBorders>
                    <w:left w:val="single" w:sz="2" w:space="0" w:color="000000"/>
                    <w:bottom w:val="single" w:sz="2" w:space="0" w:color="000000"/>
                  </w:tcBorders>
                </w:tcPr>
                <w:p w14:paraId="1754C655" w14:textId="3F08DF5D" w:rsidR="001A6DC1" w:rsidRPr="001A6DC1" w:rsidRDefault="001A6DC1" w:rsidP="001A6DC1">
                  <w:pPr>
                    <w:jc w:val="center"/>
                    <w:rPr>
                      <w:rFonts w:ascii="Arial Narrow" w:hAnsi="Arial Narrow" w:cs="Times New Roman"/>
                      <w:sz w:val="20"/>
                      <w:szCs w:val="20"/>
                    </w:rPr>
                  </w:pPr>
                  <w:r w:rsidRPr="001A6DC1">
                    <w:rPr>
                      <w:rFonts w:ascii="Arial Narrow" w:hAnsi="Arial Narrow"/>
                      <w:sz w:val="20"/>
                      <w:szCs w:val="20"/>
                    </w:rPr>
                    <w:t>0-30 pkt.</w:t>
                  </w:r>
                </w:p>
              </w:tc>
            </w:tr>
            <w:tr w:rsidR="001A6DC1" w:rsidRPr="00F70C01" w14:paraId="537212A2" w14:textId="77777777" w:rsidTr="001070F2">
              <w:tc>
                <w:tcPr>
                  <w:tcW w:w="4849" w:type="dxa"/>
                  <w:gridSpan w:val="2"/>
                </w:tcPr>
                <w:p w14:paraId="022F5861" w14:textId="77777777" w:rsidR="001A6DC1" w:rsidRPr="00F70C01" w:rsidRDefault="001A6DC1" w:rsidP="001A6DC1">
                  <w:pPr>
                    <w:jc w:val="right"/>
                    <w:rPr>
                      <w:rFonts w:ascii="Arial Narrow" w:hAnsi="Arial Narrow" w:cs="Times New Roman"/>
                      <w:sz w:val="20"/>
                      <w:szCs w:val="20"/>
                    </w:rPr>
                  </w:pPr>
                  <w:r w:rsidRPr="00F70C01">
                    <w:rPr>
                      <w:rFonts w:ascii="Arial Narrow" w:hAnsi="Arial Narrow" w:cs="Times New Roman"/>
                      <w:b/>
                      <w:sz w:val="20"/>
                      <w:szCs w:val="20"/>
                    </w:rPr>
                    <w:t>Suma max.</w:t>
                  </w:r>
                </w:p>
              </w:tc>
              <w:tc>
                <w:tcPr>
                  <w:tcW w:w="1417" w:type="dxa"/>
                </w:tcPr>
                <w:p w14:paraId="6D5E3DB4" w14:textId="77777777" w:rsidR="001A6DC1" w:rsidRPr="00F70C01" w:rsidRDefault="001A6DC1" w:rsidP="001A6DC1">
                  <w:pPr>
                    <w:jc w:val="center"/>
                    <w:rPr>
                      <w:rFonts w:ascii="Arial Narrow" w:hAnsi="Arial Narrow" w:cs="Times New Roman"/>
                      <w:sz w:val="20"/>
                      <w:szCs w:val="20"/>
                    </w:rPr>
                  </w:pPr>
                  <w:r w:rsidRPr="00F70C01">
                    <w:rPr>
                      <w:rFonts w:ascii="Arial Narrow" w:hAnsi="Arial Narrow" w:cs="Times New Roman"/>
                      <w:b/>
                      <w:sz w:val="20"/>
                      <w:szCs w:val="20"/>
                    </w:rPr>
                    <w:t>100 pkt</w:t>
                  </w:r>
                </w:p>
              </w:tc>
            </w:tr>
          </w:tbl>
          <w:p w14:paraId="332379DA" w14:textId="77777777" w:rsidR="000854D3" w:rsidRDefault="000854D3" w:rsidP="00FC7E9B">
            <w:pPr>
              <w:rPr>
                <w:rFonts w:ascii="Arial" w:hAnsi="Arial" w:cs="Arial"/>
                <w:b/>
                <w:bCs/>
                <w:sz w:val="20"/>
                <w:szCs w:val="20"/>
              </w:rPr>
            </w:pPr>
          </w:p>
          <w:p w14:paraId="37B9C9C7" w14:textId="77777777" w:rsidR="001A6DC1" w:rsidRDefault="001A6DC1" w:rsidP="00FC7E9B">
            <w:pPr>
              <w:rPr>
                <w:rFonts w:ascii="Arial" w:hAnsi="Arial" w:cs="Arial"/>
                <w:b/>
                <w:bCs/>
                <w:sz w:val="20"/>
                <w:szCs w:val="20"/>
              </w:rPr>
            </w:pPr>
            <w:r>
              <w:rPr>
                <w:rFonts w:ascii="Arial" w:hAnsi="Arial" w:cs="Arial"/>
                <w:b/>
                <w:bCs/>
                <w:sz w:val="20"/>
                <w:szCs w:val="20"/>
              </w:rPr>
              <w:t>Zadanie 5</w:t>
            </w:r>
          </w:p>
          <w:p w14:paraId="6D7EB76C" w14:textId="77777777" w:rsidR="001A6DC1" w:rsidRPr="001A6DC1" w:rsidRDefault="001A6DC1" w:rsidP="00FC7E9B">
            <w:pPr>
              <w:rPr>
                <w:rFonts w:ascii="Arial" w:hAnsi="Arial" w:cs="Arial"/>
                <w:bCs/>
                <w:sz w:val="20"/>
                <w:szCs w:val="20"/>
              </w:rPr>
            </w:pPr>
            <w:r w:rsidRPr="001A6DC1">
              <w:rPr>
                <w:rFonts w:ascii="Arial" w:hAnsi="Arial" w:cs="Arial"/>
                <w:bCs/>
                <w:sz w:val="20"/>
                <w:szCs w:val="20"/>
              </w:rPr>
              <w:t>Maska chirurgiczna</w:t>
            </w:r>
          </w:p>
          <w:tbl>
            <w:tblPr>
              <w:tblStyle w:val="Tabela-Siatka"/>
              <w:tblW w:w="0" w:type="auto"/>
              <w:tblLayout w:type="fixed"/>
              <w:tblLook w:val="04A0" w:firstRow="1" w:lastRow="0" w:firstColumn="1" w:lastColumn="0" w:noHBand="0" w:noVBand="1"/>
            </w:tblPr>
            <w:tblGrid>
              <w:gridCol w:w="480"/>
              <w:gridCol w:w="4369"/>
              <w:gridCol w:w="1417"/>
            </w:tblGrid>
            <w:tr w:rsidR="001A6DC1" w:rsidRPr="00F70C01" w14:paraId="2FF919B0" w14:textId="77777777" w:rsidTr="001070F2">
              <w:tc>
                <w:tcPr>
                  <w:tcW w:w="480" w:type="dxa"/>
                </w:tcPr>
                <w:p w14:paraId="15CCDC8F" w14:textId="77777777" w:rsidR="001A6DC1" w:rsidRPr="00F70C01" w:rsidRDefault="001A6DC1" w:rsidP="001A6DC1">
                  <w:pPr>
                    <w:rPr>
                      <w:rFonts w:ascii="Arial Narrow" w:hAnsi="Arial Narrow" w:cs="Times New Roman"/>
                      <w:b/>
                      <w:sz w:val="20"/>
                      <w:szCs w:val="20"/>
                    </w:rPr>
                  </w:pPr>
                  <w:r w:rsidRPr="00F70C01">
                    <w:rPr>
                      <w:rFonts w:ascii="Arial Narrow" w:hAnsi="Arial Narrow" w:cs="Times New Roman"/>
                      <w:b/>
                      <w:sz w:val="20"/>
                      <w:szCs w:val="20"/>
                    </w:rPr>
                    <w:t xml:space="preserve">Lp. </w:t>
                  </w:r>
                </w:p>
              </w:tc>
              <w:tc>
                <w:tcPr>
                  <w:tcW w:w="4369" w:type="dxa"/>
                </w:tcPr>
                <w:p w14:paraId="6F362540" w14:textId="77777777" w:rsidR="001A6DC1" w:rsidRPr="00F70C01" w:rsidRDefault="001A6DC1" w:rsidP="001A6DC1">
                  <w:pPr>
                    <w:rPr>
                      <w:rFonts w:ascii="Arial Narrow" w:hAnsi="Arial Narrow" w:cs="Times New Roman"/>
                      <w:b/>
                      <w:sz w:val="20"/>
                      <w:szCs w:val="20"/>
                    </w:rPr>
                  </w:pPr>
                  <w:r w:rsidRPr="00F70C01">
                    <w:rPr>
                      <w:rFonts w:ascii="Arial Narrow" w:hAnsi="Arial Narrow" w:cs="Times New Roman"/>
                      <w:b/>
                      <w:sz w:val="20"/>
                      <w:szCs w:val="20"/>
                    </w:rPr>
                    <w:t>Podkryterium – cecha przedmiotu zamówienia</w:t>
                  </w:r>
                </w:p>
              </w:tc>
              <w:tc>
                <w:tcPr>
                  <w:tcW w:w="1417" w:type="dxa"/>
                </w:tcPr>
                <w:p w14:paraId="0B3FF726" w14:textId="77777777" w:rsidR="001A6DC1" w:rsidRPr="00F70C01" w:rsidRDefault="001A6DC1" w:rsidP="001A6DC1">
                  <w:pPr>
                    <w:jc w:val="center"/>
                    <w:rPr>
                      <w:rFonts w:ascii="Arial Narrow" w:hAnsi="Arial Narrow" w:cs="Times New Roman"/>
                      <w:b/>
                      <w:sz w:val="20"/>
                      <w:szCs w:val="20"/>
                    </w:rPr>
                  </w:pPr>
                  <w:r w:rsidRPr="00F70C01">
                    <w:rPr>
                      <w:rFonts w:ascii="Arial Narrow" w:hAnsi="Arial Narrow" w:cs="Times New Roman"/>
                      <w:b/>
                      <w:sz w:val="20"/>
                      <w:szCs w:val="20"/>
                    </w:rPr>
                    <w:t>Skala punktów</w:t>
                  </w:r>
                </w:p>
              </w:tc>
            </w:tr>
            <w:tr w:rsidR="001A6DC1" w:rsidRPr="001A6DC1" w14:paraId="2C6AB002" w14:textId="77777777" w:rsidTr="001070F2">
              <w:tc>
                <w:tcPr>
                  <w:tcW w:w="480" w:type="dxa"/>
                </w:tcPr>
                <w:p w14:paraId="025B4736" w14:textId="77777777" w:rsidR="001A6DC1" w:rsidRPr="00F70C01" w:rsidRDefault="001A6DC1" w:rsidP="001A6DC1">
                  <w:pPr>
                    <w:rPr>
                      <w:rFonts w:ascii="Arial Narrow" w:hAnsi="Arial Narrow" w:cs="Times New Roman"/>
                      <w:sz w:val="20"/>
                      <w:szCs w:val="20"/>
                    </w:rPr>
                  </w:pPr>
                  <w:r w:rsidRPr="00F70C01">
                    <w:rPr>
                      <w:rFonts w:ascii="Arial Narrow" w:hAnsi="Arial Narrow" w:cs="Times New Roman"/>
                      <w:sz w:val="20"/>
                      <w:szCs w:val="20"/>
                    </w:rPr>
                    <w:t>1</w:t>
                  </w:r>
                </w:p>
              </w:tc>
              <w:tc>
                <w:tcPr>
                  <w:tcW w:w="4369" w:type="dxa"/>
                  <w:tcBorders>
                    <w:left w:val="single" w:sz="2" w:space="0" w:color="000000"/>
                    <w:bottom w:val="single" w:sz="2" w:space="0" w:color="000000"/>
                  </w:tcBorders>
                </w:tcPr>
                <w:p w14:paraId="02C7A708" w14:textId="353DAC6E" w:rsidR="001A6DC1" w:rsidRPr="001A6DC1" w:rsidRDefault="001A6DC1" w:rsidP="001A6DC1">
                  <w:pPr>
                    <w:rPr>
                      <w:rFonts w:ascii="Arial Narrow" w:hAnsi="Arial Narrow" w:cs="Times New Roman"/>
                      <w:sz w:val="20"/>
                      <w:szCs w:val="20"/>
                    </w:rPr>
                  </w:pPr>
                  <w:r>
                    <w:rPr>
                      <w:rFonts w:ascii="Arial Narrow" w:hAnsi="Arial Narrow" w:cs="Times New Roman"/>
                      <w:sz w:val="20"/>
                      <w:szCs w:val="20"/>
                    </w:rPr>
                    <w:t>Miękkość materiału</w:t>
                  </w:r>
                </w:p>
              </w:tc>
              <w:tc>
                <w:tcPr>
                  <w:tcW w:w="1417" w:type="dxa"/>
                  <w:tcBorders>
                    <w:left w:val="single" w:sz="2" w:space="0" w:color="000000"/>
                    <w:bottom w:val="single" w:sz="2" w:space="0" w:color="000000"/>
                  </w:tcBorders>
                </w:tcPr>
                <w:p w14:paraId="405F8B2A" w14:textId="75D439EE" w:rsidR="001A6DC1" w:rsidRPr="001A6DC1" w:rsidRDefault="001A6DC1" w:rsidP="001A6DC1">
                  <w:pPr>
                    <w:jc w:val="center"/>
                    <w:rPr>
                      <w:rFonts w:ascii="Arial Narrow" w:hAnsi="Arial Narrow" w:cs="Times New Roman"/>
                      <w:sz w:val="20"/>
                      <w:szCs w:val="20"/>
                    </w:rPr>
                  </w:pPr>
                  <w:r>
                    <w:rPr>
                      <w:rFonts w:ascii="Arial Narrow" w:hAnsi="Arial Narrow" w:cs="Times New Roman"/>
                      <w:sz w:val="20"/>
                      <w:szCs w:val="20"/>
                    </w:rPr>
                    <w:t>1-40 pkt</w:t>
                  </w:r>
                </w:p>
              </w:tc>
            </w:tr>
            <w:tr w:rsidR="001A6DC1" w:rsidRPr="001A6DC1" w14:paraId="67E7BD47" w14:textId="77777777" w:rsidTr="001070F2">
              <w:tc>
                <w:tcPr>
                  <w:tcW w:w="480" w:type="dxa"/>
                </w:tcPr>
                <w:p w14:paraId="13EF0230" w14:textId="77777777" w:rsidR="001A6DC1" w:rsidRPr="00F70C01" w:rsidRDefault="001A6DC1" w:rsidP="001A6DC1">
                  <w:pPr>
                    <w:rPr>
                      <w:rFonts w:ascii="Arial Narrow" w:hAnsi="Arial Narrow" w:cs="Times New Roman"/>
                      <w:sz w:val="20"/>
                      <w:szCs w:val="20"/>
                    </w:rPr>
                  </w:pPr>
                  <w:r w:rsidRPr="00F70C01">
                    <w:rPr>
                      <w:rFonts w:ascii="Arial Narrow" w:hAnsi="Arial Narrow" w:cs="Times New Roman"/>
                      <w:sz w:val="20"/>
                      <w:szCs w:val="20"/>
                    </w:rPr>
                    <w:t>2</w:t>
                  </w:r>
                </w:p>
              </w:tc>
              <w:tc>
                <w:tcPr>
                  <w:tcW w:w="4369" w:type="dxa"/>
                  <w:tcBorders>
                    <w:left w:val="single" w:sz="2" w:space="0" w:color="000000"/>
                    <w:bottom w:val="single" w:sz="2" w:space="0" w:color="000000"/>
                  </w:tcBorders>
                </w:tcPr>
                <w:p w14:paraId="5333AD86" w14:textId="69BF5B3E" w:rsidR="001A6DC1" w:rsidRPr="001A6DC1" w:rsidRDefault="001A6DC1" w:rsidP="001A6DC1">
                  <w:pPr>
                    <w:rPr>
                      <w:rFonts w:ascii="Arial Narrow" w:hAnsi="Arial Narrow" w:cs="Times New Roman"/>
                      <w:sz w:val="20"/>
                      <w:szCs w:val="20"/>
                    </w:rPr>
                  </w:pPr>
                  <w:r>
                    <w:rPr>
                      <w:rFonts w:ascii="Arial Narrow" w:hAnsi="Arial Narrow" w:cs="Times New Roman"/>
                      <w:sz w:val="20"/>
                      <w:szCs w:val="20"/>
                    </w:rPr>
                    <w:t>Wchłanialność</w:t>
                  </w:r>
                </w:p>
              </w:tc>
              <w:tc>
                <w:tcPr>
                  <w:tcW w:w="1417" w:type="dxa"/>
                  <w:tcBorders>
                    <w:left w:val="single" w:sz="2" w:space="0" w:color="000000"/>
                    <w:bottom w:val="single" w:sz="2" w:space="0" w:color="000000"/>
                  </w:tcBorders>
                </w:tcPr>
                <w:p w14:paraId="0094CF77" w14:textId="6D1C360F" w:rsidR="001A6DC1" w:rsidRPr="001A6DC1" w:rsidRDefault="001A6DC1" w:rsidP="001A6DC1">
                  <w:pPr>
                    <w:jc w:val="center"/>
                    <w:rPr>
                      <w:rFonts w:ascii="Arial Narrow" w:hAnsi="Arial Narrow" w:cs="Times New Roman"/>
                      <w:sz w:val="20"/>
                      <w:szCs w:val="20"/>
                    </w:rPr>
                  </w:pPr>
                  <w:r>
                    <w:rPr>
                      <w:rFonts w:ascii="Arial Narrow" w:hAnsi="Arial Narrow" w:cs="Times New Roman"/>
                      <w:sz w:val="20"/>
                      <w:szCs w:val="20"/>
                    </w:rPr>
                    <w:t>1-40 pkt</w:t>
                  </w:r>
                </w:p>
              </w:tc>
            </w:tr>
            <w:tr w:rsidR="001A6DC1" w:rsidRPr="001A6DC1" w14:paraId="6D71547C" w14:textId="77777777" w:rsidTr="001070F2">
              <w:tc>
                <w:tcPr>
                  <w:tcW w:w="480" w:type="dxa"/>
                </w:tcPr>
                <w:p w14:paraId="40553DB6" w14:textId="77777777" w:rsidR="001A6DC1" w:rsidRPr="00F70C01" w:rsidRDefault="001A6DC1" w:rsidP="001A6DC1">
                  <w:pPr>
                    <w:rPr>
                      <w:rFonts w:ascii="Arial Narrow" w:hAnsi="Arial Narrow" w:cs="Times New Roman"/>
                      <w:sz w:val="20"/>
                      <w:szCs w:val="20"/>
                    </w:rPr>
                  </w:pPr>
                  <w:r w:rsidRPr="00F70C01">
                    <w:rPr>
                      <w:rFonts w:ascii="Arial Narrow" w:hAnsi="Arial Narrow" w:cs="Times New Roman"/>
                      <w:sz w:val="20"/>
                      <w:szCs w:val="20"/>
                    </w:rPr>
                    <w:t>3</w:t>
                  </w:r>
                </w:p>
              </w:tc>
              <w:tc>
                <w:tcPr>
                  <w:tcW w:w="4369" w:type="dxa"/>
                  <w:tcBorders>
                    <w:left w:val="single" w:sz="2" w:space="0" w:color="000000"/>
                    <w:bottom w:val="single" w:sz="2" w:space="0" w:color="000000"/>
                  </w:tcBorders>
                </w:tcPr>
                <w:p w14:paraId="212D4A28" w14:textId="2A52A5A3" w:rsidR="001A6DC1" w:rsidRPr="001A6DC1" w:rsidRDefault="001A6DC1" w:rsidP="001A6DC1">
                  <w:pPr>
                    <w:rPr>
                      <w:rFonts w:ascii="Arial Narrow" w:hAnsi="Arial Narrow" w:cs="Times New Roman"/>
                      <w:sz w:val="20"/>
                      <w:szCs w:val="20"/>
                    </w:rPr>
                  </w:pPr>
                  <w:r>
                    <w:rPr>
                      <w:rFonts w:ascii="Arial Narrow" w:hAnsi="Arial Narrow" w:cs="Times New Roman"/>
                      <w:sz w:val="20"/>
                      <w:szCs w:val="20"/>
                    </w:rPr>
                    <w:t>Dopasowanie do twarzy</w:t>
                  </w:r>
                </w:p>
              </w:tc>
              <w:tc>
                <w:tcPr>
                  <w:tcW w:w="1417" w:type="dxa"/>
                  <w:tcBorders>
                    <w:left w:val="single" w:sz="2" w:space="0" w:color="000000"/>
                    <w:bottom w:val="single" w:sz="2" w:space="0" w:color="000000"/>
                  </w:tcBorders>
                </w:tcPr>
                <w:p w14:paraId="6182AE9B" w14:textId="3FA920E7" w:rsidR="001A6DC1" w:rsidRPr="001A6DC1" w:rsidRDefault="001A6DC1" w:rsidP="001A6DC1">
                  <w:pPr>
                    <w:jc w:val="center"/>
                    <w:rPr>
                      <w:rFonts w:ascii="Arial Narrow" w:hAnsi="Arial Narrow" w:cs="Times New Roman"/>
                      <w:sz w:val="20"/>
                      <w:szCs w:val="20"/>
                    </w:rPr>
                  </w:pPr>
                  <w:r>
                    <w:rPr>
                      <w:rFonts w:ascii="Arial Narrow" w:hAnsi="Arial Narrow" w:cs="Times New Roman"/>
                      <w:sz w:val="20"/>
                      <w:szCs w:val="20"/>
                    </w:rPr>
                    <w:t>1-20 pkt</w:t>
                  </w:r>
                </w:p>
              </w:tc>
            </w:tr>
            <w:tr w:rsidR="001A6DC1" w:rsidRPr="00F70C01" w14:paraId="27C69A53" w14:textId="77777777" w:rsidTr="001070F2">
              <w:tc>
                <w:tcPr>
                  <w:tcW w:w="4849" w:type="dxa"/>
                  <w:gridSpan w:val="2"/>
                </w:tcPr>
                <w:p w14:paraId="2FC313A2" w14:textId="77777777" w:rsidR="001A6DC1" w:rsidRPr="00F70C01" w:rsidRDefault="001A6DC1" w:rsidP="001A6DC1">
                  <w:pPr>
                    <w:jc w:val="right"/>
                    <w:rPr>
                      <w:rFonts w:ascii="Arial Narrow" w:hAnsi="Arial Narrow" w:cs="Times New Roman"/>
                      <w:sz w:val="20"/>
                      <w:szCs w:val="20"/>
                    </w:rPr>
                  </w:pPr>
                  <w:r w:rsidRPr="00F70C01">
                    <w:rPr>
                      <w:rFonts w:ascii="Arial Narrow" w:hAnsi="Arial Narrow" w:cs="Times New Roman"/>
                      <w:b/>
                      <w:sz w:val="20"/>
                      <w:szCs w:val="20"/>
                    </w:rPr>
                    <w:t>Suma max.</w:t>
                  </w:r>
                </w:p>
              </w:tc>
              <w:tc>
                <w:tcPr>
                  <w:tcW w:w="1417" w:type="dxa"/>
                </w:tcPr>
                <w:p w14:paraId="69D4E79E" w14:textId="77777777" w:rsidR="001A6DC1" w:rsidRPr="00F70C01" w:rsidRDefault="001A6DC1" w:rsidP="001A6DC1">
                  <w:pPr>
                    <w:jc w:val="center"/>
                    <w:rPr>
                      <w:rFonts w:ascii="Arial Narrow" w:hAnsi="Arial Narrow" w:cs="Times New Roman"/>
                      <w:sz w:val="20"/>
                      <w:szCs w:val="20"/>
                    </w:rPr>
                  </w:pPr>
                  <w:r w:rsidRPr="00F70C01">
                    <w:rPr>
                      <w:rFonts w:ascii="Arial Narrow" w:hAnsi="Arial Narrow" w:cs="Times New Roman"/>
                      <w:b/>
                      <w:sz w:val="20"/>
                      <w:szCs w:val="20"/>
                    </w:rPr>
                    <w:t>100 pkt</w:t>
                  </w:r>
                </w:p>
              </w:tc>
            </w:tr>
          </w:tbl>
          <w:p w14:paraId="6158CB1E" w14:textId="77777777" w:rsidR="000854D3" w:rsidRDefault="000854D3" w:rsidP="00FC7E9B">
            <w:pPr>
              <w:rPr>
                <w:rFonts w:ascii="Arial" w:hAnsi="Arial" w:cs="Arial"/>
                <w:b/>
                <w:bCs/>
                <w:sz w:val="20"/>
                <w:szCs w:val="20"/>
              </w:rPr>
            </w:pPr>
          </w:p>
          <w:p w14:paraId="1782247D" w14:textId="77777777" w:rsidR="00F84CDA" w:rsidRPr="00046964" w:rsidRDefault="00F84CDA" w:rsidP="00F84CDA">
            <w:pPr>
              <w:spacing w:before="80" w:line="276" w:lineRule="auto"/>
              <w:jc w:val="both"/>
              <w:rPr>
                <w:rFonts w:ascii="Arial Narrow" w:eastAsia="Times New Roman" w:hAnsi="Arial Narrow" w:cs="Arial"/>
                <w:b/>
                <w:sz w:val="24"/>
                <w:szCs w:val="24"/>
                <w:lang w:eastAsia="x-none"/>
              </w:rPr>
            </w:pPr>
            <w:r w:rsidRPr="00046964">
              <w:rPr>
                <w:rFonts w:ascii="Arial Narrow" w:eastAsia="Times New Roman" w:hAnsi="Arial Narrow" w:cs="Arial"/>
                <w:b/>
                <w:sz w:val="24"/>
                <w:szCs w:val="24"/>
                <w:lang w:eastAsia="x-none"/>
              </w:rPr>
              <w:t xml:space="preserve">Jakość </w:t>
            </w:r>
          </w:p>
          <w:p w14:paraId="76BE7ADE" w14:textId="77777777" w:rsidR="00F84CDA" w:rsidRPr="00D55A5E" w:rsidRDefault="00F84CDA" w:rsidP="00F84CDA">
            <w:pPr>
              <w:jc w:val="both"/>
              <w:rPr>
                <w:rFonts w:ascii="Arial Narrow" w:eastAsia="Times New Roman" w:hAnsi="Arial Narrow" w:cs="Arial"/>
                <w:bCs/>
                <w:sz w:val="20"/>
                <w:szCs w:val="20"/>
                <w:lang w:val="x-none" w:eastAsia="x-none"/>
              </w:rPr>
            </w:pPr>
            <w:r w:rsidRPr="00D55A5E">
              <w:rPr>
                <w:rFonts w:ascii="Arial Narrow" w:eastAsia="Times New Roman" w:hAnsi="Arial Narrow" w:cs="Arial"/>
                <w:bCs/>
                <w:sz w:val="20"/>
                <w:szCs w:val="20"/>
                <w:lang w:val="x-none" w:eastAsia="x-none"/>
              </w:rPr>
              <w:t xml:space="preserve">Maksymalna liczba punktów, jaka może być przyznana ocenianej ofercie w kryterium </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
                <w:bCs/>
                <w:sz w:val="20"/>
                <w:szCs w:val="20"/>
                <w:lang w:eastAsia="x-none"/>
              </w:rPr>
              <w:t>Jakość (J)</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Cs/>
                <w:sz w:val="20"/>
                <w:szCs w:val="20"/>
                <w:lang w:val="x-none" w:eastAsia="x-none"/>
              </w:rPr>
              <w:t xml:space="preserve">to 40 pkt. </w:t>
            </w:r>
          </w:p>
          <w:p w14:paraId="047C7DFB" w14:textId="77777777" w:rsidR="00F84CDA" w:rsidRDefault="00F84CDA" w:rsidP="00F84CDA">
            <w:pPr>
              <w:spacing w:before="80" w:line="276" w:lineRule="auto"/>
              <w:jc w:val="both"/>
              <w:rPr>
                <w:rFonts w:ascii="Arial Narrow" w:eastAsia="Times New Roman" w:hAnsi="Arial Narrow" w:cs="Arial"/>
                <w:b/>
                <w:sz w:val="20"/>
                <w:szCs w:val="20"/>
                <w:lang w:eastAsia="x-none"/>
              </w:rPr>
            </w:pPr>
            <w:r>
              <w:rPr>
                <w:rFonts w:ascii="Arial Narrow" w:eastAsia="Times New Roman" w:hAnsi="Arial Narrow" w:cs="Arial"/>
                <w:b/>
                <w:sz w:val="20"/>
                <w:szCs w:val="20"/>
                <w:lang w:eastAsia="x-none"/>
              </w:rPr>
              <w:t>Punkty</w:t>
            </w:r>
            <w:r w:rsidRPr="00D55A5E">
              <w:rPr>
                <w:rFonts w:ascii="Arial Narrow" w:eastAsia="Times New Roman" w:hAnsi="Arial Narrow" w:cs="Arial"/>
                <w:b/>
                <w:sz w:val="20"/>
                <w:szCs w:val="20"/>
                <w:lang w:val="x-none" w:eastAsia="x-none"/>
              </w:rPr>
              <w:t xml:space="preserve"> za Jakość zostaną obliczone wg </w:t>
            </w:r>
            <w:r w:rsidRPr="00D55A5E">
              <w:rPr>
                <w:rFonts w:ascii="Arial Narrow" w:eastAsia="Times New Roman" w:hAnsi="Arial Narrow" w:cs="Arial"/>
                <w:b/>
                <w:sz w:val="20"/>
                <w:szCs w:val="20"/>
                <w:lang w:eastAsia="x-none"/>
              </w:rPr>
              <w:t>wzoru</w:t>
            </w:r>
            <w:r>
              <w:rPr>
                <w:rFonts w:ascii="Arial Narrow" w:eastAsia="Times New Roman" w:hAnsi="Arial Narrow" w:cs="Arial"/>
                <w:b/>
                <w:sz w:val="20"/>
                <w:szCs w:val="20"/>
                <w:lang w:eastAsia="x-none"/>
              </w:rPr>
              <w:t>:</w:t>
            </w:r>
          </w:p>
          <w:p w14:paraId="36F9A5E1" w14:textId="12B01289" w:rsidR="00F84CDA" w:rsidRPr="002A6B62" w:rsidRDefault="00F84CDA" w:rsidP="00F84CDA">
            <w:pPr>
              <w:spacing w:before="80" w:line="276" w:lineRule="auto"/>
              <w:jc w:val="both"/>
              <w:rPr>
                <w:rFonts w:ascii="Arial Narrow" w:eastAsia="Times New Roman" w:hAnsi="Arial Narrow" w:cs="Arial"/>
                <w:b/>
                <w:sz w:val="20"/>
                <w:szCs w:val="20"/>
                <w:u w:val="single"/>
                <w:lang w:eastAsia="x-none"/>
              </w:rPr>
            </w:pPr>
            <w:r>
              <w:rPr>
                <w:rFonts w:ascii="Arial Narrow" w:eastAsia="Times New Roman" w:hAnsi="Arial Narrow" w:cs="Arial"/>
                <w:b/>
                <w:sz w:val="20"/>
                <w:szCs w:val="20"/>
                <w:u w:val="single"/>
                <w:lang w:eastAsia="x-none"/>
              </w:rPr>
              <w:t>Dla zadania 1, 2, 3, 4, 5</w:t>
            </w:r>
            <w:r w:rsidRPr="002A6B62">
              <w:rPr>
                <w:rFonts w:ascii="Arial Narrow" w:eastAsia="Times New Roman" w:hAnsi="Arial Narrow" w:cs="Arial"/>
                <w:b/>
                <w:sz w:val="20"/>
                <w:szCs w:val="20"/>
                <w:u w:val="single"/>
                <w:lang w:eastAsia="x-none"/>
              </w:rPr>
              <w:t>:</w:t>
            </w:r>
          </w:p>
          <w:p w14:paraId="225D7C36" w14:textId="7CDD2EC5" w:rsidR="00F84CDA" w:rsidRPr="002A6B62" w:rsidRDefault="00F84CDA" w:rsidP="00F84CDA">
            <w:pPr>
              <w:pStyle w:val="Bezodstpw"/>
              <w:rPr>
                <w:b/>
              </w:rPr>
            </w:pPr>
            <w:r w:rsidRPr="002A6B62">
              <w:rPr>
                <w:b/>
              </w:rPr>
              <w:t xml:space="preserve">                                                       </w:t>
            </w:r>
            <w:r>
              <w:rPr>
                <w:b/>
              </w:rPr>
              <w:t xml:space="preserve">          </w:t>
            </w:r>
            <w:proofErr w:type="spellStart"/>
            <w:r w:rsidRPr="002A6B62">
              <w:rPr>
                <w:b/>
              </w:rPr>
              <w:t>JPoz</w:t>
            </w:r>
            <w:proofErr w:type="spellEnd"/>
            <w:r w:rsidRPr="002A6B62">
              <w:rPr>
                <w:b/>
              </w:rPr>
              <w:t xml:space="preserve">. 1 </w:t>
            </w:r>
          </w:p>
          <w:p w14:paraId="7772E46D" w14:textId="77777777" w:rsidR="00F84CDA" w:rsidRPr="002A6B62" w:rsidRDefault="00F84CDA" w:rsidP="00F84CDA">
            <w:pPr>
              <w:pStyle w:val="Bezodstpw"/>
              <w:jc w:val="center"/>
              <w:rPr>
                <w:b/>
              </w:rPr>
            </w:pPr>
            <w:r w:rsidRPr="002A6B62">
              <w:rPr>
                <w:b/>
              </w:rPr>
              <w:t>J = ------------------------ x 40%</w:t>
            </w:r>
          </w:p>
          <w:p w14:paraId="0DB22E60" w14:textId="77777777" w:rsidR="00F84CDA" w:rsidRPr="002A6B62" w:rsidRDefault="00F84CDA" w:rsidP="00F84CDA">
            <w:pPr>
              <w:pStyle w:val="Bezodstpw"/>
              <w:jc w:val="center"/>
              <w:rPr>
                <w:b/>
              </w:rPr>
            </w:pPr>
            <w:r w:rsidRPr="002A6B62">
              <w:rPr>
                <w:b/>
              </w:rPr>
              <w:t>1</w:t>
            </w:r>
          </w:p>
          <w:p w14:paraId="07A9C742" w14:textId="77777777" w:rsidR="00F84CDA" w:rsidRPr="002A6B62" w:rsidRDefault="00F84CDA" w:rsidP="00F84CDA">
            <w:pPr>
              <w:spacing w:before="80" w:line="276" w:lineRule="auto"/>
              <w:ind w:left="714" w:hanging="357"/>
              <w:jc w:val="both"/>
              <w:rPr>
                <w:rFonts w:ascii="Arial Narrow" w:eastAsia="Times New Roman" w:hAnsi="Arial Narrow" w:cs="Arial"/>
                <w:sz w:val="20"/>
                <w:szCs w:val="20"/>
                <w:u w:val="single"/>
                <w:lang w:eastAsia="x-none"/>
              </w:rPr>
            </w:pPr>
            <w:r w:rsidRPr="002A6B62">
              <w:rPr>
                <w:rFonts w:ascii="Arial Narrow" w:eastAsia="Times New Roman" w:hAnsi="Arial Narrow" w:cs="Arial"/>
                <w:sz w:val="20"/>
                <w:szCs w:val="20"/>
                <w:u w:val="single"/>
                <w:lang w:eastAsia="x-none"/>
              </w:rPr>
              <w:t xml:space="preserve">gdzie : </w:t>
            </w:r>
          </w:p>
          <w:p w14:paraId="174DF32A" w14:textId="77777777" w:rsidR="00F84CDA" w:rsidRPr="002A6B62" w:rsidRDefault="00F84CDA" w:rsidP="00F84CDA">
            <w:pPr>
              <w:spacing w:before="80" w:line="276" w:lineRule="auto"/>
              <w:ind w:left="714" w:hanging="357"/>
              <w:jc w:val="both"/>
              <w:rPr>
                <w:rFonts w:ascii="Arial Narrow" w:eastAsia="Times New Roman" w:hAnsi="Arial Narrow" w:cs="Arial"/>
                <w:sz w:val="20"/>
                <w:szCs w:val="20"/>
                <w:lang w:eastAsia="x-none"/>
              </w:rPr>
            </w:pPr>
            <w:r w:rsidRPr="002A6B62">
              <w:rPr>
                <w:rFonts w:ascii="Arial Narrow" w:eastAsia="Times New Roman" w:hAnsi="Arial Narrow" w:cs="Arial"/>
                <w:b/>
                <w:sz w:val="20"/>
                <w:szCs w:val="20"/>
                <w:lang w:val="x-none" w:eastAsia="x-none"/>
              </w:rPr>
              <w:t>J</w:t>
            </w:r>
            <w:r w:rsidRPr="002A6B62">
              <w:rPr>
                <w:rFonts w:ascii="Arial Narrow" w:eastAsia="Times New Roman" w:hAnsi="Arial Narrow" w:cs="Arial"/>
                <w:sz w:val="20"/>
                <w:szCs w:val="20"/>
                <w:lang w:val="x-none" w:eastAsia="x-none"/>
              </w:rPr>
              <w:t xml:space="preserve"> = liczba  punktów w kryterium </w:t>
            </w:r>
            <w:r w:rsidRPr="002A6B62">
              <w:rPr>
                <w:rFonts w:ascii="Arial Narrow" w:eastAsia="Times New Roman" w:hAnsi="Arial Narrow" w:cs="Arial"/>
                <w:b/>
                <w:sz w:val="20"/>
                <w:szCs w:val="20"/>
                <w:lang w:val="x-none" w:eastAsia="x-none"/>
              </w:rPr>
              <w:t>Jakość</w:t>
            </w:r>
            <w:r w:rsidRPr="002A6B62">
              <w:rPr>
                <w:rFonts w:ascii="Arial Narrow" w:eastAsia="Times New Roman" w:hAnsi="Arial Narrow" w:cs="Arial"/>
                <w:sz w:val="20"/>
                <w:szCs w:val="20"/>
                <w:lang w:val="x-none" w:eastAsia="x-none"/>
              </w:rPr>
              <w:t xml:space="preserve">  badanej oferty</w:t>
            </w:r>
            <w:r w:rsidRPr="002A6B62">
              <w:rPr>
                <w:rFonts w:ascii="Arial Narrow" w:eastAsia="Times New Roman" w:hAnsi="Arial Narrow" w:cs="Arial"/>
                <w:sz w:val="20"/>
                <w:szCs w:val="20"/>
                <w:lang w:eastAsia="x-none"/>
              </w:rPr>
              <w:t xml:space="preserve"> . </w:t>
            </w:r>
          </w:p>
          <w:p w14:paraId="247650FA" w14:textId="77777777" w:rsidR="00F84CDA" w:rsidRPr="002A6B62" w:rsidRDefault="00F84CDA" w:rsidP="00F84CDA">
            <w:pPr>
              <w:spacing w:before="80" w:line="276" w:lineRule="auto"/>
              <w:ind w:left="714" w:hanging="357"/>
              <w:jc w:val="both"/>
              <w:rPr>
                <w:rFonts w:ascii="Arial Narrow" w:eastAsia="Times New Roman" w:hAnsi="Arial Narrow" w:cs="Arial"/>
                <w:sz w:val="20"/>
                <w:szCs w:val="20"/>
                <w:lang w:eastAsia="x-none"/>
              </w:rPr>
            </w:pPr>
            <w:r w:rsidRPr="002A6B62">
              <w:rPr>
                <w:rFonts w:ascii="Arial Narrow" w:eastAsia="Times New Roman" w:hAnsi="Arial Narrow" w:cs="Arial"/>
                <w:b/>
                <w:sz w:val="20"/>
                <w:szCs w:val="20"/>
                <w:lang w:eastAsia="x-none"/>
              </w:rPr>
              <w:t xml:space="preserve">1 </w:t>
            </w:r>
            <w:r w:rsidRPr="002A6B62">
              <w:rPr>
                <w:rFonts w:ascii="Arial Narrow" w:eastAsia="Times New Roman" w:hAnsi="Arial Narrow" w:cs="Arial"/>
                <w:sz w:val="20"/>
                <w:szCs w:val="20"/>
                <w:lang w:eastAsia="x-none"/>
              </w:rPr>
              <w:t xml:space="preserve">= liczba pozycji przedmiotu </w:t>
            </w:r>
            <w:r w:rsidRPr="002A6B62">
              <w:rPr>
                <w:rFonts w:ascii="Arial Narrow" w:eastAsia="Times New Roman" w:hAnsi="Arial Narrow" w:cs="Arial"/>
                <w:b/>
                <w:sz w:val="20"/>
                <w:szCs w:val="20"/>
                <w:lang w:eastAsia="x-none"/>
              </w:rPr>
              <w:t>(Poz.)</w:t>
            </w:r>
            <w:r w:rsidRPr="002A6B62">
              <w:rPr>
                <w:rFonts w:ascii="Arial Narrow" w:eastAsia="Times New Roman" w:hAnsi="Arial Narrow" w:cs="Arial"/>
                <w:sz w:val="20"/>
                <w:szCs w:val="20"/>
                <w:lang w:eastAsia="x-none"/>
              </w:rPr>
              <w:t xml:space="preserve">  zamówienia podlegających ocenie w kryterium Jakość </w:t>
            </w:r>
          </w:p>
          <w:p w14:paraId="6A0D3B91" w14:textId="77777777" w:rsidR="00F84CDA" w:rsidRPr="002A6B62" w:rsidRDefault="00F84CDA" w:rsidP="00F84CDA">
            <w:pPr>
              <w:spacing w:before="80" w:line="276" w:lineRule="auto"/>
              <w:ind w:left="714" w:hanging="357"/>
              <w:jc w:val="both"/>
              <w:rPr>
                <w:rFonts w:ascii="Arial Narrow" w:eastAsia="Times New Roman" w:hAnsi="Arial Narrow" w:cs="Arial"/>
                <w:b/>
                <w:sz w:val="20"/>
                <w:szCs w:val="20"/>
                <w:lang w:eastAsia="x-none"/>
              </w:rPr>
            </w:pPr>
            <w:proofErr w:type="spellStart"/>
            <w:r w:rsidRPr="002A6B62">
              <w:rPr>
                <w:rFonts w:ascii="Arial Narrow" w:eastAsia="Times New Roman" w:hAnsi="Arial Narrow" w:cs="Arial"/>
                <w:b/>
                <w:sz w:val="20"/>
                <w:szCs w:val="20"/>
                <w:lang w:eastAsia="x-none"/>
              </w:rPr>
              <w:t>JPoz</w:t>
            </w:r>
            <w:proofErr w:type="spellEnd"/>
            <w:r w:rsidRPr="002A6B62">
              <w:rPr>
                <w:rFonts w:ascii="Arial Narrow" w:eastAsia="Times New Roman" w:hAnsi="Arial Narrow" w:cs="Arial"/>
                <w:b/>
                <w:sz w:val="20"/>
                <w:szCs w:val="20"/>
                <w:lang w:eastAsia="x-none"/>
              </w:rPr>
              <w:t xml:space="preserve">. 1 </w:t>
            </w:r>
            <w:r w:rsidRPr="002A6B62">
              <w:rPr>
                <w:rFonts w:ascii="Arial Narrow" w:eastAsia="Times New Roman" w:hAnsi="Arial Narrow" w:cs="Arial"/>
                <w:sz w:val="20"/>
                <w:szCs w:val="20"/>
                <w:lang w:eastAsia="x-none"/>
              </w:rPr>
              <w:t xml:space="preserve">= uzyskana  </w:t>
            </w:r>
            <w:r w:rsidRPr="002A6B62">
              <w:rPr>
                <w:rFonts w:ascii="Arial Narrow" w:eastAsia="Times New Roman" w:hAnsi="Arial Narrow" w:cs="Arial"/>
                <w:sz w:val="20"/>
                <w:szCs w:val="20"/>
                <w:lang w:val="x-none" w:eastAsia="x-none"/>
              </w:rPr>
              <w:t>liczba</w:t>
            </w:r>
            <w:r w:rsidRPr="002A6B62">
              <w:rPr>
                <w:rFonts w:ascii="Arial Narrow" w:eastAsia="Times New Roman" w:hAnsi="Arial Narrow" w:cs="Arial"/>
                <w:sz w:val="20"/>
                <w:szCs w:val="20"/>
                <w:lang w:eastAsia="x-none"/>
              </w:rPr>
              <w:t xml:space="preserve"> (średnia arytmetyczna z ocen indywidualnych</w:t>
            </w:r>
            <w:r w:rsidRPr="002A6B62">
              <w:rPr>
                <w:rFonts w:ascii="Arial Narrow" w:eastAsia="Times New Roman" w:hAnsi="Arial Narrow" w:cs="Arial"/>
                <w:sz w:val="20"/>
                <w:szCs w:val="20"/>
                <w:lang w:val="x-none" w:eastAsia="x-none"/>
              </w:rPr>
              <w:t xml:space="preserve">  punktów </w:t>
            </w:r>
            <w:r w:rsidRPr="002A6B62">
              <w:rPr>
                <w:rFonts w:ascii="Arial Narrow" w:eastAsia="Times New Roman" w:hAnsi="Arial Narrow" w:cs="Arial"/>
                <w:sz w:val="20"/>
                <w:szCs w:val="20"/>
                <w:lang w:eastAsia="x-none"/>
              </w:rPr>
              <w:t xml:space="preserve">w kryterium </w:t>
            </w:r>
            <w:r w:rsidRPr="002A6B62">
              <w:rPr>
                <w:rFonts w:ascii="Arial Narrow" w:eastAsia="Times New Roman" w:hAnsi="Arial Narrow" w:cs="Arial"/>
                <w:b/>
                <w:sz w:val="20"/>
                <w:szCs w:val="20"/>
                <w:lang w:val="x-none" w:eastAsia="x-none"/>
              </w:rPr>
              <w:t>Jakość</w:t>
            </w:r>
            <w:r w:rsidRPr="002A6B62">
              <w:rPr>
                <w:rFonts w:ascii="Arial Narrow" w:eastAsia="Times New Roman" w:hAnsi="Arial Narrow" w:cs="Arial"/>
                <w:sz w:val="20"/>
                <w:szCs w:val="20"/>
                <w:lang w:eastAsia="x-none"/>
              </w:rPr>
              <w:t xml:space="preserve"> </w:t>
            </w:r>
            <w:r w:rsidRPr="002A6B62">
              <w:rPr>
                <w:rFonts w:ascii="Arial Narrow" w:eastAsia="Times New Roman" w:hAnsi="Arial Narrow" w:cs="Arial"/>
                <w:sz w:val="20"/>
                <w:szCs w:val="20"/>
                <w:lang w:val="x-none" w:eastAsia="x-none"/>
              </w:rPr>
              <w:t>w badanej ofercie</w:t>
            </w:r>
            <w:r w:rsidRPr="002A6B62">
              <w:rPr>
                <w:rFonts w:ascii="Arial Narrow" w:eastAsia="Times New Roman" w:hAnsi="Arial Narrow" w:cs="Arial"/>
                <w:sz w:val="20"/>
                <w:szCs w:val="20"/>
                <w:lang w:eastAsia="x-none"/>
              </w:rPr>
              <w:t xml:space="preserve"> przez poszczególne pozycje przedmiotu za</w:t>
            </w:r>
            <w:r>
              <w:rPr>
                <w:rFonts w:ascii="Arial Narrow" w:eastAsia="Times New Roman" w:hAnsi="Arial Narrow" w:cs="Arial"/>
                <w:sz w:val="20"/>
                <w:szCs w:val="20"/>
                <w:lang w:eastAsia="x-none"/>
              </w:rPr>
              <w:t>mówienia</w:t>
            </w:r>
            <w:r w:rsidRPr="002A6B62">
              <w:rPr>
                <w:rFonts w:ascii="Arial Narrow" w:eastAsia="Times New Roman" w:hAnsi="Arial Narrow" w:cs="Arial"/>
                <w:sz w:val="20"/>
                <w:szCs w:val="20"/>
                <w:lang w:eastAsia="x-none"/>
              </w:rPr>
              <w:t xml:space="preserve"> </w:t>
            </w:r>
            <w:r>
              <w:rPr>
                <w:rFonts w:ascii="Arial Narrow" w:eastAsia="Times New Roman" w:hAnsi="Arial Narrow" w:cs="Arial"/>
                <w:b/>
                <w:sz w:val="20"/>
                <w:szCs w:val="20"/>
                <w:lang w:eastAsia="x-none"/>
              </w:rPr>
              <w:t>(</w:t>
            </w:r>
            <w:r w:rsidRPr="002A6B62">
              <w:rPr>
                <w:rFonts w:ascii="Arial Narrow" w:eastAsia="Times New Roman" w:hAnsi="Arial Narrow" w:cs="Arial"/>
                <w:b/>
                <w:sz w:val="20"/>
                <w:szCs w:val="20"/>
                <w:lang w:eastAsia="x-none"/>
              </w:rPr>
              <w:t>Poz.1)</w:t>
            </w:r>
          </w:p>
          <w:p w14:paraId="18B32516" w14:textId="77777777" w:rsidR="00F84CDA" w:rsidRPr="002A6B62" w:rsidRDefault="00F84CDA" w:rsidP="00F84CDA">
            <w:pPr>
              <w:spacing w:before="80" w:line="276" w:lineRule="auto"/>
              <w:jc w:val="both"/>
              <w:rPr>
                <w:rFonts w:ascii="Arial Narrow" w:eastAsia="Times New Roman" w:hAnsi="Arial Narrow" w:cs="Arial"/>
                <w:b/>
                <w:sz w:val="20"/>
                <w:szCs w:val="20"/>
                <w:lang w:eastAsia="x-none"/>
              </w:rPr>
            </w:pPr>
            <w:r w:rsidRPr="002A6B62">
              <w:rPr>
                <w:rFonts w:ascii="Arial" w:hAnsi="Arial" w:cs="Arial"/>
                <w:sz w:val="20"/>
                <w:szCs w:val="20"/>
              </w:rPr>
              <w:t xml:space="preserve">Waga kryterium </w:t>
            </w:r>
            <w:r w:rsidRPr="002A6B62">
              <w:rPr>
                <w:rFonts w:ascii="Arial" w:hAnsi="Arial" w:cs="Arial"/>
                <w:b/>
                <w:sz w:val="20"/>
                <w:szCs w:val="20"/>
              </w:rPr>
              <w:t>= 40%</w:t>
            </w:r>
            <w:r w:rsidRPr="002A6B62">
              <w:rPr>
                <w:rFonts w:eastAsia="Lucida Sans Unicode"/>
                <w:kern w:val="1"/>
                <w:sz w:val="20"/>
                <w:szCs w:val="20"/>
              </w:rPr>
              <w:tab/>
            </w:r>
          </w:p>
          <w:p w14:paraId="142A4B32" w14:textId="77777777" w:rsidR="00F84CDA" w:rsidRDefault="00F84CDA" w:rsidP="00FC7E9B">
            <w:pPr>
              <w:rPr>
                <w:rFonts w:ascii="Arial" w:hAnsi="Arial" w:cs="Arial"/>
                <w:b/>
                <w:bCs/>
                <w:sz w:val="20"/>
                <w:szCs w:val="20"/>
              </w:rPr>
            </w:pPr>
          </w:p>
          <w:p w14:paraId="4912A2B3" w14:textId="1E5D9286" w:rsidR="00FC7E9B" w:rsidRPr="00FC7E9B" w:rsidRDefault="000854D3" w:rsidP="00FC7E9B">
            <w:pPr>
              <w:rPr>
                <w:rFonts w:ascii="Arial" w:hAnsi="Arial" w:cs="Arial"/>
                <w:b/>
                <w:bCs/>
                <w:sz w:val="20"/>
                <w:szCs w:val="20"/>
              </w:rPr>
            </w:pPr>
            <w:r>
              <w:rPr>
                <w:rFonts w:ascii="Arial" w:hAnsi="Arial" w:cs="Arial"/>
                <w:b/>
                <w:bCs/>
                <w:sz w:val="20"/>
                <w:szCs w:val="20"/>
              </w:rPr>
              <w:t>Zadanie</w:t>
            </w:r>
            <w:r w:rsidR="00FC7E9B">
              <w:rPr>
                <w:rFonts w:ascii="Arial" w:hAnsi="Arial" w:cs="Arial"/>
                <w:b/>
                <w:bCs/>
                <w:sz w:val="20"/>
                <w:szCs w:val="20"/>
              </w:rPr>
              <w:t xml:space="preserve"> 6</w:t>
            </w:r>
          </w:p>
          <w:p w14:paraId="72C47954" w14:textId="201D73F3" w:rsidR="00C6262C" w:rsidRPr="001A6DC1" w:rsidRDefault="00F82010" w:rsidP="002C0367">
            <w:pPr>
              <w:spacing w:before="80" w:line="276" w:lineRule="auto"/>
              <w:jc w:val="both"/>
              <w:rPr>
                <w:rFonts w:ascii="Arial" w:eastAsia="Times New Roman" w:hAnsi="Arial" w:cs="Arial"/>
                <w:sz w:val="20"/>
                <w:szCs w:val="20"/>
                <w:lang w:eastAsia="x-none"/>
              </w:rPr>
            </w:pPr>
            <w:r w:rsidRPr="001A6DC1">
              <w:rPr>
                <w:rFonts w:ascii="Arial" w:eastAsia="Times New Roman" w:hAnsi="Arial" w:cs="Arial"/>
                <w:sz w:val="20"/>
                <w:szCs w:val="20"/>
                <w:lang w:val="x-none" w:eastAsia="x-none"/>
              </w:rPr>
              <w:t xml:space="preserve">Ocena ofert w kryterium </w:t>
            </w:r>
            <w:r w:rsidR="00786894" w:rsidRPr="001A6DC1">
              <w:rPr>
                <w:rFonts w:ascii="Arial" w:eastAsia="Times New Roman" w:hAnsi="Arial" w:cs="Arial"/>
                <w:sz w:val="20"/>
                <w:szCs w:val="20"/>
                <w:lang w:val="x-none" w:eastAsia="x-none"/>
              </w:rPr>
              <w:t>Termin dostaw</w:t>
            </w:r>
            <w:r w:rsidR="00786894" w:rsidRPr="001A6DC1">
              <w:rPr>
                <w:rFonts w:ascii="Arial" w:eastAsia="Times New Roman" w:hAnsi="Arial" w:cs="Arial"/>
                <w:sz w:val="20"/>
                <w:szCs w:val="20"/>
                <w:lang w:eastAsia="x-none"/>
              </w:rPr>
              <w:t xml:space="preserve"> (T</w:t>
            </w:r>
            <w:r w:rsidR="002C0367" w:rsidRPr="001A6DC1">
              <w:rPr>
                <w:rFonts w:ascii="Arial" w:eastAsia="Times New Roman" w:hAnsi="Arial" w:cs="Arial"/>
                <w:sz w:val="20"/>
                <w:szCs w:val="20"/>
                <w:lang w:eastAsia="x-none"/>
              </w:rPr>
              <w:t>)</w:t>
            </w:r>
          </w:p>
          <w:tbl>
            <w:tblPr>
              <w:tblStyle w:val="Tabela-Siatka"/>
              <w:tblW w:w="6306" w:type="dxa"/>
              <w:tblLayout w:type="fixed"/>
              <w:tblLook w:val="04A0" w:firstRow="1" w:lastRow="0" w:firstColumn="1" w:lastColumn="0" w:noHBand="0" w:noVBand="1"/>
            </w:tblPr>
            <w:tblGrid>
              <w:gridCol w:w="480"/>
              <w:gridCol w:w="4085"/>
              <w:gridCol w:w="1741"/>
            </w:tblGrid>
            <w:tr w:rsidR="001A6DC1" w:rsidRPr="00133BE5" w14:paraId="2FB4BBF2" w14:textId="77777777" w:rsidTr="001A6DC1">
              <w:tc>
                <w:tcPr>
                  <w:tcW w:w="480" w:type="dxa"/>
                </w:tcPr>
                <w:p w14:paraId="15E236B7" w14:textId="34084222" w:rsidR="001A6DC1" w:rsidRPr="001A6DC1" w:rsidRDefault="001A6DC1" w:rsidP="001A6DC1">
                  <w:pPr>
                    <w:rPr>
                      <w:rFonts w:ascii="Arial Narrow" w:hAnsi="Arial Narrow" w:cs="Arial"/>
                      <w:color w:val="000000" w:themeColor="text1"/>
                      <w:sz w:val="20"/>
                      <w:szCs w:val="20"/>
                    </w:rPr>
                  </w:pPr>
                  <w:r w:rsidRPr="00F70C01">
                    <w:rPr>
                      <w:rFonts w:ascii="Arial Narrow" w:hAnsi="Arial Narrow" w:cs="Times New Roman"/>
                      <w:b/>
                      <w:sz w:val="20"/>
                      <w:szCs w:val="20"/>
                    </w:rPr>
                    <w:t xml:space="preserve">Lp. </w:t>
                  </w:r>
                </w:p>
              </w:tc>
              <w:tc>
                <w:tcPr>
                  <w:tcW w:w="4085" w:type="dxa"/>
                </w:tcPr>
                <w:p w14:paraId="2259C454" w14:textId="3BDDD377" w:rsidR="001A6DC1" w:rsidRPr="001A6DC1" w:rsidRDefault="001A6DC1" w:rsidP="001A6DC1">
                  <w:pPr>
                    <w:rPr>
                      <w:rFonts w:ascii="Arial Narrow" w:hAnsi="Arial Narrow" w:cs="Arial"/>
                      <w:color w:val="000000" w:themeColor="text1"/>
                      <w:sz w:val="20"/>
                      <w:szCs w:val="20"/>
                    </w:rPr>
                  </w:pPr>
                  <w:r w:rsidRPr="00F70C01">
                    <w:rPr>
                      <w:rFonts w:ascii="Arial Narrow" w:hAnsi="Arial Narrow" w:cs="Times New Roman"/>
                      <w:b/>
                      <w:sz w:val="20"/>
                      <w:szCs w:val="20"/>
                    </w:rPr>
                    <w:t>Podkryterium – cecha przedmiotu zamówienia</w:t>
                  </w:r>
                </w:p>
              </w:tc>
              <w:tc>
                <w:tcPr>
                  <w:tcW w:w="1741" w:type="dxa"/>
                </w:tcPr>
                <w:p w14:paraId="68CD86AE" w14:textId="48065026" w:rsidR="001A6DC1" w:rsidRPr="001A6DC1" w:rsidRDefault="001A6DC1" w:rsidP="001A6DC1">
                  <w:pPr>
                    <w:jc w:val="both"/>
                    <w:rPr>
                      <w:rFonts w:ascii="Arial Narrow" w:hAnsi="Arial Narrow" w:cs="Arial"/>
                      <w:color w:val="000000" w:themeColor="text1"/>
                      <w:sz w:val="20"/>
                      <w:szCs w:val="20"/>
                    </w:rPr>
                  </w:pPr>
                  <w:r w:rsidRPr="00F70C01">
                    <w:rPr>
                      <w:rFonts w:ascii="Arial Narrow" w:hAnsi="Arial Narrow" w:cs="Times New Roman"/>
                      <w:b/>
                      <w:sz w:val="20"/>
                      <w:szCs w:val="20"/>
                    </w:rPr>
                    <w:t>Skala punktów</w:t>
                  </w:r>
                </w:p>
              </w:tc>
            </w:tr>
            <w:tr w:rsidR="00C6262C" w:rsidRPr="00133BE5" w14:paraId="2A629E70" w14:textId="77777777" w:rsidTr="001A6DC1">
              <w:tc>
                <w:tcPr>
                  <w:tcW w:w="480" w:type="dxa"/>
                </w:tcPr>
                <w:p w14:paraId="766F75C3" w14:textId="77777777" w:rsidR="00C6262C" w:rsidRPr="001A6DC1" w:rsidRDefault="00C6262C" w:rsidP="009F2A32">
                  <w:pPr>
                    <w:rPr>
                      <w:rFonts w:ascii="Arial Narrow" w:hAnsi="Arial Narrow" w:cs="Arial"/>
                      <w:color w:val="000000" w:themeColor="text1"/>
                      <w:sz w:val="20"/>
                      <w:szCs w:val="20"/>
                    </w:rPr>
                  </w:pPr>
                  <w:r w:rsidRPr="001A6DC1">
                    <w:rPr>
                      <w:rFonts w:ascii="Arial Narrow" w:hAnsi="Arial Narrow" w:cs="Arial"/>
                      <w:color w:val="000000" w:themeColor="text1"/>
                      <w:sz w:val="20"/>
                      <w:szCs w:val="20"/>
                    </w:rPr>
                    <w:t>1</w:t>
                  </w:r>
                </w:p>
              </w:tc>
              <w:tc>
                <w:tcPr>
                  <w:tcW w:w="4085" w:type="dxa"/>
                </w:tcPr>
                <w:p w14:paraId="2D05A98F" w14:textId="6D9FED5B" w:rsidR="00C6262C" w:rsidRPr="001A6DC1" w:rsidRDefault="005D3E87" w:rsidP="009F2A32">
                  <w:pPr>
                    <w:rPr>
                      <w:rFonts w:ascii="Arial Narrow" w:hAnsi="Arial Narrow" w:cs="Arial"/>
                      <w:color w:val="000000" w:themeColor="text1"/>
                      <w:sz w:val="20"/>
                      <w:szCs w:val="20"/>
                    </w:rPr>
                  </w:pPr>
                  <w:r w:rsidRPr="001A6DC1">
                    <w:rPr>
                      <w:rFonts w:ascii="Arial Narrow" w:hAnsi="Arial Narrow" w:cs="Arial"/>
                      <w:color w:val="000000" w:themeColor="text1"/>
                      <w:sz w:val="20"/>
                      <w:szCs w:val="20"/>
                    </w:rPr>
                    <w:t>Do 2 dni roboczych</w:t>
                  </w:r>
                </w:p>
              </w:tc>
              <w:tc>
                <w:tcPr>
                  <w:tcW w:w="1741" w:type="dxa"/>
                </w:tcPr>
                <w:p w14:paraId="4D46A632" w14:textId="2B61B3B8" w:rsidR="00C6262C" w:rsidRPr="001A6DC1" w:rsidRDefault="005D3E87" w:rsidP="009F2A32">
                  <w:pPr>
                    <w:jc w:val="both"/>
                    <w:rPr>
                      <w:rFonts w:ascii="Arial Narrow" w:hAnsi="Arial Narrow" w:cs="Arial"/>
                      <w:color w:val="000000" w:themeColor="text1"/>
                      <w:sz w:val="20"/>
                      <w:szCs w:val="20"/>
                    </w:rPr>
                  </w:pPr>
                  <w:r w:rsidRPr="001A6DC1">
                    <w:rPr>
                      <w:rFonts w:ascii="Arial Narrow" w:hAnsi="Arial Narrow" w:cs="Arial"/>
                      <w:color w:val="000000" w:themeColor="text1"/>
                      <w:sz w:val="20"/>
                      <w:szCs w:val="20"/>
                    </w:rPr>
                    <w:t>40 pkt</w:t>
                  </w:r>
                </w:p>
              </w:tc>
            </w:tr>
            <w:tr w:rsidR="00C6262C" w:rsidRPr="00133BE5" w14:paraId="26D3443F" w14:textId="77777777" w:rsidTr="001A6DC1">
              <w:tc>
                <w:tcPr>
                  <w:tcW w:w="480" w:type="dxa"/>
                </w:tcPr>
                <w:p w14:paraId="2464F319" w14:textId="77777777" w:rsidR="00C6262C" w:rsidRPr="001A6DC1" w:rsidRDefault="00C6262C" w:rsidP="009F2A32">
                  <w:pPr>
                    <w:rPr>
                      <w:rFonts w:ascii="Arial Narrow" w:hAnsi="Arial Narrow" w:cs="Arial"/>
                      <w:color w:val="000000" w:themeColor="text1"/>
                      <w:sz w:val="20"/>
                      <w:szCs w:val="20"/>
                    </w:rPr>
                  </w:pPr>
                  <w:r w:rsidRPr="001A6DC1">
                    <w:rPr>
                      <w:rFonts w:ascii="Arial Narrow" w:hAnsi="Arial Narrow" w:cs="Arial"/>
                      <w:color w:val="000000" w:themeColor="text1"/>
                      <w:sz w:val="20"/>
                      <w:szCs w:val="20"/>
                    </w:rPr>
                    <w:t>2</w:t>
                  </w:r>
                </w:p>
              </w:tc>
              <w:tc>
                <w:tcPr>
                  <w:tcW w:w="4085" w:type="dxa"/>
                </w:tcPr>
                <w:p w14:paraId="4FCED9B4" w14:textId="5F6A5E88" w:rsidR="00C6262C" w:rsidRPr="001A6DC1" w:rsidRDefault="005D3E87" w:rsidP="009F2A32">
                  <w:pPr>
                    <w:rPr>
                      <w:rFonts w:ascii="Arial Narrow" w:hAnsi="Arial Narrow" w:cs="Arial"/>
                      <w:color w:val="000000" w:themeColor="text1"/>
                      <w:sz w:val="20"/>
                      <w:szCs w:val="20"/>
                    </w:rPr>
                  </w:pPr>
                  <w:r w:rsidRPr="001A6DC1">
                    <w:rPr>
                      <w:rFonts w:ascii="Arial Narrow" w:hAnsi="Arial Narrow" w:cs="Arial"/>
                      <w:color w:val="000000" w:themeColor="text1"/>
                      <w:sz w:val="20"/>
                      <w:szCs w:val="20"/>
                    </w:rPr>
                    <w:t>Od 3 do 5 dni roboczych</w:t>
                  </w:r>
                </w:p>
              </w:tc>
              <w:tc>
                <w:tcPr>
                  <w:tcW w:w="1741" w:type="dxa"/>
                </w:tcPr>
                <w:p w14:paraId="4D829D24" w14:textId="0EB97F12" w:rsidR="00C6262C" w:rsidRPr="001A6DC1" w:rsidRDefault="005D3E87" w:rsidP="009F2A32">
                  <w:pPr>
                    <w:jc w:val="both"/>
                    <w:rPr>
                      <w:rFonts w:ascii="Arial Narrow" w:hAnsi="Arial Narrow" w:cs="Arial"/>
                      <w:color w:val="000000" w:themeColor="text1"/>
                      <w:sz w:val="20"/>
                      <w:szCs w:val="20"/>
                    </w:rPr>
                  </w:pPr>
                  <w:r w:rsidRPr="001A6DC1">
                    <w:rPr>
                      <w:rFonts w:ascii="Arial Narrow" w:hAnsi="Arial Narrow" w:cs="Arial"/>
                      <w:color w:val="000000" w:themeColor="text1"/>
                      <w:sz w:val="20"/>
                      <w:szCs w:val="20"/>
                    </w:rPr>
                    <w:t>20 pkt</w:t>
                  </w:r>
                </w:p>
              </w:tc>
            </w:tr>
            <w:tr w:rsidR="00C6262C" w:rsidRPr="00133BE5" w14:paraId="0AD8598D" w14:textId="77777777" w:rsidTr="001A6DC1">
              <w:tc>
                <w:tcPr>
                  <w:tcW w:w="480" w:type="dxa"/>
                </w:tcPr>
                <w:p w14:paraId="11EDFA62" w14:textId="77777777" w:rsidR="00C6262C" w:rsidRPr="001A6DC1" w:rsidRDefault="00C6262C" w:rsidP="009F2A32">
                  <w:pPr>
                    <w:rPr>
                      <w:rFonts w:ascii="Arial Narrow" w:hAnsi="Arial Narrow" w:cs="Arial"/>
                      <w:color w:val="000000" w:themeColor="text1"/>
                      <w:sz w:val="20"/>
                      <w:szCs w:val="20"/>
                    </w:rPr>
                  </w:pPr>
                  <w:r w:rsidRPr="001A6DC1">
                    <w:rPr>
                      <w:rFonts w:ascii="Arial Narrow" w:hAnsi="Arial Narrow" w:cs="Arial"/>
                      <w:color w:val="000000" w:themeColor="text1"/>
                      <w:sz w:val="20"/>
                      <w:szCs w:val="20"/>
                    </w:rPr>
                    <w:t>3</w:t>
                  </w:r>
                </w:p>
              </w:tc>
              <w:tc>
                <w:tcPr>
                  <w:tcW w:w="4085" w:type="dxa"/>
                </w:tcPr>
                <w:p w14:paraId="71AB3EBE" w14:textId="21D6D9EC" w:rsidR="00C6262C" w:rsidRPr="001A6DC1" w:rsidRDefault="00786894" w:rsidP="009F2A32">
                  <w:pPr>
                    <w:rPr>
                      <w:rFonts w:ascii="Arial Narrow" w:hAnsi="Arial Narrow" w:cs="Arial"/>
                      <w:color w:val="000000" w:themeColor="text1"/>
                      <w:sz w:val="20"/>
                      <w:szCs w:val="20"/>
                    </w:rPr>
                  </w:pPr>
                  <w:r w:rsidRPr="001A6DC1">
                    <w:rPr>
                      <w:rFonts w:ascii="Arial Narrow" w:hAnsi="Arial Narrow" w:cs="Arial"/>
                      <w:color w:val="000000" w:themeColor="text1"/>
                      <w:sz w:val="20"/>
                      <w:szCs w:val="20"/>
                    </w:rPr>
                    <w:t xml:space="preserve">Od </w:t>
                  </w:r>
                  <w:r w:rsidR="00F14962" w:rsidRPr="001A6DC1">
                    <w:rPr>
                      <w:rFonts w:ascii="Arial Narrow" w:hAnsi="Arial Narrow" w:cs="Arial"/>
                      <w:color w:val="000000" w:themeColor="text1"/>
                      <w:sz w:val="20"/>
                      <w:szCs w:val="20"/>
                    </w:rPr>
                    <w:t>6 do 8</w:t>
                  </w:r>
                  <w:r w:rsidRPr="001A6DC1">
                    <w:rPr>
                      <w:rFonts w:ascii="Arial Narrow" w:hAnsi="Arial Narrow" w:cs="Arial"/>
                      <w:color w:val="000000" w:themeColor="text1"/>
                      <w:sz w:val="20"/>
                      <w:szCs w:val="20"/>
                    </w:rPr>
                    <w:t xml:space="preserve"> dni roboczych</w:t>
                  </w:r>
                </w:p>
              </w:tc>
              <w:tc>
                <w:tcPr>
                  <w:tcW w:w="1741" w:type="dxa"/>
                </w:tcPr>
                <w:p w14:paraId="5192E141" w14:textId="46A02D33" w:rsidR="00C6262C" w:rsidRPr="001A6DC1" w:rsidRDefault="005D3E87" w:rsidP="009F2A32">
                  <w:pPr>
                    <w:jc w:val="both"/>
                    <w:rPr>
                      <w:rFonts w:ascii="Arial Narrow" w:hAnsi="Arial Narrow" w:cs="Arial"/>
                      <w:color w:val="000000" w:themeColor="text1"/>
                      <w:sz w:val="20"/>
                      <w:szCs w:val="20"/>
                    </w:rPr>
                  </w:pPr>
                  <w:r w:rsidRPr="001A6DC1">
                    <w:rPr>
                      <w:rFonts w:ascii="Arial Narrow" w:hAnsi="Arial Narrow" w:cs="Arial"/>
                      <w:color w:val="000000" w:themeColor="text1"/>
                      <w:sz w:val="20"/>
                      <w:szCs w:val="20"/>
                    </w:rPr>
                    <w:t>0 pkt</w:t>
                  </w:r>
                </w:p>
              </w:tc>
            </w:tr>
            <w:tr w:rsidR="00786894" w:rsidRPr="00133BE5" w14:paraId="57A2239B" w14:textId="77777777" w:rsidTr="001A6DC1">
              <w:tc>
                <w:tcPr>
                  <w:tcW w:w="480" w:type="dxa"/>
                </w:tcPr>
                <w:p w14:paraId="18E8DF9C" w14:textId="023CC981" w:rsidR="00786894" w:rsidRPr="001A6DC1" w:rsidRDefault="00786894" w:rsidP="009F2A32">
                  <w:pPr>
                    <w:rPr>
                      <w:rFonts w:ascii="Arial Narrow" w:hAnsi="Arial Narrow" w:cs="Arial"/>
                      <w:color w:val="000000" w:themeColor="text1"/>
                      <w:sz w:val="20"/>
                      <w:szCs w:val="20"/>
                    </w:rPr>
                  </w:pPr>
                  <w:r w:rsidRPr="001A6DC1">
                    <w:rPr>
                      <w:rFonts w:ascii="Arial Narrow" w:hAnsi="Arial Narrow" w:cs="Arial"/>
                      <w:color w:val="000000" w:themeColor="text1"/>
                      <w:sz w:val="20"/>
                      <w:szCs w:val="20"/>
                    </w:rPr>
                    <w:t>4</w:t>
                  </w:r>
                </w:p>
              </w:tc>
              <w:tc>
                <w:tcPr>
                  <w:tcW w:w="4085" w:type="dxa"/>
                </w:tcPr>
                <w:p w14:paraId="38D720D0" w14:textId="36D0C1F3" w:rsidR="00786894" w:rsidRPr="001A6DC1" w:rsidRDefault="00786894" w:rsidP="009F2A32">
                  <w:pPr>
                    <w:rPr>
                      <w:rFonts w:ascii="Arial Narrow" w:hAnsi="Arial Narrow" w:cs="Arial"/>
                      <w:color w:val="000000" w:themeColor="text1"/>
                      <w:sz w:val="20"/>
                      <w:szCs w:val="20"/>
                    </w:rPr>
                  </w:pPr>
                  <w:r w:rsidRPr="001A6DC1">
                    <w:rPr>
                      <w:rFonts w:ascii="Arial Narrow" w:hAnsi="Arial Narrow" w:cs="Arial"/>
                      <w:color w:val="000000" w:themeColor="text1"/>
                      <w:sz w:val="20"/>
                      <w:szCs w:val="20"/>
                    </w:rPr>
                    <w:t xml:space="preserve">Powyżej </w:t>
                  </w:r>
                  <w:r w:rsidR="00F14962" w:rsidRPr="001A6DC1">
                    <w:rPr>
                      <w:rFonts w:ascii="Arial Narrow" w:hAnsi="Arial Narrow" w:cs="Arial"/>
                      <w:color w:val="000000" w:themeColor="text1"/>
                      <w:sz w:val="20"/>
                      <w:szCs w:val="20"/>
                    </w:rPr>
                    <w:t>9</w:t>
                  </w:r>
                  <w:r w:rsidRPr="001A6DC1">
                    <w:rPr>
                      <w:rFonts w:ascii="Arial Narrow" w:hAnsi="Arial Narrow" w:cs="Arial"/>
                      <w:color w:val="000000" w:themeColor="text1"/>
                      <w:sz w:val="20"/>
                      <w:szCs w:val="20"/>
                    </w:rPr>
                    <w:t xml:space="preserve"> dni roboczych</w:t>
                  </w:r>
                </w:p>
              </w:tc>
              <w:tc>
                <w:tcPr>
                  <w:tcW w:w="1741" w:type="dxa"/>
                </w:tcPr>
                <w:p w14:paraId="3012ADCB" w14:textId="168B1420" w:rsidR="00786894" w:rsidRPr="001A6DC1" w:rsidRDefault="00786894" w:rsidP="009F2A32">
                  <w:pPr>
                    <w:jc w:val="both"/>
                    <w:rPr>
                      <w:rFonts w:ascii="Arial Narrow" w:hAnsi="Arial Narrow" w:cs="Arial"/>
                      <w:color w:val="000000" w:themeColor="text1"/>
                      <w:sz w:val="20"/>
                      <w:szCs w:val="20"/>
                    </w:rPr>
                  </w:pPr>
                  <w:r w:rsidRPr="001A6DC1">
                    <w:rPr>
                      <w:rFonts w:ascii="Arial Narrow" w:hAnsi="Arial Narrow" w:cs="Arial"/>
                      <w:color w:val="000000" w:themeColor="text1"/>
                      <w:sz w:val="20"/>
                      <w:szCs w:val="20"/>
                    </w:rPr>
                    <w:t>Oferta odrzucona</w:t>
                  </w:r>
                </w:p>
              </w:tc>
            </w:tr>
            <w:tr w:rsidR="00C6262C" w:rsidRPr="00133BE5" w14:paraId="2093631B" w14:textId="77777777" w:rsidTr="001A6DC1">
              <w:tc>
                <w:tcPr>
                  <w:tcW w:w="4565" w:type="dxa"/>
                  <w:gridSpan w:val="2"/>
                </w:tcPr>
                <w:p w14:paraId="759CB50A" w14:textId="77777777" w:rsidR="00C6262C" w:rsidRPr="001A6DC1" w:rsidRDefault="00C6262C" w:rsidP="009F2A32">
                  <w:pPr>
                    <w:rPr>
                      <w:rFonts w:ascii="Arial Narrow" w:hAnsi="Arial Narrow" w:cs="Arial"/>
                      <w:color w:val="000000" w:themeColor="text1"/>
                      <w:sz w:val="20"/>
                      <w:szCs w:val="20"/>
                    </w:rPr>
                  </w:pPr>
                </w:p>
              </w:tc>
              <w:tc>
                <w:tcPr>
                  <w:tcW w:w="1741" w:type="dxa"/>
                </w:tcPr>
                <w:p w14:paraId="28DF7B8C" w14:textId="5724BE6D" w:rsidR="00C6262C" w:rsidRPr="001A6DC1" w:rsidRDefault="00786894" w:rsidP="00786894">
                  <w:pPr>
                    <w:ind w:left="-43"/>
                    <w:jc w:val="both"/>
                    <w:rPr>
                      <w:rFonts w:ascii="Arial Narrow" w:hAnsi="Arial Narrow" w:cs="Arial"/>
                      <w:color w:val="000000" w:themeColor="text1"/>
                      <w:sz w:val="20"/>
                      <w:szCs w:val="20"/>
                    </w:rPr>
                  </w:pPr>
                  <w:r w:rsidRPr="001A6DC1">
                    <w:rPr>
                      <w:rFonts w:ascii="Arial Narrow" w:hAnsi="Arial Narrow" w:cs="Arial"/>
                      <w:color w:val="000000" w:themeColor="text1"/>
                      <w:sz w:val="20"/>
                      <w:szCs w:val="20"/>
                    </w:rPr>
                    <w:t>Suma max. = 40 pkt</w:t>
                  </w:r>
                </w:p>
              </w:tc>
            </w:tr>
          </w:tbl>
          <w:p w14:paraId="650127A2" w14:textId="7BFA0EDB" w:rsidR="00F82010" w:rsidRPr="00BB4846" w:rsidRDefault="00786894" w:rsidP="00F82010">
            <w:pPr>
              <w:spacing w:before="80" w:line="276" w:lineRule="auto"/>
              <w:jc w:val="both"/>
              <w:rPr>
                <w:rFonts w:ascii="Arial" w:eastAsia="Times New Roman" w:hAnsi="Arial" w:cs="Arial"/>
                <w:b/>
                <w:sz w:val="20"/>
                <w:szCs w:val="20"/>
                <w:lang w:eastAsia="x-none"/>
              </w:rPr>
            </w:pPr>
            <w:r w:rsidRPr="00BB4846">
              <w:rPr>
                <w:rFonts w:ascii="Arial" w:eastAsia="Times New Roman" w:hAnsi="Arial" w:cs="Arial"/>
                <w:b/>
                <w:sz w:val="20"/>
                <w:szCs w:val="20"/>
                <w:lang w:eastAsia="x-none"/>
              </w:rPr>
              <w:t>Termin dostaw</w:t>
            </w:r>
            <w:r w:rsidR="00F82010" w:rsidRPr="00BB4846">
              <w:rPr>
                <w:rFonts w:ascii="Arial" w:eastAsia="Times New Roman" w:hAnsi="Arial" w:cs="Arial"/>
                <w:b/>
                <w:sz w:val="20"/>
                <w:szCs w:val="20"/>
                <w:lang w:eastAsia="x-none"/>
              </w:rPr>
              <w:t xml:space="preserve"> </w:t>
            </w:r>
          </w:p>
          <w:p w14:paraId="397A692D" w14:textId="0DAD0B19" w:rsidR="00C6262C" w:rsidRPr="002E78F8" w:rsidRDefault="00F82010" w:rsidP="00BB4846">
            <w:pPr>
              <w:jc w:val="both"/>
              <w:rPr>
                <w:rFonts w:ascii="Arial" w:eastAsia="Times New Roman" w:hAnsi="Arial" w:cs="Arial"/>
                <w:bCs/>
                <w:sz w:val="20"/>
                <w:szCs w:val="20"/>
                <w:highlight w:val="yellow"/>
                <w:lang w:eastAsia="x-none"/>
              </w:rPr>
            </w:pPr>
            <w:r w:rsidRPr="00BB4846">
              <w:rPr>
                <w:rFonts w:ascii="Arial" w:eastAsia="Times New Roman" w:hAnsi="Arial" w:cs="Arial"/>
                <w:bCs/>
                <w:sz w:val="20"/>
                <w:szCs w:val="20"/>
                <w:lang w:val="x-none" w:eastAsia="x-none"/>
              </w:rPr>
              <w:t xml:space="preserve">Maksymalna liczba punktów, jaka może być przyznana ocenianej ofercie w kryterium </w:t>
            </w:r>
            <w:r w:rsidR="002C0367" w:rsidRPr="00BB4846">
              <w:rPr>
                <w:rFonts w:ascii="Arial" w:eastAsia="Times New Roman" w:hAnsi="Arial" w:cs="Arial"/>
                <w:b/>
                <w:bCs/>
                <w:sz w:val="20"/>
                <w:szCs w:val="20"/>
                <w:lang w:eastAsia="x-none"/>
              </w:rPr>
              <w:t>Termin dostaw (T</w:t>
            </w:r>
            <w:r w:rsidRPr="00BB4846">
              <w:rPr>
                <w:rFonts w:ascii="Arial" w:eastAsia="Times New Roman" w:hAnsi="Arial" w:cs="Arial"/>
                <w:b/>
                <w:bCs/>
                <w:sz w:val="20"/>
                <w:szCs w:val="20"/>
                <w:lang w:eastAsia="x-none"/>
              </w:rPr>
              <w:t>)</w:t>
            </w:r>
            <w:r w:rsidRPr="00BB4846">
              <w:rPr>
                <w:rFonts w:ascii="Arial" w:eastAsia="Times New Roman" w:hAnsi="Arial" w:cs="Arial"/>
                <w:bCs/>
                <w:sz w:val="20"/>
                <w:szCs w:val="20"/>
                <w:lang w:eastAsia="x-none"/>
              </w:rPr>
              <w:t xml:space="preserve"> </w:t>
            </w:r>
            <w:r w:rsidR="002C0367" w:rsidRPr="00BB4846">
              <w:rPr>
                <w:rFonts w:ascii="Arial" w:eastAsia="Times New Roman" w:hAnsi="Arial" w:cs="Arial"/>
                <w:bCs/>
                <w:sz w:val="20"/>
                <w:szCs w:val="20"/>
                <w:lang w:val="x-none" w:eastAsia="x-none"/>
              </w:rPr>
              <w:t>to 4</w:t>
            </w:r>
            <w:r w:rsidR="00BB4846" w:rsidRPr="00BB4846">
              <w:rPr>
                <w:rFonts w:ascii="Arial" w:eastAsia="Times New Roman" w:hAnsi="Arial" w:cs="Arial"/>
                <w:bCs/>
                <w:sz w:val="20"/>
                <w:szCs w:val="20"/>
                <w:lang w:eastAsia="x-none"/>
              </w:rPr>
              <w:t>0</w:t>
            </w:r>
            <w:r w:rsidR="00BB4846" w:rsidRPr="00BB4846">
              <w:rPr>
                <w:rFonts w:ascii="Arial" w:eastAsia="Times New Roman" w:hAnsi="Arial" w:cs="Arial"/>
                <w:bCs/>
                <w:sz w:val="20"/>
                <w:szCs w:val="20"/>
                <w:lang w:val="x-none" w:eastAsia="x-none"/>
              </w:rPr>
              <w:t xml:space="preserve"> pkt.</w:t>
            </w:r>
            <w:r w:rsidR="002E78F8">
              <w:rPr>
                <w:rFonts w:ascii="Arial" w:eastAsia="Times New Roman" w:hAnsi="Arial" w:cs="Arial"/>
                <w:bCs/>
                <w:sz w:val="20"/>
                <w:szCs w:val="20"/>
                <w:lang w:eastAsia="x-none"/>
              </w:rPr>
              <w:t xml:space="preserve"> Przez dni robocze rozumie się dni od poniedziałku do piątku z wyjątkiem dni ustawowo wolnych od pracy w Polsce.</w:t>
            </w:r>
          </w:p>
        </w:tc>
      </w:tr>
      <w:tr w:rsidR="00C6262C" w:rsidRPr="00091486" w14:paraId="3E16E7F5" w14:textId="77777777" w:rsidTr="009F2A32">
        <w:tc>
          <w:tcPr>
            <w:tcW w:w="9920" w:type="dxa"/>
            <w:gridSpan w:val="4"/>
          </w:tcPr>
          <w:p w14:paraId="578C57F3" w14:textId="3D8815A7" w:rsidR="002E78F8" w:rsidRPr="002E78F8" w:rsidRDefault="00C6262C" w:rsidP="001A6DC1">
            <w:pPr>
              <w:spacing w:before="80" w:after="160" w:line="276" w:lineRule="auto"/>
              <w:rPr>
                <w:rFonts w:ascii="Arial Narrow" w:eastAsia="Times New Roman" w:hAnsi="Arial Narrow" w:cs="Arial"/>
                <w:b/>
                <w:bCs/>
              </w:rPr>
            </w:pPr>
            <w:r w:rsidRPr="00C6262C">
              <w:rPr>
                <w:rFonts w:ascii="Arial Narrow" w:eastAsia="Times New Roman" w:hAnsi="Arial Narrow" w:cs="Arial"/>
                <w:bCs/>
              </w:rPr>
              <w:lastRenderedPageBreak/>
              <w:t>Maksymalna liczba punktów jaką może otrzymać oferta</w:t>
            </w:r>
            <w:r w:rsidR="002C0367">
              <w:rPr>
                <w:rFonts w:ascii="Arial Narrow" w:eastAsia="Times New Roman" w:hAnsi="Arial Narrow" w:cs="Arial"/>
                <w:bCs/>
              </w:rPr>
              <w:t>:</w:t>
            </w:r>
            <w:r w:rsidRPr="00C6262C">
              <w:rPr>
                <w:rFonts w:ascii="Arial Narrow" w:eastAsia="Times New Roman" w:hAnsi="Arial Narrow" w:cs="Arial"/>
                <w:bCs/>
              </w:rPr>
              <w:t xml:space="preserve"> </w:t>
            </w:r>
            <w:r w:rsidR="00C748D9">
              <w:rPr>
                <w:rFonts w:ascii="Arial Narrow" w:eastAsia="Times New Roman" w:hAnsi="Arial Narrow" w:cs="Arial"/>
                <w:b/>
                <w:bCs/>
              </w:rPr>
              <w:t>C</w:t>
            </w:r>
            <w:r w:rsidR="002C0367">
              <w:rPr>
                <w:rFonts w:ascii="Arial Narrow" w:eastAsia="Times New Roman" w:hAnsi="Arial Narrow" w:cs="Arial"/>
                <w:b/>
                <w:bCs/>
              </w:rPr>
              <w:t xml:space="preserve">ena + </w:t>
            </w:r>
            <w:r w:rsidR="001A6DC1">
              <w:rPr>
                <w:rFonts w:ascii="Arial Narrow" w:eastAsia="Times New Roman" w:hAnsi="Arial Narrow" w:cs="Arial"/>
                <w:b/>
                <w:bCs/>
              </w:rPr>
              <w:t>Jakość</w:t>
            </w:r>
            <w:r w:rsidR="00C748D9">
              <w:rPr>
                <w:rFonts w:ascii="Arial Narrow" w:eastAsia="Times New Roman" w:hAnsi="Arial Narrow" w:cs="Arial"/>
                <w:b/>
                <w:bCs/>
              </w:rPr>
              <w:t xml:space="preserve"> =  10</w:t>
            </w:r>
            <w:r w:rsidR="00BB4846">
              <w:rPr>
                <w:rFonts w:ascii="Arial Narrow" w:eastAsia="Times New Roman" w:hAnsi="Arial Narrow" w:cs="Arial"/>
                <w:b/>
                <w:bCs/>
              </w:rPr>
              <w:t>0</w:t>
            </w:r>
            <w:r>
              <w:rPr>
                <w:rFonts w:ascii="Arial Narrow" w:eastAsia="Times New Roman" w:hAnsi="Arial Narrow" w:cs="Arial"/>
                <w:b/>
                <w:bCs/>
              </w:rPr>
              <w:t xml:space="preserve"> </w:t>
            </w:r>
            <w:r w:rsidRPr="00C6262C">
              <w:rPr>
                <w:rFonts w:ascii="Arial Narrow" w:eastAsia="Times New Roman" w:hAnsi="Arial Narrow" w:cs="Arial"/>
                <w:b/>
                <w:bCs/>
              </w:rPr>
              <w:t>pkt</w:t>
            </w:r>
            <w:r w:rsidR="002E78F8">
              <w:rPr>
                <w:rFonts w:ascii="Arial Narrow" w:eastAsia="Times New Roman" w:hAnsi="Arial Narrow" w:cs="Arial"/>
                <w:b/>
                <w:bCs/>
              </w:rPr>
              <w:t>; 1%=1 pkt</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lastRenderedPageBreak/>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lastRenderedPageBreak/>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023048" w:rsidRDefault="001F6C78"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71CE1EEA" w14:textId="77777777" w:rsidR="00023048" w:rsidRPr="00AF25E4" w:rsidRDefault="00023048" w:rsidP="00023048">
      <w:pPr>
        <w:pStyle w:val="Bezodstpw"/>
        <w:ind w:left="1418"/>
        <w:jc w:val="both"/>
        <w:rPr>
          <w:rFonts w:ascii="Arial" w:hAnsi="Arial" w:cs="Arial"/>
          <w:b/>
          <w:sz w:val="20"/>
          <w:szCs w:val="20"/>
        </w:rPr>
      </w:pP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0B84E9F4" w14:textId="77777777" w:rsidR="00023048" w:rsidRPr="00AF25E4" w:rsidRDefault="00023048" w:rsidP="00517FBF">
      <w:pPr>
        <w:jc w:val="both"/>
        <w:rPr>
          <w:rFonts w:ascii="Arial" w:hAnsi="Arial" w:cs="Arial"/>
          <w:sz w:val="20"/>
          <w:szCs w:val="20"/>
        </w:rPr>
      </w:pPr>
    </w:p>
    <w:p w14:paraId="45A72C1E" w14:textId="18D37F69" w:rsidR="00ED160E" w:rsidRPr="00AF25E4" w:rsidRDefault="00ED160E" w:rsidP="00AC7FAE">
      <w:pPr>
        <w:pStyle w:val="Bezodstpw"/>
        <w:numPr>
          <w:ilvl w:val="0"/>
          <w:numId w:val="51"/>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C661506" w14:textId="0FD8595E" w:rsidR="003F6D84" w:rsidRDefault="000D0166" w:rsidP="003F6D84">
      <w:pPr>
        <w:suppressAutoHyphens/>
        <w:spacing w:before="120" w:after="0" w:line="240" w:lineRule="auto"/>
        <w:jc w:val="both"/>
        <w:rPr>
          <w:rFonts w:ascii="Arial" w:hAnsi="Arial" w:cs="Arial"/>
          <w:bCs/>
          <w:sz w:val="20"/>
          <w:szCs w:val="20"/>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w:t>
      </w:r>
      <w:r w:rsidR="000A0B79">
        <w:rPr>
          <w:rFonts w:ascii="Arial" w:hAnsi="Arial" w:cs="Arial"/>
          <w:bCs/>
          <w:sz w:val="20"/>
          <w:szCs w:val="20"/>
        </w:rPr>
        <w:t>ej mowa w art. 154 pkt 5 ustawy</w:t>
      </w:r>
    </w:p>
    <w:p w14:paraId="050FDB55" w14:textId="77777777" w:rsidR="00023048" w:rsidRDefault="00023048" w:rsidP="003F6D84">
      <w:pPr>
        <w:suppressAutoHyphens/>
        <w:spacing w:before="120" w:after="0" w:line="240" w:lineRule="auto"/>
        <w:jc w:val="both"/>
        <w:rPr>
          <w:rFonts w:ascii="Arial" w:hAnsi="Arial" w:cs="Arial"/>
          <w:bCs/>
          <w:sz w:val="20"/>
          <w:szCs w:val="20"/>
        </w:rPr>
      </w:pPr>
    </w:p>
    <w:p w14:paraId="4C5E0D5E" w14:textId="77777777" w:rsidR="00023048" w:rsidRPr="00AF25E4" w:rsidRDefault="00023048"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AC7FAE">
      <w:pPr>
        <w:pStyle w:val="Akapitzlist"/>
        <w:numPr>
          <w:ilvl w:val="0"/>
          <w:numId w:val="51"/>
        </w:numPr>
        <w:ind w:left="1418" w:hanging="1418"/>
        <w:jc w:val="both"/>
        <w:rPr>
          <w:rFonts w:ascii="Arial" w:hAnsi="Arial" w:cs="Arial"/>
          <w:b/>
          <w:sz w:val="20"/>
          <w:szCs w:val="20"/>
        </w:rPr>
      </w:pPr>
      <w:r w:rsidRPr="00AF25E4">
        <w:rPr>
          <w:rFonts w:ascii="Arial" w:hAnsi="Arial" w:cs="Arial"/>
          <w:b/>
          <w:sz w:val="20"/>
          <w:szCs w:val="20"/>
        </w:rPr>
        <w:t>POSTANOWIENIA KOŃCOWE</w:t>
      </w:r>
    </w:p>
    <w:p w14:paraId="1C2A0F14" w14:textId="327B4AB2" w:rsidR="000A6C4C" w:rsidRDefault="00EF2811" w:rsidP="000A6C4C">
      <w:pPr>
        <w:jc w:val="both"/>
        <w:rPr>
          <w:rFonts w:ascii="Arial" w:eastAsiaTheme="minorEastAsia" w:hAnsi="Arial" w:cs="Arial"/>
          <w:sz w:val="20"/>
          <w:szCs w:val="20"/>
          <w:lang w:eastAsia="pl-PL"/>
        </w:rPr>
      </w:pPr>
      <w:r w:rsidRPr="00EF2811">
        <w:rPr>
          <w:rFonts w:ascii="Arial" w:hAnsi="Arial" w:cs="Arial"/>
          <w:sz w:val="20"/>
          <w:szCs w:val="20"/>
        </w:rPr>
        <w:t xml:space="preserve">W sprawach nieuregulowanych w niniejszej SIWZ stosuje się przepisy ustawy Pzp, a także przepisy aktów wykonawczych do ustawy. </w:t>
      </w:r>
      <w:r w:rsidRPr="00EF2811">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jeżeli przepisy ustawy Pzp. </w:t>
      </w:r>
      <w:r>
        <w:rPr>
          <w:rFonts w:ascii="Arial" w:eastAsiaTheme="minorEastAsia" w:hAnsi="Arial" w:cs="Arial"/>
          <w:sz w:val="20"/>
          <w:szCs w:val="20"/>
          <w:lang w:eastAsia="pl-PL"/>
        </w:rPr>
        <w:t>nie stanowią inaczej.</w:t>
      </w:r>
    </w:p>
    <w:p w14:paraId="4F339F8C" w14:textId="77777777" w:rsidR="00023048" w:rsidRDefault="00023048" w:rsidP="000A6C4C">
      <w:pPr>
        <w:jc w:val="both"/>
        <w:rPr>
          <w:rFonts w:ascii="Arial" w:hAnsi="Arial" w:cs="Arial"/>
          <w:b/>
          <w:sz w:val="20"/>
          <w:szCs w:val="20"/>
        </w:rPr>
      </w:pPr>
    </w:p>
    <w:p w14:paraId="31F02D37" w14:textId="129BE36D" w:rsidR="00AA69B0" w:rsidRPr="000A6C4C" w:rsidRDefault="009C11DD" w:rsidP="000A6C4C">
      <w:pPr>
        <w:jc w:val="both"/>
        <w:rPr>
          <w:rFonts w:ascii="Arial" w:eastAsiaTheme="minorEastAsia" w:hAnsi="Arial" w:cs="Arial"/>
          <w:sz w:val="20"/>
          <w:szCs w:val="20"/>
          <w:lang w:eastAsia="pl-PL"/>
        </w:rPr>
      </w:pPr>
      <w:r w:rsidRPr="00AF25E4">
        <w:rPr>
          <w:rFonts w:ascii="Arial" w:hAnsi="Arial" w:cs="Arial"/>
          <w:b/>
          <w:sz w:val="20"/>
          <w:szCs w:val="20"/>
        </w:rPr>
        <w:t>Kraków</w:t>
      </w:r>
      <w:r w:rsidR="00A87118" w:rsidRPr="00AF25E4">
        <w:rPr>
          <w:rFonts w:ascii="Arial" w:hAnsi="Arial" w:cs="Arial"/>
          <w:b/>
          <w:sz w:val="20"/>
          <w:szCs w:val="20"/>
        </w:rPr>
        <w:t xml:space="preserve"> </w:t>
      </w:r>
      <w:r w:rsidR="0043181E">
        <w:rPr>
          <w:rFonts w:ascii="Arial" w:hAnsi="Arial" w:cs="Arial"/>
          <w:b/>
          <w:sz w:val="20"/>
          <w:szCs w:val="20"/>
        </w:rPr>
        <w:t>dnia 14.08</w:t>
      </w:r>
      <w:r w:rsidR="00DC05BC">
        <w:rPr>
          <w:rFonts w:ascii="Arial" w:hAnsi="Arial" w:cs="Arial"/>
          <w:b/>
          <w:sz w:val="20"/>
          <w:szCs w:val="20"/>
        </w:rPr>
        <w:t>.2020</w:t>
      </w:r>
      <w:r w:rsidR="007A6795">
        <w:rPr>
          <w:rFonts w:ascii="Arial" w:hAnsi="Arial" w:cs="Arial"/>
          <w:b/>
          <w:sz w:val="20"/>
          <w:szCs w:val="20"/>
        </w:rPr>
        <w:t xml:space="preserve"> </w:t>
      </w:r>
      <w:r w:rsidR="000F3A99">
        <w:rPr>
          <w:rFonts w:ascii="Arial" w:hAnsi="Arial" w:cs="Arial"/>
          <w:b/>
          <w:sz w:val="20"/>
          <w:szCs w:val="20"/>
        </w:rPr>
        <w:t>r.</w:t>
      </w:r>
    </w:p>
    <w:p w14:paraId="27ACA5A8" w14:textId="77777777" w:rsidR="00FC4EE0" w:rsidRDefault="00FC4EE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2E1ADEFB" w14:textId="14913568" w:rsidR="00AA74A7" w:rsidRPr="000A6C4C" w:rsidRDefault="00AB6466" w:rsidP="000A6C4C">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45CB901D" w14:textId="77777777" w:rsidR="0008058F" w:rsidRDefault="0008058F" w:rsidP="0008058F">
      <w:pPr>
        <w:rPr>
          <w:rFonts w:ascii="Arial" w:hAnsi="Arial" w:cs="Arial"/>
          <w:b/>
          <w:sz w:val="20"/>
          <w:szCs w:val="20"/>
        </w:rPr>
      </w:pPr>
      <w:r>
        <w:rPr>
          <w:rFonts w:ascii="Arial" w:hAnsi="Arial" w:cs="Arial"/>
          <w:b/>
          <w:sz w:val="20"/>
          <w:szCs w:val="20"/>
        </w:rPr>
        <w:br/>
      </w:r>
    </w:p>
    <w:p w14:paraId="134EC951" w14:textId="01708420" w:rsidR="00DC05BC" w:rsidRDefault="00DC05BC">
      <w:pPr>
        <w:rPr>
          <w:rFonts w:ascii="Arial" w:hAnsi="Arial" w:cs="Arial"/>
          <w:b/>
          <w:sz w:val="20"/>
          <w:szCs w:val="20"/>
        </w:rPr>
      </w:pPr>
    </w:p>
    <w:p w14:paraId="4F5055DC" w14:textId="57FAA8F2" w:rsidR="00283599" w:rsidRDefault="00283599">
      <w:pPr>
        <w:rPr>
          <w:rFonts w:ascii="Arial" w:hAnsi="Arial" w:cs="Arial"/>
          <w:b/>
          <w:sz w:val="20"/>
          <w:szCs w:val="20"/>
        </w:rPr>
      </w:pPr>
      <w:r>
        <w:rPr>
          <w:rFonts w:ascii="Arial" w:hAnsi="Arial" w:cs="Arial"/>
          <w:b/>
          <w:sz w:val="20"/>
          <w:szCs w:val="20"/>
        </w:rPr>
        <w:br w:type="page"/>
      </w:r>
    </w:p>
    <w:p w14:paraId="3EF95A69" w14:textId="77777777" w:rsidR="00947ED9" w:rsidRPr="00AF25E4" w:rsidRDefault="00947ED9" w:rsidP="0008058F">
      <w:pPr>
        <w:jc w:val="right"/>
        <w:rPr>
          <w:rFonts w:ascii="Arial" w:hAnsi="Arial" w:cs="Arial"/>
          <w:b/>
          <w:sz w:val="20"/>
          <w:szCs w:val="20"/>
        </w:rPr>
      </w:pPr>
    </w:p>
    <w:tbl>
      <w:tblPr>
        <w:tblStyle w:val="Tabela-Siatka"/>
        <w:tblW w:w="9209" w:type="dxa"/>
        <w:tblLook w:val="04A0" w:firstRow="1" w:lastRow="0" w:firstColumn="1" w:lastColumn="0" w:noHBand="0" w:noVBand="1"/>
      </w:tblPr>
      <w:tblGrid>
        <w:gridCol w:w="3021"/>
        <w:gridCol w:w="6188"/>
      </w:tblGrid>
      <w:tr w:rsidR="000B08D7" w:rsidRPr="00F06893" w14:paraId="0B510678" w14:textId="77777777" w:rsidTr="000F5270">
        <w:tc>
          <w:tcPr>
            <w:tcW w:w="3021" w:type="dxa"/>
            <w:vAlign w:val="center"/>
          </w:tcPr>
          <w:p w14:paraId="0CB5FDE4" w14:textId="77777777" w:rsidR="000B08D7" w:rsidRPr="00F06893" w:rsidRDefault="000B08D7" w:rsidP="000F5270">
            <w:pPr>
              <w:pStyle w:val="Bezodstpw"/>
              <w:rPr>
                <w:rFonts w:ascii="Cambria" w:hAnsi="Cambria" w:cs="Arial"/>
              </w:rPr>
            </w:pPr>
            <w:r w:rsidRPr="00F06893">
              <w:rPr>
                <w:noProof/>
                <w:lang w:eastAsia="pl-PL"/>
              </w:rPr>
              <w:drawing>
                <wp:inline distT="0" distB="0" distL="0" distR="0" wp14:anchorId="3E71DE45" wp14:editId="3168CB25">
                  <wp:extent cx="1781175" cy="661054"/>
                  <wp:effectExtent l="0" t="0" r="0" b="5715"/>
                  <wp:docPr id="14" name="Obraz 14"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2278" cy="705999"/>
                          </a:xfrm>
                          <a:prstGeom prst="rect">
                            <a:avLst/>
                          </a:prstGeom>
                          <a:noFill/>
                          <a:ln>
                            <a:noFill/>
                          </a:ln>
                        </pic:spPr>
                      </pic:pic>
                    </a:graphicData>
                  </a:graphic>
                </wp:inline>
              </w:drawing>
            </w:r>
          </w:p>
        </w:tc>
        <w:tc>
          <w:tcPr>
            <w:tcW w:w="6188" w:type="dxa"/>
            <w:vAlign w:val="center"/>
          </w:tcPr>
          <w:p w14:paraId="3CD9DB63" w14:textId="77777777" w:rsidR="000B08D7" w:rsidRPr="00F06893" w:rsidRDefault="000B08D7" w:rsidP="000F5270">
            <w:pPr>
              <w:tabs>
                <w:tab w:val="left" w:pos="708"/>
                <w:tab w:val="left" w:pos="1416"/>
                <w:tab w:val="left" w:pos="2124"/>
                <w:tab w:val="left" w:pos="7020"/>
                <w:tab w:val="left" w:pos="7410"/>
              </w:tabs>
              <w:jc w:val="right"/>
              <w:rPr>
                <w:rFonts w:ascii="Cambria" w:hAnsi="Cambria"/>
                <w:b/>
              </w:rPr>
            </w:pPr>
            <w:r w:rsidRPr="00F06893">
              <w:rPr>
                <w:rFonts w:ascii="Cambria" w:hAnsi="Cambria"/>
                <w:b/>
              </w:rPr>
              <w:t xml:space="preserve">załącznik nr 1 do SIWZ </w:t>
            </w:r>
          </w:p>
          <w:p w14:paraId="0CC22A5A" w14:textId="45B7A032" w:rsidR="000B08D7" w:rsidRPr="00F06893" w:rsidRDefault="000B08D7" w:rsidP="000F5270">
            <w:pPr>
              <w:tabs>
                <w:tab w:val="left" w:pos="708"/>
                <w:tab w:val="left" w:pos="1416"/>
                <w:tab w:val="left" w:pos="2124"/>
                <w:tab w:val="left" w:pos="7020"/>
                <w:tab w:val="left" w:pos="7410"/>
              </w:tabs>
              <w:jc w:val="right"/>
              <w:rPr>
                <w:rFonts w:ascii="Cambria" w:hAnsi="Cambria"/>
                <w:b/>
              </w:rPr>
            </w:pPr>
            <w:r>
              <w:rPr>
                <w:rFonts w:ascii="Cambria" w:hAnsi="Cambria"/>
                <w:b/>
              </w:rPr>
              <w:t>EZP-271-2-94</w:t>
            </w:r>
            <w:r w:rsidRPr="00F06893">
              <w:rPr>
                <w:rFonts w:ascii="Cambria" w:hAnsi="Cambria"/>
                <w:b/>
              </w:rPr>
              <w:t xml:space="preserve">/PN/2020   </w:t>
            </w:r>
          </w:p>
          <w:p w14:paraId="0FDF79D1" w14:textId="77777777" w:rsidR="000B08D7" w:rsidRPr="00F06893" w:rsidRDefault="000B08D7" w:rsidP="000F5270">
            <w:pPr>
              <w:tabs>
                <w:tab w:val="left" w:pos="708"/>
                <w:tab w:val="left" w:pos="1416"/>
                <w:tab w:val="left" w:pos="2124"/>
                <w:tab w:val="left" w:pos="7020"/>
                <w:tab w:val="left" w:pos="7410"/>
              </w:tabs>
              <w:jc w:val="right"/>
              <w:rPr>
                <w:rFonts w:ascii="Cambria" w:hAnsi="Cambria"/>
                <w:b/>
              </w:rPr>
            </w:pPr>
            <w:r w:rsidRPr="00F06893">
              <w:rPr>
                <w:rFonts w:ascii="Cambria" w:hAnsi="Cambria"/>
                <w:b/>
              </w:rPr>
              <w:t>Istotne Postanowienia Umowy (IPU)</w:t>
            </w:r>
          </w:p>
        </w:tc>
      </w:tr>
    </w:tbl>
    <w:p w14:paraId="264DAB6B" w14:textId="77777777" w:rsidR="000B08D7" w:rsidRDefault="000B08D7" w:rsidP="000B08D7">
      <w:pPr>
        <w:rPr>
          <w:rFonts w:ascii="Arial" w:hAnsi="Arial" w:cs="Arial"/>
          <w:b/>
          <w:sz w:val="20"/>
          <w:szCs w:val="20"/>
        </w:rPr>
      </w:pPr>
    </w:p>
    <w:p w14:paraId="508DF6BA" w14:textId="3284B1BA"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w:t>
      </w:r>
      <w:r w:rsidR="007A6795">
        <w:rPr>
          <w:rFonts w:ascii="Arial" w:hAnsi="Arial" w:cs="Arial"/>
          <w:b/>
          <w:sz w:val="20"/>
          <w:szCs w:val="20"/>
        </w:rPr>
        <w:t>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17736A24"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007A6795">
        <w:rPr>
          <w:rFonts w:ascii="Arial" w:hAnsi="Arial" w:cs="Arial"/>
          <w:b/>
          <w:sz w:val="20"/>
          <w:szCs w:val="20"/>
        </w:rPr>
        <w:t>……………..2020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4488999A" w14:textId="7A9423DC" w:rsidR="00EF775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001D55A4">
        <w:rPr>
          <w:rFonts w:ascii="Arial" w:hAnsi="Arial" w:cs="Arial"/>
          <w:sz w:val="20"/>
          <w:szCs w:val="20"/>
        </w:rPr>
        <w:t xml:space="preserve"> w złotych równowartość kwoty 139</w:t>
      </w:r>
      <w:r w:rsidRPr="00AF25E4">
        <w:rPr>
          <w:rFonts w:ascii="Arial" w:hAnsi="Arial" w:cs="Arial"/>
          <w:sz w:val="20"/>
          <w:szCs w:val="20"/>
        </w:rPr>
        <w:t xml:space="preserve"> 000 euro, na podstawie przepisów ustawy z dnia 29 stycznia 2004 r. – Prawo zamówień publicznych (zwanej dalej ustawą lub ustawą Pzp.), na </w:t>
      </w:r>
      <w:r w:rsidR="00283599">
        <w:rPr>
          <w:rFonts w:ascii="Arial" w:hAnsi="Arial" w:cs="Arial"/>
          <w:b/>
          <w:sz w:val="20"/>
          <w:szCs w:val="20"/>
        </w:rPr>
        <w:t>dostawę</w:t>
      </w:r>
      <w:r w:rsidR="00283599" w:rsidRPr="00283599">
        <w:rPr>
          <w:rFonts w:ascii="Arial" w:hAnsi="Arial" w:cs="Arial"/>
          <w:b/>
          <w:sz w:val="20"/>
          <w:szCs w:val="20"/>
        </w:rPr>
        <w:t xml:space="preserve"> rękawic diagnostycznych, chirurgicznych i winylowych; fartuchów flizelinowych, masek medycznych i półmasek filtrujących FFP2</w:t>
      </w:r>
      <w:r w:rsidR="007A6795">
        <w:rPr>
          <w:rFonts w:ascii="Arial" w:hAnsi="Arial" w:cs="Arial"/>
          <w:b/>
          <w:sz w:val="20"/>
          <w:szCs w:val="20"/>
        </w:rPr>
        <w:t xml:space="preserve"> </w:t>
      </w:r>
    </w:p>
    <w:p w14:paraId="54EED542" w14:textId="35BE78E4" w:rsidR="00947ED9" w:rsidRDefault="007A6795" w:rsidP="000F3A99">
      <w:pPr>
        <w:spacing w:after="0" w:line="240" w:lineRule="auto"/>
        <w:jc w:val="both"/>
        <w:rPr>
          <w:rFonts w:ascii="Arial" w:hAnsi="Arial" w:cs="Arial"/>
          <w:b/>
          <w:sz w:val="20"/>
          <w:szCs w:val="20"/>
        </w:rPr>
      </w:pPr>
      <w:r>
        <w:rPr>
          <w:rFonts w:ascii="Arial" w:hAnsi="Arial" w:cs="Arial"/>
          <w:b/>
          <w:sz w:val="20"/>
          <w:szCs w:val="20"/>
        </w:rPr>
        <w:t>numer</w:t>
      </w:r>
      <w:r w:rsidR="00AA74A7">
        <w:rPr>
          <w:rFonts w:ascii="Arial" w:hAnsi="Arial" w:cs="Arial"/>
          <w:b/>
          <w:sz w:val="20"/>
          <w:szCs w:val="20"/>
        </w:rPr>
        <w:t xml:space="preserve"> postępowania: EZP-271-2-</w:t>
      </w:r>
      <w:r w:rsidR="0043181E">
        <w:rPr>
          <w:rFonts w:ascii="Arial" w:hAnsi="Arial" w:cs="Arial"/>
          <w:b/>
          <w:sz w:val="20"/>
          <w:szCs w:val="20"/>
        </w:rPr>
        <w:t>106</w:t>
      </w:r>
      <w:r w:rsidR="00947ED9" w:rsidRPr="00AF25E4">
        <w:rPr>
          <w:rFonts w:ascii="Arial" w:hAnsi="Arial" w:cs="Arial"/>
          <w:b/>
          <w:sz w:val="20"/>
          <w:szCs w:val="20"/>
        </w:rPr>
        <w:t>/PN/20</w:t>
      </w:r>
      <w:r w:rsidR="001D55A4">
        <w:rPr>
          <w:rFonts w:ascii="Arial" w:hAnsi="Arial" w:cs="Arial"/>
          <w:b/>
          <w:sz w:val="20"/>
          <w:szCs w:val="20"/>
        </w:rPr>
        <w:t>2</w:t>
      </w:r>
      <w:r>
        <w:rPr>
          <w:rFonts w:ascii="Arial" w:hAnsi="Arial" w:cs="Arial"/>
          <w:b/>
          <w:sz w:val="20"/>
          <w:szCs w:val="20"/>
        </w:rPr>
        <w:t>0</w:t>
      </w:r>
      <w:r w:rsidR="00C57F9B">
        <w:rPr>
          <w:rFonts w:ascii="Arial" w:hAnsi="Arial" w:cs="Arial"/>
          <w:b/>
          <w:sz w:val="20"/>
          <w:szCs w:val="20"/>
        </w:rPr>
        <w:t xml:space="preserve">; </w:t>
      </w:r>
    </w:p>
    <w:p w14:paraId="65AC3F49" w14:textId="1F35F2AA" w:rsidR="00981622" w:rsidRDefault="00F312B3" w:rsidP="00947ED9">
      <w:pPr>
        <w:jc w:val="both"/>
        <w:rPr>
          <w:rFonts w:ascii="Arial" w:hAnsi="Arial" w:cs="Arial"/>
          <w:b/>
          <w:sz w:val="20"/>
          <w:szCs w:val="20"/>
        </w:rPr>
      </w:pPr>
      <w:r>
        <w:rPr>
          <w:rFonts w:ascii="Arial" w:hAnsi="Arial" w:cs="Arial"/>
          <w:b/>
          <w:sz w:val="20"/>
          <w:szCs w:val="20"/>
        </w:rPr>
        <w:t>ZADANIE …….</w:t>
      </w:r>
    </w:p>
    <w:p w14:paraId="67308A62" w14:textId="4FF03E96" w:rsidR="0043181E" w:rsidRPr="009B488E" w:rsidRDefault="009B488E" w:rsidP="00947ED9">
      <w:pPr>
        <w:jc w:val="both"/>
        <w:rPr>
          <w:rFonts w:ascii="Arial" w:hAnsi="Arial" w:cs="Arial"/>
          <w:i/>
          <w:sz w:val="20"/>
          <w:szCs w:val="20"/>
        </w:rPr>
      </w:pPr>
      <w:r w:rsidRPr="009B488E">
        <w:rPr>
          <w:rFonts w:ascii="Arial" w:hAnsi="Arial" w:cs="Arial"/>
          <w:i/>
          <w:sz w:val="20"/>
          <w:szCs w:val="20"/>
        </w:rPr>
        <w:t>Uwaga: Zostaną zawarte odrębne umowy na asortyment objęty projektem i nie objęty projektem.</w:t>
      </w:r>
    </w:p>
    <w:tbl>
      <w:tblPr>
        <w:tblStyle w:val="Tabela-Siatka"/>
        <w:tblW w:w="9209" w:type="dxa"/>
        <w:tblLook w:val="04A0" w:firstRow="1" w:lastRow="0" w:firstColumn="1" w:lastColumn="0" w:noHBand="0" w:noVBand="1"/>
      </w:tblPr>
      <w:tblGrid>
        <w:gridCol w:w="9209"/>
      </w:tblGrid>
      <w:tr w:rsidR="00390DD7" w:rsidRPr="00F06893" w14:paraId="2C2EEA19" w14:textId="77777777" w:rsidTr="00390DD7">
        <w:tc>
          <w:tcPr>
            <w:tcW w:w="9209" w:type="dxa"/>
          </w:tcPr>
          <w:p w14:paraId="30A2586C" w14:textId="77777777" w:rsidR="009B488E" w:rsidRPr="009B488E" w:rsidRDefault="009B488E" w:rsidP="009B488E">
            <w:pPr>
              <w:pStyle w:val="Bezodstpw"/>
              <w:jc w:val="both"/>
              <w:rPr>
                <w:rFonts w:ascii="Cambria" w:hAnsi="Cambria"/>
                <w:sz w:val="20"/>
                <w:szCs w:val="20"/>
              </w:rPr>
            </w:pPr>
            <w:r w:rsidRPr="009B488E">
              <w:rPr>
                <w:rFonts w:ascii="Cambria" w:hAnsi="Cambria"/>
                <w:sz w:val="20"/>
                <w:szCs w:val="20"/>
              </w:rPr>
              <w:t>Asortyment objęty częściami pod nazwą:</w:t>
            </w:r>
          </w:p>
          <w:p w14:paraId="5F26F1C9" w14:textId="77777777" w:rsidR="009B488E" w:rsidRPr="009B488E" w:rsidRDefault="009B488E" w:rsidP="009B488E">
            <w:pPr>
              <w:pStyle w:val="Bezodstpw"/>
              <w:jc w:val="both"/>
              <w:rPr>
                <w:rFonts w:ascii="Cambria" w:hAnsi="Cambria"/>
                <w:sz w:val="20"/>
                <w:szCs w:val="20"/>
              </w:rPr>
            </w:pPr>
            <w:r w:rsidRPr="009B488E">
              <w:rPr>
                <w:rFonts w:ascii="Cambria" w:hAnsi="Cambria"/>
                <w:sz w:val="20"/>
                <w:szCs w:val="20"/>
              </w:rPr>
              <w:t xml:space="preserve">GRUPA 4 – dostawa fartuchów flizelinowych </w:t>
            </w:r>
          </w:p>
          <w:p w14:paraId="7416A1F4" w14:textId="77777777" w:rsidR="009B488E" w:rsidRPr="009B488E" w:rsidRDefault="009B488E" w:rsidP="009B488E">
            <w:pPr>
              <w:pStyle w:val="Bezodstpw"/>
              <w:jc w:val="both"/>
              <w:rPr>
                <w:rFonts w:ascii="Cambria" w:hAnsi="Cambria"/>
                <w:sz w:val="20"/>
                <w:szCs w:val="20"/>
              </w:rPr>
            </w:pPr>
            <w:r w:rsidRPr="009B488E">
              <w:rPr>
                <w:rFonts w:ascii="Cambria" w:hAnsi="Cambria"/>
                <w:sz w:val="20"/>
                <w:szCs w:val="20"/>
              </w:rPr>
              <w:t>GRUPA 5 – dostawa masek medycznych</w:t>
            </w:r>
          </w:p>
          <w:p w14:paraId="23500A19" w14:textId="77777777" w:rsidR="009B488E" w:rsidRPr="009B488E" w:rsidRDefault="009B488E" w:rsidP="009B488E">
            <w:pPr>
              <w:pStyle w:val="Bezodstpw"/>
              <w:jc w:val="both"/>
              <w:rPr>
                <w:rFonts w:ascii="Cambria" w:hAnsi="Cambria"/>
                <w:sz w:val="20"/>
                <w:szCs w:val="20"/>
              </w:rPr>
            </w:pPr>
            <w:r w:rsidRPr="009B488E">
              <w:rPr>
                <w:rFonts w:ascii="Cambria" w:hAnsi="Cambria"/>
                <w:sz w:val="20"/>
                <w:szCs w:val="20"/>
              </w:rPr>
              <w:t>GRUPA 6 – dostawa półmasek filtrujących FFP2</w:t>
            </w:r>
          </w:p>
          <w:p w14:paraId="50A02FAE" w14:textId="77777777" w:rsidR="009B488E" w:rsidRPr="009B488E" w:rsidRDefault="009B488E" w:rsidP="009B488E">
            <w:pPr>
              <w:pStyle w:val="Bezodstpw"/>
              <w:jc w:val="both"/>
              <w:rPr>
                <w:rFonts w:ascii="Cambria" w:hAnsi="Cambria"/>
                <w:sz w:val="20"/>
                <w:szCs w:val="20"/>
              </w:rPr>
            </w:pPr>
            <w:r w:rsidRPr="009B488E">
              <w:rPr>
                <w:rFonts w:ascii="Cambria" w:hAnsi="Cambria"/>
                <w:sz w:val="20"/>
                <w:szCs w:val="20"/>
              </w:rPr>
              <w:t xml:space="preserve">Finansowany jest z projektu pn. „Małopolska Tarcza Antykryzysowa - Pakiet Medyczny” </w:t>
            </w:r>
          </w:p>
          <w:p w14:paraId="2C5214CE" w14:textId="77777777" w:rsidR="009B488E" w:rsidRPr="009B488E" w:rsidRDefault="009B488E" w:rsidP="009B488E">
            <w:pPr>
              <w:pStyle w:val="Bezodstpw"/>
              <w:jc w:val="both"/>
              <w:rPr>
                <w:rFonts w:ascii="Cambria" w:hAnsi="Cambria"/>
                <w:sz w:val="20"/>
                <w:szCs w:val="20"/>
              </w:rPr>
            </w:pPr>
            <w:r w:rsidRPr="009B488E">
              <w:rPr>
                <w:rFonts w:ascii="Cambria" w:hAnsi="Cambria"/>
                <w:sz w:val="20"/>
                <w:szCs w:val="20"/>
              </w:rPr>
              <w:t>Regionalny Program Operacyjny Województwa Małopolskiego na lata 2014 - 2020, 9 Oś Priorytetowa Region Spójny Społecznie, Działanie 9.2 Usługi Społeczne i Zdrowotne, Poddziałanie 9.2.1 Usługi Społeczne i Zdrowotne w Regionie.</w:t>
            </w:r>
          </w:p>
          <w:p w14:paraId="3FE76C34" w14:textId="63F50092" w:rsidR="00390DD7" w:rsidRPr="00F06893" w:rsidRDefault="009B488E" w:rsidP="009B488E">
            <w:pPr>
              <w:pStyle w:val="Bezodstpw"/>
              <w:jc w:val="both"/>
              <w:rPr>
                <w:rFonts w:ascii="Cambria" w:hAnsi="Cambria"/>
                <w:sz w:val="20"/>
                <w:szCs w:val="20"/>
              </w:rPr>
            </w:pPr>
            <w:r w:rsidRPr="009B488E">
              <w:rPr>
                <w:rFonts w:ascii="Cambria" w:hAnsi="Cambria"/>
                <w:sz w:val="20"/>
                <w:szCs w:val="20"/>
              </w:rPr>
              <w:t>Numer projektu: RPMP.09.02.01-12-0015/20</w:t>
            </w:r>
          </w:p>
        </w:tc>
      </w:tr>
      <w:tr w:rsidR="00390DD7" w:rsidRPr="00F06893" w14:paraId="4D73C308" w14:textId="77777777" w:rsidTr="00390DD7">
        <w:tc>
          <w:tcPr>
            <w:tcW w:w="9209" w:type="dxa"/>
          </w:tcPr>
          <w:p w14:paraId="1ED78771" w14:textId="77777777" w:rsidR="00390DD7" w:rsidRPr="00F06893" w:rsidRDefault="00390DD7" w:rsidP="000F5270">
            <w:pPr>
              <w:pStyle w:val="Bezodstpw"/>
              <w:jc w:val="both"/>
              <w:rPr>
                <w:rFonts w:ascii="Cambria" w:hAnsi="Cambria"/>
                <w:sz w:val="20"/>
                <w:szCs w:val="20"/>
              </w:rPr>
            </w:pPr>
            <w:r w:rsidRPr="00D90C9B">
              <w:rPr>
                <w:rFonts w:ascii="Cambria" w:hAnsi="Cambria"/>
                <w:b/>
                <w:sz w:val="20"/>
                <w:szCs w:val="20"/>
              </w:rPr>
              <w:t>Umowa o Partnerstwie</w:t>
            </w:r>
            <w:r w:rsidRPr="00D90C9B">
              <w:rPr>
                <w:rFonts w:ascii="Cambria" w:hAnsi="Cambria"/>
                <w:sz w:val="20"/>
                <w:szCs w:val="20"/>
              </w:rPr>
              <w:t xml:space="preserve"> nr </w:t>
            </w:r>
            <w:r w:rsidRPr="00D90C9B">
              <w:rPr>
                <w:rFonts w:ascii="Cambria" w:hAnsi="Cambria"/>
                <w:b/>
                <w:sz w:val="20"/>
                <w:szCs w:val="20"/>
              </w:rPr>
              <w:t>IXA/369/IS/20  z dnia 24.06.2020</w:t>
            </w:r>
            <w:r w:rsidRPr="00D90C9B">
              <w:rPr>
                <w:rFonts w:ascii="Cambria" w:hAnsi="Cambria"/>
                <w:sz w:val="20"/>
                <w:szCs w:val="20"/>
              </w:rPr>
              <w:t xml:space="preserve">  pomiędzy Województwem Małopolskim a Uniwersyteckim Szpitalem Dziecięcym w Krakowie zawarta  </w:t>
            </w:r>
            <w:r w:rsidRPr="00D90C9B">
              <w:rPr>
                <w:rFonts w:ascii="Cambria" w:eastAsia="Times New Roman" w:hAnsi="Cambria" w:cs="Arial"/>
                <w:color w:val="000000"/>
                <w:sz w:val="20"/>
                <w:szCs w:val="20"/>
                <w:lang w:eastAsia="pl-PL"/>
              </w:rPr>
              <w:t>na podstawie art. 33 ust. 1 ustawy z dnia 11 lipca 2014 r. o zasadach realizacji programów w zakresie polityki spójności finansowanych w perspektywie finansowej 2014-2020 (</w:t>
            </w:r>
            <w:proofErr w:type="spellStart"/>
            <w:r w:rsidRPr="00D90C9B">
              <w:rPr>
                <w:rFonts w:ascii="Cambria" w:eastAsia="Times New Roman" w:hAnsi="Cambria" w:cs="Arial"/>
                <w:color w:val="000000"/>
                <w:sz w:val="20"/>
                <w:szCs w:val="20"/>
                <w:lang w:eastAsia="pl-PL"/>
              </w:rPr>
              <w:t>t.j</w:t>
            </w:r>
            <w:proofErr w:type="spellEnd"/>
            <w:r w:rsidRPr="00D90C9B">
              <w:rPr>
                <w:rFonts w:ascii="Cambria" w:eastAsia="Times New Roman" w:hAnsi="Cambria" w:cs="Arial"/>
                <w:color w:val="000000"/>
                <w:sz w:val="20"/>
                <w:szCs w:val="20"/>
                <w:lang w:eastAsia="pl-PL"/>
              </w:rPr>
              <w:t xml:space="preserve">. - Dz.U.2018 poz. 1431, ze zm.) w związku z ogłoszonym w dniu 14 marca 2020 r. do odwołania na obszarze Rzeczypospolitej Polskiej stanem zagrożenia epidemicznego w związku z zakażeniami wirusem SARS-CoV-2 a co za tym idzie koniecznością podjęcia wszelkich działań wynikających z rozeznanych potrzeb zdrowotnych mieszkańców województwa </w:t>
            </w:r>
          </w:p>
        </w:tc>
      </w:tr>
    </w:tbl>
    <w:p w14:paraId="0BE41208" w14:textId="77777777" w:rsidR="000B08D7" w:rsidRPr="00AF25E4" w:rsidRDefault="000B08D7" w:rsidP="00947ED9">
      <w:pPr>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131B1AF3" w:rsidR="00947ED9" w:rsidRPr="00AF25E4" w:rsidRDefault="006A5559" w:rsidP="00947ED9">
      <w:pPr>
        <w:rPr>
          <w:rFonts w:ascii="Arial" w:hAnsi="Arial" w:cs="Arial"/>
          <w:sz w:val="20"/>
          <w:szCs w:val="20"/>
        </w:rPr>
      </w:pPr>
      <w:r>
        <w:rPr>
          <w:rFonts w:ascii="Arial" w:hAnsi="Arial" w:cs="Arial"/>
          <w:sz w:val="20"/>
          <w:szCs w:val="20"/>
        </w:rPr>
        <w:lastRenderedPageBreak/>
        <w:t>w imieniu którego działa</w:t>
      </w:r>
      <w:r w:rsidR="00947ED9" w:rsidRPr="00AF25E4">
        <w:rPr>
          <w:rFonts w:ascii="Arial" w:hAnsi="Arial" w:cs="Arial"/>
          <w:sz w:val="20"/>
          <w:szCs w:val="20"/>
        </w:rPr>
        <w:t>:</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42E56089"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r w:rsidR="00EF2811">
        <w:rPr>
          <w:rFonts w:ascii="Arial" w:hAnsi="Arial" w:cs="Arial"/>
          <w:i/>
          <w:iCs/>
          <w:sz w:val="20"/>
          <w:szCs w:val="20"/>
        </w:rPr>
        <w:t>)</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2ED43045"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Do reprezentowania Wykonawców występujących wspólnie wobec Zamawiają</w:t>
      </w:r>
      <w:r w:rsidR="006A5559">
        <w:rPr>
          <w:rFonts w:ascii="Arial" w:hAnsi="Arial" w:cs="Arial"/>
          <w:iCs/>
          <w:sz w:val="20"/>
          <w:szCs w:val="20"/>
        </w:rPr>
        <w:t>cego upoważniony jest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5E774863"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AA74A7">
        <w:rPr>
          <w:rFonts w:ascii="Arial" w:hAnsi="Arial" w:cs="Arial"/>
          <w:b/>
          <w:i/>
          <w:sz w:val="20"/>
          <w:szCs w:val="20"/>
        </w:rPr>
        <w:t>EZP-271-2-</w:t>
      </w:r>
      <w:r w:rsidR="00B37FC3">
        <w:rPr>
          <w:rFonts w:ascii="Arial" w:hAnsi="Arial" w:cs="Arial"/>
          <w:b/>
          <w:i/>
          <w:sz w:val="20"/>
          <w:szCs w:val="20"/>
        </w:rPr>
        <w:t>94</w:t>
      </w:r>
      <w:r w:rsidR="000A1C82">
        <w:rPr>
          <w:rFonts w:ascii="Arial" w:hAnsi="Arial" w:cs="Arial"/>
          <w:b/>
          <w:i/>
          <w:sz w:val="20"/>
          <w:szCs w:val="20"/>
        </w:rPr>
        <w:t>/PN/202</w:t>
      </w:r>
      <w:r w:rsidR="007A6795">
        <w:rPr>
          <w:rFonts w:ascii="Arial" w:hAnsi="Arial" w:cs="Arial"/>
          <w:b/>
          <w:i/>
          <w:sz w:val="20"/>
          <w:szCs w:val="20"/>
        </w:rPr>
        <w:t>0</w:t>
      </w:r>
      <w:r w:rsidRPr="00AF25E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1"/>
        <w:gridCol w:w="5838"/>
      </w:tblGrid>
      <w:tr w:rsidR="00947ED9" w:rsidRPr="00AF25E4" w14:paraId="59988324" w14:textId="77777777" w:rsidTr="00D859BA">
        <w:trPr>
          <w:trHeight w:val="14"/>
        </w:trPr>
        <w:tc>
          <w:tcPr>
            <w:tcW w:w="3121"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8"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D859BA">
        <w:trPr>
          <w:trHeight w:val="396"/>
        </w:trPr>
        <w:tc>
          <w:tcPr>
            <w:tcW w:w="3121" w:type="dxa"/>
            <w:shd w:val="clear" w:color="auto" w:fill="FFFFFF"/>
            <w:tcMar>
              <w:top w:w="0" w:type="dxa"/>
              <w:left w:w="108" w:type="dxa"/>
              <w:bottom w:w="0" w:type="dxa"/>
              <w:right w:w="108" w:type="dxa"/>
            </w:tcMar>
          </w:tcPr>
          <w:p w14:paraId="4AEBD671" w14:textId="77777777" w:rsidR="00947ED9" w:rsidRPr="00023048" w:rsidRDefault="00947ED9" w:rsidP="00AE2FEC">
            <w:pPr>
              <w:spacing w:line="256" w:lineRule="auto"/>
              <w:rPr>
                <w:rFonts w:ascii="Arial" w:eastAsia="Calibri" w:hAnsi="Arial" w:cs="Arial"/>
                <w:b/>
                <w:bCs/>
                <w:i/>
                <w:iCs/>
                <w:sz w:val="20"/>
                <w:szCs w:val="20"/>
              </w:rPr>
            </w:pPr>
            <w:r w:rsidRPr="00023048">
              <w:rPr>
                <w:rFonts w:ascii="Arial" w:eastAsia="Calibri" w:hAnsi="Arial" w:cs="Arial"/>
                <w:b/>
                <w:bCs/>
                <w:i/>
                <w:iCs/>
                <w:sz w:val="20"/>
                <w:szCs w:val="20"/>
              </w:rPr>
              <w:t>Załącznik nr 1</w:t>
            </w:r>
          </w:p>
        </w:tc>
        <w:tc>
          <w:tcPr>
            <w:tcW w:w="5838" w:type="dxa"/>
            <w:shd w:val="clear" w:color="auto" w:fill="FFFFFF"/>
            <w:tcMar>
              <w:top w:w="0" w:type="dxa"/>
              <w:left w:w="108" w:type="dxa"/>
              <w:bottom w:w="0" w:type="dxa"/>
              <w:right w:w="108" w:type="dxa"/>
            </w:tcMar>
          </w:tcPr>
          <w:p w14:paraId="548E8923" w14:textId="7CAA6EF5" w:rsidR="00947ED9" w:rsidRPr="00023048" w:rsidRDefault="006A5559" w:rsidP="006A5559">
            <w:pPr>
              <w:spacing w:after="200" w:line="256" w:lineRule="auto"/>
              <w:contextualSpacing/>
              <w:rPr>
                <w:rFonts w:ascii="Arial" w:hAnsi="Arial" w:cs="Arial"/>
                <w:b/>
                <w:i/>
                <w:sz w:val="20"/>
                <w:szCs w:val="20"/>
              </w:rPr>
            </w:pPr>
            <w:r w:rsidRPr="00023048">
              <w:rPr>
                <w:rFonts w:ascii="Arial" w:hAnsi="Arial" w:cs="Arial"/>
                <w:b/>
                <w:i/>
                <w:sz w:val="20"/>
                <w:szCs w:val="20"/>
              </w:rPr>
              <w:t xml:space="preserve">Formularz oferty, Kalkulacja cenowa </w:t>
            </w:r>
            <w:r w:rsidR="00947ED9" w:rsidRPr="00023048">
              <w:rPr>
                <w:rFonts w:ascii="Arial" w:hAnsi="Arial" w:cs="Arial"/>
                <w:b/>
                <w:i/>
                <w:sz w:val="20"/>
                <w:szCs w:val="20"/>
              </w:rPr>
              <w:t xml:space="preserve"> – Opis przedmiotu zamówienia</w:t>
            </w:r>
            <w:r w:rsidRPr="00023048">
              <w:rPr>
                <w:rFonts w:ascii="Arial" w:hAnsi="Arial" w:cs="Arial"/>
                <w:b/>
                <w:i/>
                <w:sz w:val="20"/>
                <w:szCs w:val="20"/>
              </w:rPr>
              <w:t xml:space="preserve"> z dnia ……………</w:t>
            </w:r>
            <w:r w:rsidR="00947ED9" w:rsidRPr="00023048">
              <w:rPr>
                <w:rFonts w:ascii="Arial" w:hAnsi="Arial" w:cs="Arial"/>
                <w:b/>
                <w:i/>
                <w:sz w:val="20"/>
                <w:szCs w:val="20"/>
              </w:rPr>
              <w:t>,</w:t>
            </w:r>
          </w:p>
        </w:tc>
      </w:tr>
      <w:tr w:rsidR="00AC7FAE" w:rsidRPr="00A7262E" w14:paraId="639FF395" w14:textId="77777777" w:rsidTr="00D85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ED3D9F" w14:textId="087B9C33" w:rsidR="00AC7FAE" w:rsidRPr="00023048" w:rsidRDefault="00283599" w:rsidP="00F302A5">
            <w:pPr>
              <w:spacing w:line="256" w:lineRule="auto"/>
              <w:rPr>
                <w:rFonts w:ascii="Arial" w:eastAsia="Calibri" w:hAnsi="Arial" w:cs="Arial"/>
                <w:b/>
                <w:bCs/>
                <w:i/>
                <w:iCs/>
                <w:sz w:val="20"/>
                <w:szCs w:val="20"/>
              </w:rPr>
            </w:pPr>
            <w:r>
              <w:rPr>
                <w:rFonts w:ascii="Arial" w:eastAsia="Calibri" w:hAnsi="Arial" w:cs="Arial"/>
                <w:b/>
                <w:bCs/>
                <w:i/>
                <w:iCs/>
                <w:sz w:val="20"/>
                <w:szCs w:val="20"/>
              </w:rPr>
              <w:t>Załącznik nr 2</w:t>
            </w:r>
          </w:p>
        </w:tc>
        <w:tc>
          <w:tcPr>
            <w:tcW w:w="5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61F279" w14:textId="66985BEE" w:rsidR="00AC7FAE" w:rsidRPr="00023048" w:rsidRDefault="00AC7FAE" w:rsidP="00F302A5">
            <w:pPr>
              <w:spacing w:after="200" w:line="256" w:lineRule="auto"/>
              <w:contextualSpacing/>
              <w:rPr>
                <w:rFonts w:ascii="Arial" w:hAnsi="Arial" w:cs="Arial"/>
                <w:b/>
                <w:i/>
                <w:color w:val="000000" w:themeColor="text1"/>
                <w:sz w:val="20"/>
                <w:szCs w:val="20"/>
              </w:rPr>
            </w:pPr>
            <w:r w:rsidRPr="00AC7FAE">
              <w:rPr>
                <w:rFonts w:ascii="Arial" w:hAnsi="Arial" w:cs="Arial"/>
                <w:b/>
                <w:i/>
                <w:color w:val="000000" w:themeColor="text1"/>
                <w:sz w:val="20"/>
                <w:szCs w:val="20"/>
              </w:rPr>
              <w:t>INFORMACJE DOTYCZĄCE PRZETWARZANIA DANYCH OSOBOWYCH DLA OSÓB, KTÓRYCH DANE WYKONAWCA UDOSTĘPNIŁ ZAMAWIAJĄCEMU-UNIWERSYTECKIEMU SZPITALOWI DZIECIĘCEMU W KRAKOWIE W ZWIĄZKU Z REALIZACJĄ UMOWY</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75ECE810" w:rsidR="00947ED9" w:rsidRPr="00217870" w:rsidRDefault="00947ED9" w:rsidP="00AC7FAE">
      <w:pPr>
        <w:widowControl w:val="0"/>
        <w:numPr>
          <w:ilvl w:val="0"/>
          <w:numId w:val="61"/>
        </w:numPr>
        <w:spacing w:after="0" w:line="276" w:lineRule="auto"/>
        <w:jc w:val="both"/>
        <w:rPr>
          <w:rFonts w:ascii="Arial" w:hAnsi="Arial" w:cs="Arial"/>
          <w:sz w:val="20"/>
          <w:szCs w:val="20"/>
        </w:rPr>
      </w:pPr>
      <w:r w:rsidRPr="00217870">
        <w:rPr>
          <w:rFonts w:ascii="Arial" w:hAnsi="Arial" w:cs="Arial"/>
          <w:sz w:val="20"/>
          <w:szCs w:val="20"/>
        </w:rPr>
        <w:t>ze strony Zamawiającego: ……</w:t>
      </w:r>
      <w:r w:rsidR="0032072A" w:rsidRPr="00217870">
        <w:rPr>
          <w:rFonts w:ascii="Arial" w:hAnsi="Arial" w:cs="Arial"/>
          <w:sz w:val="20"/>
          <w:szCs w:val="20"/>
        </w:rPr>
        <w:t>………tel. ………</w:t>
      </w:r>
      <w:r w:rsidR="00217870">
        <w:rPr>
          <w:rFonts w:ascii="Arial" w:hAnsi="Arial" w:cs="Arial"/>
          <w:sz w:val="20"/>
          <w:szCs w:val="20"/>
        </w:rPr>
        <w:t>……..</w:t>
      </w:r>
      <w:r w:rsidR="0032072A" w:rsidRPr="00217870">
        <w:rPr>
          <w:rFonts w:ascii="Arial" w:hAnsi="Arial" w:cs="Arial"/>
          <w:sz w:val="20"/>
          <w:szCs w:val="20"/>
        </w:rPr>
        <w:t>…e-mail…………</w:t>
      </w:r>
      <w:r w:rsidR="00217870">
        <w:rPr>
          <w:rFonts w:ascii="Arial" w:hAnsi="Arial" w:cs="Arial"/>
          <w:sz w:val="20"/>
          <w:szCs w:val="20"/>
        </w:rPr>
        <w:t>…….</w:t>
      </w:r>
      <w:r w:rsidR="0032072A" w:rsidRPr="00217870">
        <w:rPr>
          <w:rFonts w:ascii="Arial" w:hAnsi="Arial" w:cs="Arial"/>
          <w:sz w:val="20"/>
          <w:szCs w:val="20"/>
        </w:rPr>
        <w:t>…</w:t>
      </w:r>
      <w:r w:rsidRPr="00217870">
        <w:rPr>
          <w:rFonts w:ascii="Arial" w:hAnsi="Arial" w:cs="Arial"/>
          <w:sz w:val="20"/>
          <w:szCs w:val="20"/>
        </w:rPr>
        <w:t>- w tym do składania zamówień jednostkowych lub dokonywania uzgodnień dotyczących realizacji zamówień jednostkowych,</w:t>
      </w:r>
    </w:p>
    <w:p w14:paraId="6538D5CE" w14:textId="1C8FA5A0" w:rsidR="00947ED9" w:rsidRPr="00217870" w:rsidRDefault="00947ED9" w:rsidP="00AC7FAE">
      <w:pPr>
        <w:widowControl w:val="0"/>
        <w:numPr>
          <w:ilvl w:val="0"/>
          <w:numId w:val="61"/>
        </w:numPr>
        <w:spacing w:after="0" w:line="276" w:lineRule="auto"/>
        <w:jc w:val="both"/>
        <w:rPr>
          <w:rFonts w:ascii="Arial" w:hAnsi="Arial" w:cs="Arial"/>
          <w:sz w:val="20"/>
          <w:szCs w:val="20"/>
        </w:rPr>
      </w:pPr>
      <w:r w:rsidRPr="00217870">
        <w:rPr>
          <w:rFonts w:ascii="Arial" w:hAnsi="Arial" w:cs="Arial"/>
          <w:sz w:val="20"/>
          <w:szCs w:val="20"/>
        </w:rPr>
        <w:lastRenderedPageBreak/>
        <w:t>ze strony Wykonawcy: …………………tel</w:t>
      </w:r>
      <w:r w:rsidR="00B35E2B" w:rsidRPr="00217870">
        <w:rPr>
          <w:rFonts w:ascii="Arial" w:hAnsi="Arial" w:cs="Arial"/>
          <w:sz w:val="20"/>
          <w:szCs w:val="20"/>
        </w:rPr>
        <w:t xml:space="preserve">. </w:t>
      </w:r>
      <w:r w:rsidRPr="00217870">
        <w:rPr>
          <w:rFonts w:ascii="Arial" w:hAnsi="Arial" w:cs="Arial"/>
          <w:sz w:val="20"/>
          <w:szCs w:val="20"/>
        </w:rPr>
        <w:t>……</w:t>
      </w:r>
      <w:r w:rsidR="0032072A" w:rsidRPr="00217870">
        <w:rPr>
          <w:rFonts w:ascii="Arial" w:hAnsi="Arial" w:cs="Arial"/>
          <w:sz w:val="20"/>
          <w:szCs w:val="20"/>
        </w:rPr>
        <w:t>…</w:t>
      </w:r>
      <w:r w:rsidR="00217870">
        <w:rPr>
          <w:rFonts w:ascii="Arial" w:hAnsi="Arial" w:cs="Arial"/>
          <w:sz w:val="20"/>
          <w:szCs w:val="20"/>
        </w:rPr>
        <w:t>……….</w:t>
      </w:r>
      <w:r w:rsidR="0032072A" w:rsidRPr="00217870">
        <w:rPr>
          <w:rFonts w:ascii="Arial" w:hAnsi="Arial" w:cs="Arial"/>
          <w:sz w:val="20"/>
          <w:szCs w:val="20"/>
        </w:rPr>
        <w:t>…e-mail ….........</w:t>
      </w:r>
      <w:r w:rsidR="00217870">
        <w:rPr>
          <w:rFonts w:ascii="Arial" w:hAnsi="Arial" w:cs="Arial"/>
          <w:sz w:val="20"/>
          <w:szCs w:val="20"/>
        </w:rPr>
        <w:t>.....</w:t>
      </w:r>
      <w:r w:rsidR="0032072A" w:rsidRPr="00217870">
        <w:rPr>
          <w:rFonts w:ascii="Arial" w:hAnsi="Arial" w:cs="Arial"/>
          <w:sz w:val="20"/>
          <w:szCs w:val="20"/>
        </w:rPr>
        <w:t xml:space="preserve">...... </w:t>
      </w:r>
      <w:r w:rsidRPr="00217870">
        <w:rPr>
          <w:rFonts w:ascii="Arial" w:hAnsi="Arial" w:cs="Arial"/>
          <w:sz w:val="20"/>
          <w:szCs w:val="20"/>
        </w:rPr>
        <w:t>- w tym  dokonywania uzgodnień dotyczących realizacji zamówień jednostkowych,</w:t>
      </w:r>
    </w:p>
    <w:p w14:paraId="506F2BBB" w14:textId="5BD996A6" w:rsidR="00947ED9" w:rsidRPr="00217870" w:rsidRDefault="00947ED9" w:rsidP="00AC7FAE">
      <w:pPr>
        <w:numPr>
          <w:ilvl w:val="0"/>
          <w:numId w:val="61"/>
        </w:numPr>
        <w:spacing w:line="254" w:lineRule="auto"/>
        <w:contextualSpacing/>
        <w:rPr>
          <w:rFonts w:ascii="Arial" w:hAnsi="Arial" w:cs="Arial"/>
          <w:sz w:val="20"/>
          <w:szCs w:val="20"/>
        </w:rPr>
      </w:pPr>
      <w:r w:rsidRPr="00217870">
        <w:rPr>
          <w:rFonts w:ascii="Arial" w:hAnsi="Arial" w:cs="Arial"/>
          <w:sz w:val="20"/>
          <w:szCs w:val="20"/>
        </w:rPr>
        <w:t>Adres Zamawiającego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3ED945A" w14:textId="45753ED0" w:rsidR="00947ED9" w:rsidRPr="00217870" w:rsidRDefault="00947ED9" w:rsidP="00AC7FAE">
      <w:pPr>
        <w:numPr>
          <w:ilvl w:val="0"/>
          <w:numId w:val="61"/>
        </w:numPr>
        <w:spacing w:line="254" w:lineRule="auto"/>
        <w:contextualSpacing/>
        <w:rPr>
          <w:rFonts w:ascii="Arial" w:hAnsi="Arial" w:cs="Arial"/>
          <w:sz w:val="20"/>
          <w:szCs w:val="20"/>
        </w:rPr>
      </w:pPr>
      <w:r w:rsidRPr="00217870">
        <w:rPr>
          <w:rFonts w:ascii="Arial" w:hAnsi="Arial" w:cs="Arial"/>
          <w:sz w:val="20"/>
          <w:szCs w:val="20"/>
        </w:rPr>
        <w:t>Adres Wykonawcy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C611E5B" w14:textId="10984184"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Zamawiającego zamówień jednos</w:t>
      </w:r>
      <w:r w:rsidR="0032072A" w:rsidRPr="00217870">
        <w:rPr>
          <w:rFonts w:ascii="Arial" w:hAnsi="Arial" w:cs="Arial"/>
          <w:sz w:val="20"/>
          <w:szCs w:val="20"/>
        </w:rPr>
        <w:t>tkowych:  e-mail ……</w:t>
      </w:r>
      <w:r w:rsidR="00217870">
        <w:rPr>
          <w:rFonts w:ascii="Arial" w:hAnsi="Arial" w:cs="Arial"/>
          <w:sz w:val="20"/>
          <w:szCs w:val="20"/>
        </w:rPr>
        <w:t>………………….</w:t>
      </w:r>
      <w:r w:rsidR="0032072A" w:rsidRPr="00217870">
        <w:rPr>
          <w:rFonts w:ascii="Arial" w:hAnsi="Arial" w:cs="Arial"/>
          <w:sz w:val="20"/>
          <w:szCs w:val="20"/>
        </w:rPr>
        <w:t xml:space="preserve">….. </w:t>
      </w:r>
    </w:p>
    <w:p w14:paraId="14D664D9" w14:textId="044EBDF2"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w:t>
      </w:r>
      <w:r w:rsidR="006A5559" w:rsidRPr="00217870">
        <w:rPr>
          <w:rFonts w:ascii="Arial" w:hAnsi="Arial" w:cs="Arial"/>
          <w:sz w:val="20"/>
          <w:szCs w:val="20"/>
        </w:rPr>
        <w:t xml:space="preserve">awiającego zgłoszeń reklamacji: </w:t>
      </w:r>
      <w:r w:rsidR="0032072A" w:rsidRPr="00217870">
        <w:rPr>
          <w:rFonts w:ascii="Arial" w:hAnsi="Arial" w:cs="Arial"/>
          <w:sz w:val="20"/>
          <w:szCs w:val="20"/>
        </w:rPr>
        <w:t>e-mail …………………………..</w:t>
      </w:r>
    </w:p>
    <w:p w14:paraId="7FE79FDC" w14:textId="4237237B"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t>Adres Zamawiającego do zwrotnego potwierdzenia odebrania zgłoszeń reklamacji oraz do przekazywania odpowiedzi Wykonawcy na rekla</w:t>
      </w:r>
      <w:r w:rsidR="0032072A" w:rsidRPr="00217870">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19785002" w:rsidR="00947ED9" w:rsidRPr="00AF25E4" w:rsidRDefault="00947ED9" w:rsidP="00283599">
      <w:pPr>
        <w:numPr>
          <w:ilvl w:val="0"/>
          <w:numId w:val="62"/>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00283599" w:rsidRPr="00283599">
        <w:rPr>
          <w:rFonts w:ascii="Arial" w:hAnsi="Arial" w:cs="Arial"/>
          <w:b/>
          <w:sz w:val="20"/>
          <w:szCs w:val="20"/>
        </w:rPr>
        <w:t>dostawa rękawic diagnostycznych, chirurgicznych i winylowych; fartuchów flizelinowych, masek medycznych i półmasek filtrujących FFP2</w:t>
      </w:r>
      <w:r w:rsidR="00283599">
        <w:rPr>
          <w:rFonts w:ascii="Arial" w:hAnsi="Arial" w:cs="Arial"/>
          <w:b/>
          <w:sz w:val="20"/>
          <w:szCs w:val="20"/>
        </w:rPr>
        <w:t xml:space="preserve"> </w:t>
      </w:r>
      <w:r w:rsidR="00AA74A7">
        <w:rPr>
          <w:rFonts w:ascii="Arial" w:hAnsi="Arial" w:cs="Arial"/>
          <w:b/>
          <w:sz w:val="20"/>
          <w:szCs w:val="20"/>
        </w:rPr>
        <w:t>ZADANIE …….</w:t>
      </w:r>
      <w:r w:rsidR="00814E77">
        <w:rPr>
          <w:rFonts w:ascii="Arial" w:hAnsi="Arial" w:cs="Arial"/>
          <w:b/>
          <w:sz w:val="20"/>
          <w:szCs w:val="20"/>
        </w:rPr>
        <w:t xml:space="preserve"> </w:t>
      </w:r>
      <w:r w:rsidR="00FC4EE0">
        <w:rPr>
          <w:rFonts w:ascii="Arial" w:hAnsi="Arial" w:cs="Arial"/>
          <w:b/>
          <w:sz w:val="20"/>
          <w:szCs w:val="20"/>
        </w:rPr>
        <w:t>(…………</w:t>
      </w:r>
      <w:r w:rsidR="00814E77">
        <w:rPr>
          <w:rFonts w:ascii="Arial" w:hAnsi="Arial" w:cs="Arial"/>
          <w:b/>
          <w:sz w:val="20"/>
          <w:szCs w:val="20"/>
        </w:rPr>
        <w:t>………</w:t>
      </w:r>
      <w:r w:rsidR="00FC4EE0">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6E58B7" w:rsidRDefault="00947ED9" w:rsidP="00AC7FAE">
      <w:pPr>
        <w:widowControl w:val="0"/>
        <w:numPr>
          <w:ilvl w:val="0"/>
          <w:numId w:val="62"/>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w:t>
      </w:r>
      <w:r w:rsidRPr="006E58B7">
        <w:rPr>
          <w:rFonts w:ascii="Arial" w:hAnsi="Arial" w:cs="Arial"/>
          <w:sz w:val="20"/>
          <w:szCs w:val="20"/>
        </w:rPr>
        <w:t xml:space="preserve">jednostkowe zawiera  </w:t>
      </w:r>
      <w:r w:rsidRPr="006E58B7">
        <w:rPr>
          <w:rFonts w:ascii="Arial" w:hAnsi="Arial" w:cs="Arial"/>
          <w:b/>
          <w:i/>
          <w:sz w:val="20"/>
          <w:szCs w:val="20"/>
        </w:rPr>
        <w:t>Załącznik nr 1</w:t>
      </w:r>
      <w:r w:rsidRPr="006E58B7">
        <w:rPr>
          <w:rFonts w:ascii="Arial" w:hAnsi="Arial" w:cs="Arial"/>
          <w:sz w:val="20"/>
          <w:szCs w:val="20"/>
        </w:rPr>
        <w:t xml:space="preserve"> do umowy.</w:t>
      </w:r>
    </w:p>
    <w:p w14:paraId="3836F311" w14:textId="77777777" w:rsidR="00947ED9" w:rsidRPr="006E58B7" w:rsidRDefault="00947ED9" w:rsidP="00AC7FAE">
      <w:pPr>
        <w:numPr>
          <w:ilvl w:val="0"/>
          <w:numId w:val="62"/>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Wykonawca zapewnia, że przedmiot umowy spełnia wymagania Zamawiającego.</w:t>
      </w:r>
    </w:p>
    <w:p w14:paraId="352F0CE8" w14:textId="73F89DD7" w:rsidR="006E58B7" w:rsidRPr="006E58B7" w:rsidRDefault="006E58B7" w:rsidP="00AC7FAE">
      <w:pPr>
        <w:pStyle w:val="Akapitzlist"/>
        <w:numPr>
          <w:ilvl w:val="0"/>
          <w:numId w:val="62"/>
        </w:numPr>
        <w:spacing w:after="0" w:line="240" w:lineRule="auto"/>
        <w:jc w:val="both"/>
        <w:rPr>
          <w:rFonts w:ascii="Arial" w:hAnsi="Arial" w:cs="Arial"/>
          <w:sz w:val="20"/>
          <w:szCs w:val="20"/>
        </w:rPr>
      </w:pPr>
      <w:r w:rsidRPr="006E58B7">
        <w:rPr>
          <w:rFonts w:ascii="Arial" w:hAnsi="Arial" w:cs="Arial"/>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39836D91" w14:textId="77777777" w:rsidR="00947ED9" w:rsidRPr="00AF25E4" w:rsidRDefault="00947ED9" w:rsidP="00AC7FAE">
      <w:pPr>
        <w:numPr>
          <w:ilvl w:val="0"/>
          <w:numId w:val="62"/>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Przedmiot umowy będzie dostarczany do siedziby Zamawiającego na koszt i ryzyko Wykonawcy, w szczególności Wykonawca odpowiada za uszkodzenie lub utratę przedmiotu umowy podczas</w:t>
      </w:r>
      <w:r w:rsidRPr="00AF25E4">
        <w:rPr>
          <w:rFonts w:ascii="Arial" w:hAnsi="Arial" w:cs="Arial"/>
          <w:sz w:val="20"/>
          <w:szCs w:val="20"/>
        </w:rPr>
        <w:t xml:space="preserve"> transportu do Zamawiającego.</w:t>
      </w:r>
    </w:p>
    <w:p w14:paraId="1D26D19B" w14:textId="0FA3349B" w:rsidR="00D60479" w:rsidRPr="00B363ED" w:rsidRDefault="00D60479" w:rsidP="00AC7FAE">
      <w:pPr>
        <w:numPr>
          <w:ilvl w:val="0"/>
          <w:numId w:val="62"/>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w:t>
      </w:r>
      <w:r w:rsidR="00B363ED">
        <w:rPr>
          <w:rFonts w:ascii="Arial" w:hAnsi="Arial" w:cs="Arial"/>
          <w:b/>
          <w:sz w:val="20"/>
          <w:szCs w:val="20"/>
        </w:rPr>
        <w:t>.</w:t>
      </w:r>
      <w:r w:rsidRPr="00AF25E4">
        <w:rPr>
          <w:rFonts w:ascii="Arial" w:hAnsi="Arial" w:cs="Arial"/>
          <w:b/>
          <w:sz w:val="20"/>
          <w:szCs w:val="20"/>
        </w:rPr>
        <w:t xml:space="preserve">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 xml:space="preserve">określają szacunkowe potrzeby Zamawiającego w okresie obowiązywania umowy, nie stanowiąc zobowiązania dla Zamawiającego do jego pełnej realizacji, </w:t>
      </w:r>
      <w:r w:rsidRPr="00B363ED">
        <w:rPr>
          <w:rFonts w:ascii="Arial" w:hAnsi="Arial" w:cs="Arial"/>
          <w:sz w:val="20"/>
          <w:szCs w:val="20"/>
        </w:rPr>
        <w:t>ani też podstawy do dochodzenia przez Wykonawcę roszczeń odszkodowawczych z tytułu niezrealizowania całości przedmiotu umowy.</w:t>
      </w:r>
    </w:p>
    <w:p w14:paraId="7543E785" w14:textId="77777777" w:rsidR="00D60479" w:rsidRPr="00B363ED" w:rsidRDefault="00D60479" w:rsidP="00AC7FAE">
      <w:pPr>
        <w:pStyle w:val="Akapitzlist"/>
        <w:numPr>
          <w:ilvl w:val="0"/>
          <w:numId w:val="62"/>
        </w:numPr>
        <w:spacing w:after="0" w:line="240" w:lineRule="auto"/>
        <w:ind w:left="357" w:hanging="357"/>
        <w:jc w:val="both"/>
        <w:rPr>
          <w:rFonts w:ascii="Arial" w:hAnsi="Arial" w:cs="Arial"/>
          <w:sz w:val="20"/>
          <w:szCs w:val="20"/>
        </w:rPr>
      </w:pPr>
      <w:r w:rsidRPr="00B363ED">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B363ED">
        <w:rPr>
          <w:rFonts w:ascii="Arial" w:eastAsia="Times New Roman" w:hAnsi="Arial" w:cs="Arial"/>
          <w:b/>
          <w:sz w:val="20"/>
          <w:szCs w:val="20"/>
          <w:lang w:eastAsia="pl-PL"/>
        </w:rPr>
        <w:t>ust. 2</w:t>
      </w:r>
      <w:r w:rsidRPr="00B363ED">
        <w:rPr>
          <w:rFonts w:ascii="Arial" w:eastAsia="Times New Roman" w:hAnsi="Arial" w:cs="Arial"/>
          <w:sz w:val="20"/>
          <w:szCs w:val="20"/>
          <w:lang w:eastAsia="pl-PL"/>
        </w:rPr>
        <w:t xml:space="preserve">  umowy przy zachowaniu ich </w:t>
      </w:r>
      <w:r w:rsidRPr="00B363ED">
        <w:rPr>
          <w:rFonts w:ascii="Arial" w:eastAsia="Times New Roman" w:hAnsi="Arial" w:cs="Arial"/>
          <w:b/>
          <w:sz w:val="20"/>
          <w:szCs w:val="20"/>
          <w:lang w:eastAsia="pl-PL"/>
        </w:rPr>
        <w:t>cen jednostkowych netto</w:t>
      </w:r>
      <w:r w:rsidRPr="00B363ED">
        <w:rPr>
          <w:rFonts w:ascii="Arial" w:eastAsia="Times New Roman" w:hAnsi="Arial" w:cs="Arial"/>
          <w:sz w:val="20"/>
          <w:szCs w:val="20"/>
          <w:lang w:eastAsia="pl-PL"/>
        </w:rPr>
        <w:t xml:space="preserve"> oraz </w:t>
      </w:r>
      <w:r w:rsidRPr="00B363ED">
        <w:rPr>
          <w:rFonts w:ascii="Arial" w:eastAsia="Times New Roman" w:hAnsi="Arial" w:cs="Arial"/>
          <w:b/>
          <w:sz w:val="20"/>
          <w:szCs w:val="20"/>
          <w:lang w:eastAsia="pl-PL"/>
        </w:rPr>
        <w:t>w ramach maksymalnej wartości umowy netto</w:t>
      </w:r>
      <w:r w:rsidRPr="00B363ED">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B363ED" w:rsidRDefault="00D60479" w:rsidP="00D60479">
      <w:pPr>
        <w:spacing w:after="60" w:line="240" w:lineRule="auto"/>
        <w:ind w:left="360"/>
        <w:jc w:val="both"/>
        <w:rPr>
          <w:rFonts w:ascii="Arial" w:hAnsi="Arial" w:cs="Arial"/>
          <w:sz w:val="20"/>
          <w:szCs w:val="20"/>
        </w:rPr>
      </w:pPr>
      <w:r w:rsidRPr="00B363ED">
        <w:rPr>
          <w:rFonts w:ascii="Arial" w:hAnsi="Arial" w:cs="Arial"/>
          <w:sz w:val="20"/>
          <w:szCs w:val="20"/>
        </w:rPr>
        <w:t xml:space="preserve">Zmiany w powyższym zakresie nie stanowią zmiany warunków umowy i nie wymagają formy pisemnej w postaci aneksów do umowy. </w:t>
      </w:r>
    </w:p>
    <w:p w14:paraId="780C233A" w14:textId="77777777" w:rsidR="006E58B7" w:rsidRPr="00B363ED" w:rsidRDefault="006E58B7" w:rsidP="00AC7FAE">
      <w:pPr>
        <w:pStyle w:val="Akapitzlist"/>
        <w:numPr>
          <w:ilvl w:val="0"/>
          <w:numId w:val="62"/>
        </w:numPr>
        <w:spacing w:line="254" w:lineRule="auto"/>
        <w:jc w:val="both"/>
        <w:rPr>
          <w:rFonts w:ascii="Arial" w:hAnsi="Arial" w:cs="Arial"/>
          <w:sz w:val="20"/>
          <w:szCs w:val="20"/>
        </w:rPr>
      </w:pPr>
      <w:r w:rsidRPr="00B363ED">
        <w:rPr>
          <w:rFonts w:ascii="Arial" w:hAnsi="Arial" w:cs="Arial"/>
          <w:sz w:val="20"/>
          <w:szCs w:val="20"/>
        </w:rPr>
        <w:t xml:space="preserve">Przez </w:t>
      </w:r>
      <w:r w:rsidRPr="00B363ED">
        <w:rPr>
          <w:rFonts w:ascii="Arial" w:hAnsi="Arial" w:cs="Arial"/>
          <w:b/>
          <w:sz w:val="20"/>
          <w:szCs w:val="20"/>
        </w:rPr>
        <w:t>dni robocze</w:t>
      </w:r>
      <w:r w:rsidRPr="00B363ED">
        <w:rPr>
          <w:rFonts w:ascii="Arial" w:hAnsi="Arial" w:cs="Arial"/>
          <w:sz w:val="20"/>
          <w:szCs w:val="20"/>
        </w:rPr>
        <w:t xml:space="preserve"> na potrzeby niniejszej umowy rozumie się dni od poniedziałku do piątku z wyłączeniem dni ustawowo wolnych od pracy.</w:t>
      </w:r>
    </w:p>
    <w:p w14:paraId="34CACB4F" w14:textId="3B30D297" w:rsidR="006E58B7" w:rsidRDefault="006E58B7" w:rsidP="00AC7FAE">
      <w:pPr>
        <w:pStyle w:val="Akapitzlist"/>
        <w:numPr>
          <w:ilvl w:val="0"/>
          <w:numId w:val="62"/>
        </w:numPr>
        <w:spacing w:line="254" w:lineRule="auto"/>
        <w:jc w:val="both"/>
        <w:rPr>
          <w:rFonts w:ascii="Arial" w:hAnsi="Arial" w:cs="Arial"/>
          <w:sz w:val="20"/>
          <w:szCs w:val="20"/>
        </w:rPr>
      </w:pPr>
      <w:r w:rsidRPr="00B363ED">
        <w:rPr>
          <w:rFonts w:ascii="Arial" w:hAnsi="Arial" w:cs="Arial"/>
          <w:sz w:val="20"/>
          <w:szCs w:val="20"/>
        </w:rPr>
        <w:t xml:space="preserve">Przez powiadomienie/informację </w:t>
      </w:r>
      <w:r w:rsidRPr="00B363ED">
        <w:rPr>
          <w:rFonts w:ascii="Arial" w:hAnsi="Arial" w:cs="Arial"/>
          <w:b/>
          <w:sz w:val="20"/>
          <w:szCs w:val="20"/>
        </w:rPr>
        <w:t>pisemną</w:t>
      </w:r>
      <w:r w:rsidRPr="00B363ED">
        <w:rPr>
          <w:rFonts w:ascii="Arial" w:hAnsi="Arial" w:cs="Arial"/>
          <w:sz w:val="20"/>
          <w:szCs w:val="20"/>
        </w:rPr>
        <w:t xml:space="preserve"> rozumie się informację przekazaną na piśmie pocztą elektroniczną (e-mailem) pod adresy wskazane w niniejszej umowie.</w:t>
      </w: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19F4E706" w:rsidR="00947ED9" w:rsidRPr="00FD6E41" w:rsidRDefault="00947ED9" w:rsidP="00AC7FAE">
      <w:pPr>
        <w:numPr>
          <w:ilvl w:val="0"/>
          <w:numId w:val="59"/>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00B37FC3">
        <w:rPr>
          <w:rFonts w:ascii="Arial" w:hAnsi="Arial" w:cs="Arial"/>
          <w:b/>
          <w:sz w:val="20"/>
          <w:szCs w:val="20"/>
        </w:rPr>
        <w:t xml:space="preserve"> lub jednorazowo w zależności od potrzeb</w:t>
      </w:r>
      <w:r w:rsidRPr="00FD6E41">
        <w:rPr>
          <w:rFonts w:ascii="Arial" w:hAnsi="Arial" w:cs="Arial"/>
          <w:b/>
          <w:sz w:val="20"/>
          <w:szCs w:val="20"/>
        </w:rPr>
        <w:t>,</w:t>
      </w:r>
      <w:r w:rsidRPr="00FD6E41">
        <w:rPr>
          <w:rFonts w:ascii="Arial" w:hAnsi="Arial" w:cs="Arial"/>
          <w:sz w:val="20"/>
          <w:szCs w:val="20"/>
        </w:rPr>
        <w:t xml:space="preserve"> każdorazowo na podstawie </w:t>
      </w:r>
      <w:r w:rsidRPr="00FD6E41">
        <w:rPr>
          <w:rFonts w:ascii="Arial" w:hAnsi="Arial" w:cs="Arial"/>
          <w:b/>
          <w:sz w:val="20"/>
          <w:szCs w:val="20"/>
        </w:rPr>
        <w:t xml:space="preserve">zamówień </w:t>
      </w:r>
      <w:r w:rsidR="00AF25E4" w:rsidRPr="00FD6E41">
        <w:rPr>
          <w:rFonts w:ascii="Arial" w:hAnsi="Arial" w:cs="Arial"/>
          <w:sz w:val="20"/>
          <w:szCs w:val="20"/>
        </w:rPr>
        <w:t>składanych</w:t>
      </w:r>
      <w:r w:rsidRPr="00FD6E41">
        <w:rPr>
          <w:rFonts w:ascii="Arial" w:hAnsi="Arial" w:cs="Arial"/>
          <w:sz w:val="20"/>
          <w:szCs w:val="20"/>
        </w:rPr>
        <w:t xml:space="preserve"> przez upoważnionego przedstawiciela </w:t>
      </w:r>
      <w:r w:rsidR="00B37FC3" w:rsidRPr="003B6909">
        <w:rPr>
          <w:rFonts w:ascii="Arial" w:hAnsi="Arial" w:cs="Arial"/>
          <w:b/>
          <w:sz w:val="20"/>
          <w:szCs w:val="20"/>
        </w:rPr>
        <w:t>Magazynu</w:t>
      </w:r>
      <w:r w:rsidRPr="003B6909">
        <w:rPr>
          <w:rFonts w:ascii="Arial" w:hAnsi="Arial" w:cs="Arial"/>
          <w:b/>
          <w:sz w:val="20"/>
          <w:szCs w:val="20"/>
        </w:rPr>
        <w:t xml:space="preserve"> </w:t>
      </w:r>
      <w:r w:rsidR="00B37FC3" w:rsidRPr="003B6909">
        <w:rPr>
          <w:rFonts w:ascii="Arial" w:hAnsi="Arial" w:cs="Arial"/>
          <w:b/>
          <w:sz w:val="20"/>
          <w:szCs w:val="20"/>
        </w:rPr>
        <w:t>Gospodarczego</w:t>
      </w:r>
      <w:r w:rsidR="00B37FC3" w:rsidRPr="00B37FC3">
        <w:rPr>
          <w:rFonts w:ascii="Arial" w:hAnsi="Arial" w:cs="Arial"/>
          <w:b/>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0FE68895" w14:textId="5B0BC91D" w:rsidR="00947ED9" w:rsidRPr="00AF25E4" w:rsidRDefault="00947ED9" w:rsidP="00AC7FAE">
      <w:pPr>
        <w:numPr>
          <w:ilvl w:val="0"/>
          <w:numId w:val="59"/>
        </w:numPr>
        <w:spacing w:after="0" w:line="276" w:lineRule="auto"/>
        <w:ind w:left="360"/>
        <w:contextualSpacing/>
        <w:jc w:val="both"/>
        <w:rPr>
          <w:rFonts w:ascii="Arial" w:hAnsi="Arial" w:cs="Arial"/>
          <w:sz w:val="20"/>
          <w:szCs w:val="20"/>
        </w:rPr>
      </w:pPr>
      <w:r w:rsidRPr="00FD6E41">
        <w:rPr>
          <w:rFonts w:ascii="Arial" w:hAnsi="Arial" w:cs="Arial"/>
          <w:sz w:val="20"/>
          <w:szCs w:val="20"/>
        </w:rPr>
        <w:lastRenderedPageBreak/>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000A1C82">
        <w:rPr>
          <w:rFonts w:ascii="Arial" w:hAnsi="Arial" w:cs="Arial"/>
          <w:b/>
          <w:sz w:val="20"/>
          <w:szCs w:val="20"/>
        </w:rPr>
        <w:t>§</w:t>
      </w:r>
      <w:r w:rsidR="006E58B7">
        <w:rPr>
          <w:rFonts w:ascii="Arial" w:hAnsi="Arial" w:cs="Arial"/>
          <w:b/>
          <w:sz w:val="20"/>
          <w:szCs w:val="20"/>
        </w:rPr>
        <w:t xml:space="preserve"> </w:t>
      </w:r>
      <w:r w:rsidR="000A1C82">
        <w:rPr>
          <w:rFonts w:ascii="Arial" w:hAnsi="Arial" w:cs="Arial"/>
          <w:b/>
          <w:sz w:val="20"/>
          <w:szCs w:val="20"/>
        </w:rPr>
        <w:t xml:space="preserve">12 ust. 1 </w:t>
      </w:r>
      <w:r w:rsidRPr="00AF25E4">
        <w:rPr>
          <w:rFonts w:ascii="Arial" w:hAnsi="Arial" w:cs="Arial"/>
          <w:sz w:val="20"/>
          <w:szCs w:val="20"/>
        </w:rPr>
        <w:t>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CF2DF04" w:rsidR="00947ED9" w:rsidRPr="00AF25E4" w:rsidRDefault="00B37FC3" w:rsidP="00AC7FAE">
      <w:pPr>
        <w:numPr>
          <w:ilvl w:val="0"/>
          <w:numId w:val="59"/>
        </w:numPr>
        <w:spacing w:line="254" w:lineRule="auto"/>
        <w:ind w:left="360"/>
        <w:contextualSpacing/>
        <w:jc w:val="both"/>
        <w:rPr>
          <w:rFonts w:ascii="Arial" w:hAnsi="Arial" w:cs="Arial"/>
          <w:sz w:val="20"/>
          <w:szCs w:val="20"/>
        </w:rPr>
      </w:pPr>
      <w:r>
        <w:rPr>
          <w:rFonts w:ascii="Arial" w:hAnsi="Arial" w:cs="Arial"/>
          <w:b/>
          <w:sz w:val="20"/>
          <w:szCs w:val="20"/>
        </w:rPr>
        <w:t>Zamówienia</w:t>
      </w:r>
      <w:r w:rsidR="00947ED9" w:rsidRPr="00AF25E4">
        <w:rPr>
          <w:rFonts w:ascii="Arial" w:hAnsi="Arial" w:cs="Arial"/>
          <w:sz w:val="20"/>
          <w:szCs w:val="20"/>
        </w:rPr>
        <w:t xml:space="preserve">, o których mowa w </w:t>
      </w:r>
      <w:r w:rsidR="00947ED9" w:rsidRPr="00AF25E4">
        <w:rPr>
          <w:rFonts w:ascii="Arial" w:hAnsi="Arial" w:cs="Arial"/>
          <w:b/>
          <w:sz w:val="20"/>
          <w:szCs w:val="20"/>
        </w:rPr>
        <w:t>ust. 1.</w:t>
      </w:r>
      <w:r w:rsidR="00947ED9" w:rsidRPr="00AF25E4">
        <w:rPr>
          <w:rFonts w:ascii="Arial" w:hAnsi="Arial" w:cs="Arial"/>
          <w:sz w:val="20"/>
          <w:szCs w:val="20"/>
        </w:rPr>
        <w:t xml:space="preserve"> Umowy zawierają co najmniej: </w:t>
      </w:r>
    </w:p>
    <w:p w14:paraId="5089DC65"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2B9DAC96" w14:textId="0CB1C962" w:rsidR="00947ED9" w:rsidRPr="000A0B79"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Jeżeli zamó</w:t>
      </w:r>
      <w:r w:rsidR="00B37FC3">
        <w:rPr>
          <w:rFonts w:ascii="Arial" w:hAnsi="Arial" w:cs="Arial"/>
          <w:sz w:val="20"/>
          <w:szCs w:val="20"/>
        </w:rPr>
        <w:t>wienie</w:t>
      </w:r>
      <w:r w:rsidR="00814E77">
        <w:rPr>
          <w:rFonts w:ascii="Arial" w:hAnsi="Arial" w:cs="Arial"/>
          <w:sz w:val="20"/>
          <w:szCs w:val="20"/>
        </w:rPr>
        <w:t xml:space="preserve"> nie wskazuje</w:t>
      </w:r>
      <w:r w:rsidR="00980080">
        <w:rPr>
          <w:rFonts w:ascii="Arial" w:hAnsi="Arial" w:cs="Arial"/>
          <w:sz w:val="20"/>
          <w:szCs w:val="20"/>
        </w:rPr>
        <w:t xml:space="preserve"> innego dłuższego terminu,</w:t>
      </w:r>
      <w:r w:rsidRPr="00AF25E4">
        <w:rPr>
          <w:rFonts w:ascii="Arial" w:hAnsi="Arial" w:cs="Arial"/>
          <w:sz w:val="20"/>
          <w:szCs w:val="20"/>
        </w:rPr>
        <w:t xml:space="preserve"> maksymalny termin realizacji zamówienia jednostkowe</w:t>
      </w:r>
      <w:r w:rsidR="00980080">
        <w:rPr>
          <w:rFonts w:ascii="Arial" w:hAnsi="Arial" w:cs="Arial"/>
          <w:sz w:val="20"/>
          <w:szCs w:val="20"/>
        </w:rPr>
        <w:t>go</w:t>
      </w:r>
      <w:r w:rsidRPr="00AF25E4">
        <w:rPr>
          <w:rFonts w:ascii="Arial" w:hAnsi="Arial" w:cs="Arial"/>
          <w:sz w:val="20"/>
          <w:szCs w:val="20"/>
        </w:rPr>
        <w:t xml:space="preserve"> określa się </w:t>
      </w:r>
      <w:r w:rsidRPr="000A0B79">
        <w:rPr>
          <w:rFonts w:ascii="Arial" w:hAnsi="Arial" w:cs="Arial"/>
          <w:color w:val="000000"/>
          <w:sz w:val="20"/>
          <w:szCs w:val="20"/>
        </w:rPr>
        <w:t>do</w:t>
      </w:r>
      <w:r w:rsidRPr="000A0B79">
        <w:rPr>
          <w:rFonts w:ascii="Arial" w:hAnsi="Arial" w:cs="Arial"/>
          <w:b/>
          <w:color w:val="000000"/>
          <w:sz w:val="20"/>
          <w:szCs w:val="20"/>
        </w:rPr>
        <w:t xml:space="preserve"> </w:t>
      </w:r>
      <w:r w:rsidR="00B37FC3" w:rsidRPr="00B37FC3">
        <w:rPr>
          <w:rFonts w:ascii="Arial" w:hAnsi="Arial" w:cs="Arial"/>
          <w:b/>
          <w:sz w:val="20"/>
          <w:szCs w:val="20"/>
          <w:highlight w:val="yellow"/>
        </w:rPr>
        <w:t>…..</w:t>
      </w:r>
      <w:r w:rsidRPr="000A0B79">
        <w:rPr>
          <w:rFonts w:ascii="Arial" w:hAnsi="Arial" w:cs="Arial"/>
          <w:sz w:val="20"/>
          <w:szCs w:val="20"/>
        </w:rPr>
        <w:t xml:space="preserve"> </w:t>
      </w:r>
      <w:r w:rsidRPr="000A0B79">
        <w:rPr>
          <w:rFonts w:ascii="Arial" w:hAnsi="Arial" w:cs="Arial"/>
          <w:b/>
          <w:color w:val="000000"/>
          <w:sz w:val="20"/>
          <w:szCs w:val="20"/>
        </w:rPr>
        <w:t xml:space="preserve">dni </w:t>
      </w:r>
      <w:r w:rsidRPr="000A0B79">
        <w:rPr>
          <w:rFonts w:ascii="Arial" w:hAnsi="Arial" w:cs="Arial"/>
          <w:sz w:val="20"/>
          <w:szCs w:val="20"/>
        </w:rPr>
        <w:t xml:space="preserve"> od dnia złożenia zamówienia jednostkowego;</w:t>
      </w:r>
    </w:p>
    <w:p w14:paraId="2B77D4DF" w14:textId="77777777" w:rsidR="00947ED9" w:rsidRPr="00AF25E4"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AC7FAE">
      <w:pPr>
        <w:numPr>
          <w:ilvl w:val="0"/>
          <w:numId w:val="59"/>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AC7FAE">
      <w:pPr>
        <w:numPr>
          <w:ilvl w:val="0"/>
          <w:numId w:val="59"/>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2D7EAD8C" w14:textId="0921F4C3" w:rsidR="00673D5E"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76B79FF9" w14:textId="77777777" w:rsidR="00B363ED" w:rsidRPr="00B363ED" w:rsidRDefault="00B363ED" w:rsidP="00B363ED">
      <w:pPr>
        <w:spacing w:line="254" w:lineRule="auto"/>
        <w:ind w:left="360"/>
        <w:contextualSpacing/>
        <w:jc w:val="both"/>
        <w:rPr>
          <w:rFonts w:ascii="Arial" w:hAnsi="Arial" w:cs="Arial"/>
          <w:sz w:val="20"/>
          <w:szCs w:val="20"/>
        </w:rPr>
      </w:pPr>
    </w:p>
    <w:p w14:paraId="5F0418C7" w14:textId="77777777" w:rsidR="00526BB4" w:rsidRDefault="00526BB4"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6F4D1133"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7B48F0">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lastRenderedPageBreak/>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6D5B1E5E" w:rsidR="00D60479" w:rsidRPr="009822D5" w:rsidRDefault="00D60479" w:rsidP="00AC7FAE">
      <w:pPr>
        <w:pStyle w:val="Akapitzlist"/>
        <w:numPr>
          <w:ilvl w:val="0"/>
          <w:numId w:val="68"/>
        </w:numPr>
        <w:spacing w:after="0" w:line="240" w:lineRule="auto"/>
        <w:ind w:left="284"/>
        <w:jc w:val="both"/>
        <w:rPr>
          <w:rFonts w:ascii="Arial" w:hAnsi="Arial" w:cs="Arial"/>
          <w:color w:val="000000" w:themeColor="text1"/>
          <w:sz w:val="20"/>
          <w:szCs w:val="20"/>
        </w:rPr>
      </w:pPr>
      <w:r w:rsidRPr="009822D5">
        <w:rPr>
          <w:rFonts w:ascii="Arial" w:hAnsi="Arial" w:cs="Arial"/>
          <w:b/>
          <w:color w:val="000000" w:themeColor="text1"/>
          <w:sz w:val="20"/>
          <w:szCs w:val="20"/>
        </w:rPr>
        <w:t>Maksymalna wartość umowy</w:t>
      </w:r>
      <w:r w:rsidRPr="009822D5">
        <w:rPr>
          <w:rFonts w:ascii="Arial" w:hAnsi="Arial" w:cs="Arial"/>
          <w:color w:val="000000" w:themeColor="text1"/>
          <w:sz w:val="20"/>
          <w:szCs w:val="20"/>
        </w:rPr>
        <w:t>, wynosi ……………………………</w:t>
      </w:r>
      <w:r w:rsidR="006A5559"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złotych brutto</w:t>
      </w:r>
      <w:r w:rsidRPr="009822D5">
        <w:rPr>
          <w:rFonts w:ascii="Arial" w:hAnsi="Arial" w:cs="Arial"/>
          <w:color w:val="000000" w:themeColor="text1"/>
          <w:sz w:val="20"/>
          <w:szCs w:val="20"/>
        </w:rPr>
        <w:t>, słownie: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złotych 00/100 groszy w tym podatek VAT % ………. w kwocie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w:t>
      </w:r>
    </w:p>
    <w:p w14:paraId="625483CF" w14:textId="77777777" w:rsidR="00AF1825" w:rsidRDefault="00D60479" w:rsidP="00AF1825">
      <w:pPr>
        <w:spacing w:after="0" w:line="240" w:lineRule="auto"/>
        <w:jc w:val="both"/>
        <w:rPr>
          <w:rFonts w:ascii="Arial" w:hAnsi="Arial" w:cs="Arial"/>
          <w:color w:val="000000" w:themeColor="text1"/>
          <w:sz w:val="20"/>
          <w:szCs w:val="20"/>
        </w:rPr>
      </w:pPr>
      <w:r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Maksymalna wartość netto</w:t>
      </w:r>
      <w:r w:rsidR="00AF1825">
        <w:rPr>
          <w:rFonts w:ascii="Arial" w:hAnsi="Arial" w:cs="Arial"/>
          <w:color w:val="000000" w:themeColor="text1"/>
          <w:sz w:val="20"/>
          <w:szCs w:val="20"/>
        </w:rPr>
        <w:t xml:space="preserve"> umowy ………………………………………….. zł.</w:t>
      </w:r>
    </w:p>
    <w:p w14:paraId="79CC22DF" w14:textId="68F988EE" w:rsidR="00D60479" w:rsidRPr="00AF1825" w:rsidRDefault="00D60479" w:rsidP="00AC7FAE">
      <w:pPr>
        <w:pStyle w:val="Akapitzlist"/>
        <w:numPr>
          <w:ilvl w:val="1"/>
          <w:numId w:val="76"/>
        </w:numPr>
        <w:spacing w:after="0" w:line="240" w:lineRule="auto"/>
        <w:jc w:val="both"/>
        <w:rPr>
          <w:rFonts w:ascii="Arial" w:hAnsi="Arial" w:cs="Arial"/>
          <w:color w:val="000000" w:themeColor="text1"/>
          <w:sz w:val="20"/>
          <w:szCs w:val="20"/>
        </w:rPr>
      </w:pPr>
      <w:r w:rsidRPr="00AF1825">
        <w:rPr>
          <w:rFonts w:ascii="Arial" w:hAnsi="Arial" w:cs="Arial"/>
          <w:sz w:val="20"/>
          <w:szCs w:val="20"/>
        </w:rPr>
        <w:t xml:space="preserve">Maksymalna wartość umowy netto ZADAŃ  </w:t>
      </w:r>
      <w:r w:rsidR="006A5559" w:rsidRPr="00AF1825">
        <w:rPr>
          <w:rFonts w:ascii="Arial" w:hAnsi="Arial" w:cs="Arial"/>
          <w:color w:val="000000" w:themeColor="text1"/>
          <w:sz w:val="20"/>
          <w:szCs w:val="20"/>
        </w:rPr>
        <w:t>( części umowy)</w:t>
      </w:r>
      <w:r w:rsidRPr="00AF1825">
        <w:rPr>
          <w:rFonts w:ascii="Arial" w:hAnsi="Arial" w:cs="Arial"/>
          <w:i/>
          <w:color w:val="000000" w:themeColor="text1"/>
          <w:sz w:val="20"/>
          <w:szCs w:val="20"/>
        </w:rPr>
        <w:t xml:space="preserve">:  </w:t>
      </w:r>
      <w:r w:rsidR="00B37FC3" w:rsidRPr="00AF1825">
        <w:rPr>
          <w:rFonts w:ascii="Arial" w:hAnsi="Arial" w:cs="Arial"/>
          <w:i/>
          <w:color w:val="000000" w:themeColor="text1"/>
          <w:sz w:val="16"/>
          <w:szCs w:val="16"/>
        </w:rPr>
        <w:t xml:space="preserve">* </w:t>
      </w:r>
      <w:r w:rsidRPr="00AF1825">
        <w:rPr>
          <w:rFonts w:ascii="Arial" w:hAnsi="Arial" w:cs="Arial"/>
          <w:i/>
          <w:color w:val="000000" w:themeColor="text1"/>
          <w:sz w:val="16"/>
          <w:szCs w:val="16"/>
        </w:rPr>
        <w:t>jeśli dotyczy – w przypadku zawarcia umowy na więcej niż jedno zadanie</w:t>
      </w:r>
    </w:p>
    <w:p w14:paraId="2762AC57" w14:textId="77777777" w:rsidR="00D60479" w:rsidRPr="009822D5" w:rsidRDefault="00D60479" w:rsidP="00D60479">
      <w:pPr>
        <w:tabs>
          <w:tab w:val="left" w:pos="426"/>
        </w:tabs>
        <w:spacing w:after="0" w:line="240" w:lineRule="auto"/>
        <w:ind w:left="284"/>
        <w:contextualSpacing/>
        <w:jc w:val="both"/>
        <w:rPr>
          <w:rFonts w:ascii="Arial" w:hAnsi="Arial" w:cs="Arial"/>
          <w:i/>
          <w:color w:val="000000" w:themeColor="text1"/>
          <w:sz w:val="20"/>
          <w:szCs w:val="20"/>
        </w:rPr>
      </w:pPr>
      <w:r w:rsidRPr="009822D5">
        <w:rPr>
          <w:rFonts w:ascii="Arial" w:hAnsi="Arial" w:cs="Arial"/>
          <w:sz w:val="20"/>
          <w:szCs w:val="20"/>
        </w:rPr>
        <w:t>w tym</w:t>
      </w:r>
      <w:r w:rsidRPr="009822D5">
        <w:rPr>
          <w:rFonts w:ascii="Arial" w:hAnsi="Arial" w:cs="Arial"/>
          <w:i/>
          <w:color w:val="000000" w:themeColor="text1"/>
          <w:sz w:val="20"/>
          <w:szCs w:val="20"/>
        </w:rPr>
        <w:t xml:space="preserve">: </w:t>
      </w:r>
    </w:p>
    <w:p w14:paraId="234683F1" w14:textId="17ED1F43" w:rsidR="00AF1825" w:rsidRPr="0043181E" w:rsidRDefault="00D60479" w:rsidP="0043181E">
      <w:pPr>
        <w:pStyle w:val="Akapitzlist"/>
        <w:tabs>
          <w:tab w:val="left" w:pos="284"/>
        </w:tabs>
        <w:spacing w:after="0" w:line="240" w:lineRule="auto"/>
        <w:ind w:left="284"/>
        <w:jc w:val="both"/>
        <w:rPr>
          <w:rFonts w:ascii="Arial" w:hAnsi="Arial" w:cs="Arial"/>
          <w:b/>
          <w:sz w:val="20"/>
          <w:szCs w:val="20"/>
        </w:rPr>
      </w:pPr>
      <w:r w:rsidRPr="009822D5">
        <w:rPr>
          <w:rFonts w:ascii="Arial" w:hAnsi="Arial" w:cs="Arial"/>
          <w:sz w:val="20"/>
          <w:szCs w:val="20"/>
        </w:rPr>
        <w:t>Maksymalna wartość umowy  dla  ZADANIA ……</w:t>
      </w:r>
      <w:r w:rsidR="006A5559" w:rsidRPr="009822D5">
        <w:rPr>
          <w:rFonts w:ascii="Arial" w:hAnsi="Arial" w:cs="Arial"/>
          <w:sz w:val="20"/>
          <w:szCs w:val="20"/>
        </w:rPr>
        <w:t xml:space="preserve"> </w:t>
      </w:r>
      <w:r w:rsidRPr="009822D5">
        <w:rPr>
          <w:rFonts w:ascii="Arial" w:hAnsi="Arial" w:cs="Arial"/>
          <w:sz w:val="20"/>
          <w:szCs w:val="20"/>
        </w:rPr>
        <w:t>w</w:t>
      </w:r>
      <w:r w:rsidR="001D55A4" w:rsidRPr="009822D5">
        <w:rPr>
          <w:rFonts w:ascii="Arial" w:hAnsi="Arial" w:cs="Arial"/>
          <w:sz w:val="20"/>
          <w:szCs w:val="20"/>
        </w:rPr>
        <w:t>y</w:t>
      </w:r>
      <w:r w:rsidRPr="009822D5">
        <w:rPr>
          <w:rFonts w:ascii="Arial" w:hAnsi="Arial" w:cs="Arial"/>
          <w:sz w:val="20"/>
          <w:szCs w:val="20"/>
        </w:rPr>
        <w:t xml:space="preserve">nosi  netto </w:t>
      </w:r>
      <w:r w:rsidRPr="009822D5">
        <w:rPr>
          <w:rFonts w:ascii="Arial" w:hAnsi="Arial" w:cs="Arial"/>
          <w:b/>
          <w:sz w:val="20"/>
          <w:szCs w:val="20"/>
        </w:rPr>
        <w:t>…</w:t>
      </w:r>
      <w:r w:rsidR="001D55A4" w:rsidRPr="009822D5">
        <w:rPr>
          <w:rFonts w:ascii="Arial" w:hAnsi="Arial" w:cs="Arial"/>
          <w:b/>
          <w:sz w:val="20"/>
          <w:szCs w:val="20"/>
        </w:rPr>
        <w:t>……………..</w:t>
      </w:r>
      <w:r w:rsidRPr="009822D5">
        <w:rPr>
          <w:rFonts w:ascii="Arial" w:hAnsi="Arial" w:cs="Arial"/>
          <w:b/>
          <w:sz w:val="20"/>
          <w:szCs w:val="20"/>
        </w:rPr>
        <w:t>……. zł</w:t>
      </w:r>
      <w:r w:rsidRPr="009822D5">
        <w:rPr>
          <w:rFonts w:ascii="Arial" w:hAnsi="Arial" w:cs="Arial"/>
          <w:sz w:val="20"/>
          <w:szCs w:val="20"/>
        </w:rPr>
        <w:t xml:space="preserve">; brutto </w:t>
      </w:r>
      <w:r w:rsidRPr="009822D5">
        <w:rPr>
          <w:rFonts w:ascii="Arial" w:hAnsi="Arial" w:cs="Arial"/>
          <w:b/>
          <w:sz w:val="20"/>
          <w:szCs w:val="20"/>
        </w:rPr>
        <w:t>………</w:t>
      </w:r>
      <w:r w:rsidR="001D55A4" w:rsidRPr="009822D5">
        <w:rPr>
          <w:rFonts w:ascii="Arial" w:hAnsi="Arial" w:cs="Arial"/>
          <w:b/>
          <w:sz w:val="20"/>
          <w:szCs w:val="20"/>
        </w:rPr>
        <w:t>………</w:t>
      </w:r>
      <w:r w:rsidRPr="009822D5">
        <w:rPr>
          <w:rFonts w:ascii="Arial" w:hAnsi="Arial" w:cs="Arial"/>
          <w:b/>
          <w:sz w:val="20"/>
          <w:szCs w:val="20"/>
        </w:rPr>
        <w:t>………….</w:t>
      </w:r>
      <w:r w:rsidR="001D55A4" w:rsidRPr="009822D5">
        <w:rPr>
          <w:rFonts w:ascii="Arial" w:hAnsi="Arial" w:cs="Arial"/>
          <w:b/>
          <w:sz w:val="20"/>
          <w:szCs w:val="20"/>
        </w:rPr>
        <w:t xml:space="preserve"> </w:t>
      </w:r>
      <w:r w:rsidRPr="009822D5">
        <w:rPr>
          <w:rFonts w:ascii="Arial" w:hAnsi="Arial" w:cs="Arial"/>
          <w:b/>
          <w:sz w:val="20"/>
          <w:szCs w:val="20"/>
        </w:rPr>
        <w:t xml:space="preserve">zł </w:t>
      </w:r>
    </w:p>
    <w:p w14:paraId="63F67F61" w14:textId="64B26177" w:rsidR="00947ED9" w:rsidRPr="009822D5" w:rsidRDefault="00947ED9"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t>Wynagrodzenie Wykonawcy zostanie naliczone w oparciu o fak</w:t>
      </w:r>
      <w:r w:rsidR="00AF25E4" w:rsidRPr="009822D5">
        <w:rPr>
          <w:rFonts w:ascii="Arial" w:hAnsi="Arial" w:cs="Arial"/>
          <w:sz w:val="20"/>
          <w:szCs w:val="20"/>
        </w:rPr>
        <w:t>tyczną ilość dostarczonego przed</w:t>
      </w:r>
      <w:r w:rsidRPr="009822D5">
        <w:rPr>
          <w:rFonts w:ascii="Arial" w:hAnsi="Arial" w:cs="Arial"/>
          <w:sz w:val="20"/>
          <w:szCs w:val="20"/>
        </w:rPr>
        <w:t xml:space="preserve">miotu umowy, na podstawie cen jednostkowych netto ( bez podatku od towarów i usług VAT)  podanej w </w:t>
      </w:r>
      <w:r w:rsidRPr="009822D5">
        <w:rPr>
          <w:rFonts w:ascii="Arial" w:hAnsi="Arial" w:cs="Arial"/>
          <w:b/>
          <w:i/>
          <w:sz w:val="20"/>
          <w:szCs w:val="20"/>
        </w:rPr>
        <w:t xml:space="preserve">załączniku  nr 1  do umowy </w:t>
      </w:r>
      <w:r w:rsidRPr="009822D5">
        <w:rPr>
          <w:rFonts w:ascii="Arial" w:hAnsi="Arial" w:cs="Arial"/>
          <w:i/>
          <w:sz w:val="20"/>
          <w:szCs w:val="20"/>
        </w:rPr>
        <w:t>(formularzu cenowym).</w:t>
      </w:r>
    </w:p>
    <w:p w14:paraId="02819524" w14:textId="77777777" w:rsidR="00947ED9" w:rsidRPr="009822D5" w:rsidRDefault="00947ED9"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t xml:space="preserve">Ceny jednostkowe netto przedmiotu umowy wskazane w </w:t>
      </w:r>
      <w:r w:rsidRPr="009822D5">
        <w:rPr>
          <w:rFonts w:ascii="Arial" w:hAnsi="Arial" w:cs="Arial"/>
          <w:b/>
          <w:i/>
          <w:sz w:val="20"/>
          <w:szCs w:val="20"/>
        </w:rPr>
        <w:t>załączniku nr 1 do umowy</w:t>
      </w:r>
      <w:r w:rsidRPr="009822D5">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t>Podatek od towarów i usług (VAT) zostanie obliczony przy zastosowaniu</w:t>
      </w:r>
      <w:r w:rsidRPr="00AA4D80">
        <w:rPr>
          <w:rFonts w:ascii="Arial" w:hAnsi="Arial" w:cs="Arial"/>
          <w:sz w:val="20"/>
          <w:szCs w:val="20"/>
        </w:rPr>
        <w:t xml:space="preserve"> stawek zgodnych z obowiązującymi przepisami w dacie wystawienia faktury.</w:t>
      </w:r>
    </w:p>
    <w:p w14:paraId="2A51F896" w14:textId="3B95E2EA" w:rsidR="00AF25E4"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D55A4">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7F085BC5"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w:t>
      </w:r>
      <w:r w:rsidR="00412EC1">
        <w:rPr>
          <w:rFonts w:ascii="Arial" w:hAnsi="Arial" w:cs="Arial"/>
          <w:b/>
          <w:sz w:val="20"/>
          <w:szCs w:val="20"/>
        </w:rPr>
        <w:t>……</w:t>
      </w:r>
      <w:r w:rsidRPr="00AF25E4">
        <w:rPr>
          <w:rFonts w:ascii="Arial" w:hAnsi="Arial" w:cs="Arial"/>
          <w:b/>
          <w:sz w:val="20"/>
          <w:szCs w:val="20"/>
        </w:rPr>
        <w:t>…….…..</w:t>
      </w:r>
      <w:r w:rsidR="006A5559">
        <w:rPr>
          <w:rFonts w:ascii="Arial" w:hAnsi="Arial" w:cs="Arial"/>
          <w:b/>
          <w:sz w:val="20"/>
          <w:szCs w:val="20"/>
        </w:rPr>
        <w:t xml:space="preserve"> </w:t>
      </w:r>
      <w:r w:rsidRPr="00AF25E4">
        <w:rPr>
          <w:rFonts w:ascii="Arial" w:hAnsi="Arial" w:cs="Arial"/>
          <w:b/>
          <w:sz w:val="20"/>
          <w:szCs w:val="20"/>
        </w:rPr>
        <w:t>Nr rachunku</w:t>
      </w:r>
      <w:r w:rsidR="006A5559">
        <w:rPr>
          <w:rFonts w:ascii="Arial" w:hAnsi="Arial" w:cs="Arial"/>
          <w:b/>
          <w:sz w:val="20"/>
          <w:szCs w:val="20"/>
        </w:rPr>
        <w:t xml:space="preserve"> </w:t>
      </w:r>
      <w:r w:rsidRPr="00AF25E4">
        <w:rPr>
          <w:rFonts w:ascii="Arial" w:hAnsi="Arial" w:cs="Arial"/>
          <w:b/>
          <w:sz w:val="20"/>
          <w:szCs w:val="20"/>
        </w:rPr>
        <w:t>…………</w:t>
      </w:r>
      <w:r w:rsidR="00412EC1">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193D279A"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00B37FC3">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lastRenderedPageBreak/>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AC7FAE">
      <w:pPr>
        <w:numPr>
          <w:ilvl w:val="0"/>
          <w:numId w:val="63"/>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AC7FAE">
      <w:pPr>
        <w:numPr>
          <w:ilvl w:val="0"/>
          <w:numId w:val="63"/>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47FEA0D6"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6A5559">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7D810A11" w14:textId="28D0A2B3" w:rsidR="00B363ED" w:rsidRPr="00B72129" w:rsidRDefault="00947ED9" w:rsidP="00B7212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r w:rsidR="00B72129">
        <w:rPr>
          <w:rFonts w:ascii="Arial" w:hAnsi="Arial" w:cs="Arial"/>
          <w:sz w:val="20"/>
          <w:szCs w:val="20"/>
        </w:rPr>
        <w:t>.</w:t>
      </w:r>
    </w:p>
    <w:p w14:paraId="5A6C1CB2" w14:textId="77777777" w:rsidR="00B363ED" w:rsidRDefault="00B363ED" w:rsidP="00856EFA">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118BA622"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00986F4A">
        <w:rPr>
          <w:rFonts w:ascii="Arial" w:hAnsi="Arial" w:cs="Arial"/>
          <w:sz w:val="20"/>
          <w:szCs w:val="20"/>
        </w:rPr>
        <w:t xml:space="preserve"> </w:t>
      </w:r>
      <w:r w:rsidR="00986F4A" w:rsidRPr="00067DED">
        <w:rPr>
          <w:rFonts w:ascii="Cambria" w:hAnsi="Cambria" w:cs="Arial"/>
          <w:b/>
          <w:i/>
          <w:sz w:val="20"/>
          <w:szCs w:val="20"/>
        </w:rPr>
        <w:t>[dla każdej części umowy</w:t>
      </w:r>
      <w:r w:rsidR="00980080">
        <w:rPr>
          <w:rFonts w:ascii="Cambria" w:hAnsi="Cambria" w:cs="Arial"/>
          <w:b/>
          <w:i/>
          <w:sz w:val="20"/>
          <w:szCs w:val="20"/>
        </w:rPr>
        <w:t xml:space="preserve"> (tj. zadania)</w:t>
      </w:r>
      <w:r w:rsidR="00986F4A" w:rsidRPr="00067DED">
        <w:rPr>
          <w:rFonts w:ascii="Cambria" w:hAnsi="Cambria" w:cs="Arial"/>
          <w:b/>
          <w:i/>
          <w:sz w:val="20"/>
          <w:szCs w:val="20"/>
        </w:rPr>
        <w:t xml:space="preserve"> odrębnie, odpowiednio dla etapu realizacji umowy tj. zamówienia podstawowego lub prawa opc</w:t>
      </w:r>
      <w:r w:rsidR="00986F4A">
        <w:rPr>
          <w:rFonts w:ascii="Cambria" w:hAnsi="Cambria" w:cs="Arial"/>
          <w:b/>
          <w:i/>
          <w:sz w:val="20"/>
          <w:szCs w:val="20"/>
        </w:rPr>
        <w:t>ji – dotyczy zadania nr 1]</w:t>
      </w:r>
      <w:r w:rsidR="00986F4A" w:rsidRPr="00A7262E">
        <w:rPr>
          <w:rFonts w:ascii="Cambria" w:hAnsi="Cambria" w:cs="Arial"/>
        </w:rPr>
        <w:t xml:space="preserve">  </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282A463A"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001B12A8">
        <w:rPr>
          <w:rFonts w:ascii="Arial" w:hAnsi="Arial" w:cs="Arial"/>
          <w:b/>
          <w:sz w:val="20"/>
          <w:szCs w:val="20"/>
        </w:rPr>
        <w:t xml:space="preserve"> lub 10% </w:t>
      </w:r>
      <w:r w:rsidRPr="00AF25E4">
        <w:rPr>
          <w:rFonts w:ascii="Arial" w:hAnsi="Arial" w:cs="Arial"/>
          <w:sz w:val="20"/>
          <w:szCs w:val="20"/>
        </w:rPr>
        <w:t xml:space="preserve"> </w:t>
      </w:r>
      <w:r w:rsidR="001B12A8">
        <w:rPr>
          <w:rFonts w:ascii="Arial" w:hAnsi="Arial" w:cs="Arial"/>
          <w:sz w:val="20"/>
          <w:szCs w:val="20"/>
        </w:rPr>
        <w:t>maksymalnej wartości netto, którą obejmuje odstąpienie lub rozwiązanie</w:t>
      </w:r>
      <w:r w:rsidR="00C06B9E">
        <w:rPr>
          <w:rFonts w:ascii="Arial" w:hAnsi="Arial" w:cs="Arial"/>
          <w:sz w:val="20"/>
          <w:szCs w:val="20"/>
        </w:rPr>
        <w:t xml:space="preserve"> </w:t>
      </w:r>
      <w:r w:rsidR="00C06B9E" w:rsidRPr="00067DED">
        <w:rPr>
          <w:rFonts w:ascii="Cambria" w:hAnsi="Cambria" w:cs="Arial"/>
          <w:i/>
          <w:sz w:val="20"/>
          <w:szCs w:val="20"/>
        </w:rPr>
        <w:t>[odpowiednio do  etapu realizacji umowy tj. zamówienia podstawowego lub prawa opcji</w:t>
      </w:r>
      <w:r w:rsidR="00C06B9E">
        <w:rPr>
          <w:rFonts w:ascii="Cambria" w:hAnsi="Cambria" w:cs="Arial"/>
          <w:i/>
          <w:sz w:val="20"/>
          <w:szCs w:val="20"/>
        </w:rPr>
        <w:t xml:space="preserve"> – dotyczy zadania nr 1]</w:t>
      </w:r>
      <w:r w:rsidRPr="00AF25E4">
        <w:rPr>
          <w:rFonts w:ascii="Arial" w:hAnsi="Arial" w:cs="Arial"/>
          <w:sz w:val="20"/>
          <w:szCs w:val="20"/>
        </w:rPr>
        <w:t>;</w:t>
      </w:r>
    </w:p>
    <w:p w14:paraId="669288E5" w14:textId="28836D52"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w:t>
      </w:r>
      <w:r w:rsidR="001D55A4">
        <w:rPr>
          <w:rFonts w:ascii="Arial" w:hAnsi="Arial" w:cs="Arial"/>
          <w:sz w:val="20"/>
          <w:szCs w:val="20"/>
        </w:rPr>
        <w:t xml:space="preserve"> </w:t>
      </w:r>
      <w:r w:rsidRPr="00AF25E4">
        <w:rPr>
          <w:rFonts w:ascii="Arial" w:hAnsi="Arial" w:cs="Arial"/>
          <w:sz w:val="20"/>
          <w:szCs w:val="20"/>
        </w:rPr>
        <w:t xml:space="preserve">terminu realizacji dostawy zamówienia jednostkowego  o którym mowa w </w:t>
      </w:r>
      <w:r w:rsidR="00D40552">
        <w:rPr>
          <w:rFonts w:ascii="Arial" w:hAnsi="Arial" w:cs="Arial"/>
          <w:b/>
          <w:sz w:val="20"/>
          <w:szCs w:val="20"/>
        </w:rPr>
        <w:t>§</w:t>
      </w:r>
      <w:r w:rsidR="007B48F0">
        <w:rPr>
          <w:rFonts w:ascii="Arial" w:hAnsi="Arial" w:cs="Arial"/>
          <w:b/>
          <w:sz w:val="20"/>
          <w:szCs w:val="20"/>
        </w:rPr>
        <w:t xml:space="preserve"> </w:t>
      </w:r>
      <w:r w:rsidR="00D40552">
        <w:rPr>
          <w:rFonts w:ascii="Arial" w:hAnsi="Arial" w:cs="Arial"/>
          <w:b/>
          <w:sz w:val="20"/>
          <w:szCs w:val="20"/>
        </w:rPr>
        <w:t>2 ust.</w:t>
      </w:r>
      <w:r w:rsidR="007B48F0">
        <w:rPr>
          <w:rFonts w:ascii="Arial" w:hAnsi="Arial" w:cs="Arial"/>
          <w:b/>
          <w:sz w:val="20"/>
          <w:szCs w:val="20"/>
        </w:rPr>
        <w:t xml:space="preserve"> </w:t>
      </w:r>
      <w:r w:rsidR="00D40552">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2FEBF6B0"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lastRenderedPageBreak/>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8B18EB9"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W przypadku, gdy łączna wys</w:t>
      </w:r>
      <w:r w:rsidR="007B48F0">
        <w:rPr>
          <w:rFonts w:ascii="Arial" w:hAnsi="Arial" w:cs="Arial"/>
          <w:sz w:val="20"/>
          <w:szCs w:val="20"/>
        </w:rPr>
        <w:t xml:space="preserve">okość kar umownych naliczonych </w:t>
      </w:r>
      <w:r w:rsidRPr="00AF25E4">
        <w:rPr>
          <w:rFonts w:ascii="Arial" w:hAnsi="Arial" w:cs="Arial"/>
          <w:sz w:val="20"/>
          <w:szCs w:val="20"/>
        </w:rPr>
        <w:t xml:space="preserve">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w:t>
      </w:r>
      <w:r w:rsidR="001B12A8">
        <w:rPr>
          <w:rFonts w:ascii="Arial" w:hAnsi="Arial" w:cs="Arial"/>
          <w:sz w:val="20"/>
          <w:szCs w:val="20"/>
        </w:rPr>
        <w:t>towym bez dodatkowego wezwania z jednoczesnym  naliczeniem</w:t>
      </w:r>
      <w:r w:rsidRPr="00AF25E4">
        <w:rPr>
          <w:rFonts w:ascii="Arial" w:hAnsi="Arial" w:cs="Arial"/>
          <w:sz w:val="20"/>
          <w:szCs w:val="20"/>
        </w:rPr>
        <w:t xml:space="preserve"> kary umownej w wysokości </w:t>
      </w:r>
      <w:r w:rsidR="001B12A8">
        <w:rPr>
          <w:rFonts w:ascii="Arial" w:hAnsi="Arial" w:cs="Arial"/>
          <w:sz w:val="20"/>
          <w:szCs w:val="20"/>
        </w:rPr>
        <w:t>określonej w u</w:t>
      </w:r>
      <w:r w:rsidRPr="00AF25E4">
        <w:rPr>
          <w:rFonts w:ascii="Arial" w:hAnsi="Arial" w:cs="Arial"/>
          <w:b/>
          <w:sz w:val="20"/>
          <w:szCs w:val="20"/>
        </w:rPr>
        <w:t>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255E5B94"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w:t>
      </w:r>
      <w:r w:rsidR="00B41530">
        <w:rPr>
          <w:rFonts w:ascii="Arial" w:hAnsi="Arial" w:cs="Arial"/>
          <w:b/>
          <w:sz w:val="20"/>
          <w:szCs w:val="20"/>
        </w:rPr>
        <w:t xml:space="preserve"> </w:t>
      </w:r>
      <w:r w:rsidR="001D55A4">
        <w:rPr>
          <w:rFonts w:ascii="Arial" w:hAnsi="Arial" w:cs="Arial"/>
          <w:b/>
          <w:sz w:val="20"/>
          <w:szCs w:val="20"/>
        </w:rPr>
        <w:t>3  ust. 4</w:t>
      </w:r>
      <w:r w:rsidRPr="00AF25E4">
        <w:rPr>
          <w:rFonts w:ascii="Arial" w:hAnsi="Arial" w:cs="Arial"/>
          <w:b/>
          <w:sz w:val="20"/>
          <w:szCs w:val="20"/>
        </w:rPr>
        <w:t xml:space="preserve">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 xml:space="preserve">Na podstawie art. 145 ustawy, w razie zaistnienia istotnej zmiany okoliczności powodującej, że wykonanie umowy nie leży w interesie publicznym, czego nie można było przewidzieć w chwili </w:t>
      </w:r>
      <w:r w:rsidRPr="00AF25E4">
        <w:rPr>
          <w:rFonts w:ascii="Arial" w:hAnsi="Arial" w:cs="Arial"/>
          <w:sz w:val="20"/>
          <w:szCs w:val="20"/>
        </w:rPr>
        <w:lastRenderedPageBreak/>
        <w:t>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1CCF7E54"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t>
      </w:r>
      <w:r w:rsidR="006A5559">
        <w:rPr>
          <w:rFonts w:ascii="Arial" w:hAnsi="Arial" w:cs="Arial"/>
          <w:sz w:val="20"/>
          <w:szCs w:val="20"/>
        </w:rPr>
        <w:t xml:space="preserve">wania na podstawie art. 24 ust. </w:t>
      </w:r>
      <w:r w:rsidRPr="00AF25E4">
        <w:rPr>
          <w:rFonts w:ascii="Arial" w:hAnsi="Arial" w:cs="Arial"/>
          <w:sz w:val="20"/>
          <w:szCs w:val="20"/>
        </w:rPr>
        <w:t>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5"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6"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7"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AC7FAE">
      <w:pPr>
        <w:pStyle w:val="Tekstdopunktu"/>
        <w:numPr>
          <w:ilvl w:val="0"/>
          <w:numId w:val="64"/>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AC7FAE">
      <w:pPr>
        <w:pStyle w:val="Akapitzlist"/>
        <w:numPr>
          <w:ilvl w:val="0"/>
          <w:numId w:val="64"/>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hAnsi="Arial" w:cs="Arial"/>
          <w:b/>
          <w:sz w:val="20"/>
          <w:szCs w:val="20"/>
        </w:rPr>
        <w:lastRenderedPageBreak/>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AC7FAE">
      <w:pPr>
        <w:pStyle w:val="Akapitzlist"/>
        <w:numPr>
          <w:ilvl w:val="0"/>
          <w:numId w:val="64"/>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35632">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35632">
      <w:pPr>
        <w:pStyle w:val="Akapitzlist"/>
        <w:numPr>
          <w:ilvl w:val="0"/>
          <w:numId w:val="29"/>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AC7FAE">
      <w:pPr>
        <w:pStyle w:val="Akapitzlist"/>
        <w:numPr>
          <w:ilvl w:val="0"/>
          <w:numId w:val="64"/>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AC7FAE">
      <w:pPr>
        <w:pStyle w:val="Akapitzlist"/>
        <w:numPr>
          <w:ilvl w:val="0"/>
          <w:numId w:val="67"/>
        </w:numPr>
        <w:spacing w:after="0" w:line="256" w:lineRule="auto"/>
        <w:ind w:left="567" w:hanging="283"/>
        <w:jc w:val="both"/>
        <w:rPr>
          <w:rFonts w:ascii="Arial" w:hAnsi="Arial" w:cs="Arial"/>
          <w:sz w:val="20"/>
          <w:szCs w:val="20"/>
        </w:rPr>
      </w:pPr>
      <w:r w:rsidRPr="00AF25E4">
        <w:rPr>
          <w:rFonts w:ascii="Arial" w:hAnsi="Arial" w:cs="Arial"/>
          <w:sz w:val="20"/>
          <w:szCs w:val="20"/>
        </w:rPr>
        <w:lastRenderedPageBreak/>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AC7FAE">
      <w:pPr>
        <w:pStyle w:val="Akapitzlist"/>
        <w:numPr>
          <w:ilvl w:val="0"/>
          <w:numId w:val="67"/>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AC7FAE">
      <w:pPr>
        <w:pStyle w:val="Akapitzlist"/>
        <w:numPr>
          <w:ilvl w:val="0"/>
          <w:numId w:val="64"/>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2E583C3D" w14:textId="24137B67" w:rsidR="002E643E" w:rsidRPr="00887EEB" w:rsidRDefault="00947ED9" w:rsidP="00AC7FAE">
      <w:pPr>
        <w:numPr>
          <w:ilvl w:val="0"/>
          <w:numId w:val="64"/>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4C1F8428" w:rsidR="00947ED9" w:rsidRPr="006805EF"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6805EF">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6805EF">
        <w:rPr>
          <w:rFonts w:ascii="Arial" w:hAnsi="Arial" w:cs="Arial"/>
          <w:b/>
          <w:i/>
          <w:sz w:val="20"/>
          <w:szCs w:val="20"/>
        </w:rPr>
        <w:t>1 miesiąc,</w:t>
      </w:r>
      <w:r w:rsidRPr="006805EF">
        <w:rPr>
          <w:rFonts w:ascii="Arial" w:hAnsi="Arial" w:cs="Arial"/>
          <w:sz w:val="20"/>
          <w:szCs w:val="20"/>
        </w:rPr>
        <w:t xml:space="preserve"> </w:t>
      </w:r>
      <w:r w:rsidR="00980080" w:rsidRPr="006805EF">
        <w:rPr>
          <w:rFonts w:ascii="Arial" w:hAnsi="Arial" w:cs="Arial"/>
          <w:sz w:val="20"/>
          <w:szCs w:val="20"/>
        </w:rPr>
        <w:t>Zamawiający</w:t>
      </w:r>
      <w:r w:rsidRPr="006805EF">
        <w:rPr>
          <w:rFonts w:ascii="Arial" w:hAnsi="Arial" w:cs="Arial"/>
          <w:sz w:val="20"/>
          <w:szCs w:val="20"/>
        </w:rPr>
        <w:t xml:space="preserve"> ma prawo rozwiązać umowę ze skutkiem natychmiastowym, bez obowiązku wypłaty odszkodowania drugiej Stronie.</w:t>
      </w:r>
    </w:p>
    <w:p w14:paraId="4BAB8FE5"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085F9F0B" w14:textId="70B92402" w:rsidR="006E58B7" w:rsidRPr="00FC4EE0" w:rsidRDefault="00947ED9" w:rsidP="00FC4EE0">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576524CA" w14:textId="77777777" w:rsidR="006E58B7" w:rsidRDefault="006E58B7" w:rsidP="00856EFA">
      <w:pPr>
        <w:spacing w:after="0" w:line="240" w:lineRule="auto"/>
        <w:jc w:val="center"/>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35632">
      <w:pPr>
        <w:numPr>
          <w:ilvl w:val="0"/>
          <w:numId w:val="37"/>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lastRenderedPageBreak/>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78580517" w14:textId="77777777" w:rsidR="000F5270" w:rsidRDefault="000F5270" w:rsidP="000F5270">
      <w:pPr>
        <w:tabs>
          <w:tab w:val="num" w:pos="720"/>
        </w:tabs>
        <w:spacing w:after="120" w:line="240" w:lineRule="auto"/>
        <w:jc w:val="both"/>
        <w:rPr>
          <w:rFonts w:ascii="Arial" w:hAnsi="Arial" w:cs="Arial"/>
          <w:sz w:val="20"/>
          <w:szCs w:val="20"/>
        </w:rPr>
      </w:pPr>
    </w:p>
    <w:p w14:paraId="12B82F03" w14:textId="77777777" w:rsidR="000F5270" w:rsidRPr="000F5270" w:rsidRDefault="000F5270" w:rsidP="000F5270">
      <w:pPr>
        <w:jc w:val="center"/>
        <w:rPr>
          <w:rFonts w:ascii="Arial" w:hAnsi="Arial" w:cs="Arial"/>
          <w:b/>
          <w:sz w:val="20"/>
          <w:szCs w:val="20"/>
        </w:rPr>
      </w:pPr>
      <w:r w:rsidRPr="000F5270">
        <w:rPr>
          <w:rFonts w:ascii="Arial" w:hAnsi="Arial" w:cs="Arial"/>
          <w:b/>
          <w:sz w:val="20"/>
          <w:szCs w:val="20"/>
        </w:rPr>
        <w:t>OCHRONA DANYCH OSOBOWYCH</w:t>
      </w:r>
    </w:p>
    <w:p w14:paraId="3EF04794" w14:textId="7EA8461F" w:rsidR="000F5270" w:rsidRPr="000F5270" w:rsidRDefault="000F5270" w:rsidP="000F5270">
      <w:pPr>
        <w:jc w:val="center"/>
        <w:rPr>
          <w:rFonts w:ascii="Arial" w:hAnsi="Arial" w:cs="Arial"/>
          <w:b/>
          <w:sz w:val="20"/>
          <w:szCs w:val="20"/>
        </w:rPr>
      </w:pPr>
      <w:r>
        <w:rPr>
          <w:rFonts w:ascii="Arial" w:hAnsi="Arial" w:cs="Arial"/>
          <w:b/>
          <w:sz w:val="20"/>
          <w:szCs w:val="20"/>
        </w:rPr>
        <w:t>§ 11</w:t>
      </w:r>
      <w:r w:rsidRPr="000F5270">
        <w:rPr>
          <w:rFonts w:ascii="Arial" w:hAnsi="Arial" w:cs="Arial"/>
          <w:b/>
          <w:sz w:val="20"/>
          <w:szCs w:val="20"/>
        </w:rPr>
        <w:t xml:space="preserve"> A</w:t>
      </w:r>
    </w:p>
    <w:p w14:paraId="22F6C92A"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w:t>
      </w:r>
    </w:p>
    <w:p w14:paraId="70902646"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Strony udostępniają sobie dane osobowe osób, o których mowa w ust. 1, w zakresie nie-zbędnym do celów wynikających z prawnie uzasadnionych interesów Stron, jakim jest wy-konanie Umowy.</w:t>
      </w:r>
    </w:p>
    <w:p w14:paraId="65193959"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 xml:space="preserve">Strony zobowiązane są do zapewnienia skutecznej i należytej ochrony danych osobowych, do których uzyskały dostęp w związku z wykonywaniem Umowy, jak również do </w:t>
      </w:r>
      <w:proofErr w:type="spellStart"/>
      <w:r w:rsidRPr="000F5270">
        <w:rPr>
          <w:rFonts w:ascii="Arial" w:hAnsi="Arial" w:cs="Arial"/>
          <w:sz w:val="20"/>
          <w:szCs w:val="20"/>
        </w:rPr>
        <w:t>niewy-korzystywania</w:t>
      </w:r>
      <w:proofErr w:type="spellEnd"/>
      <w:r w:rsidRPr="000F5270">
        <w:rPr>
          <w:rFonts w:ascii="Arial" w:hAnsi="Arial" w:cs="Arial"/>
          <w:sz w:val="20"/>
          <w:szCs w:val="20"/>
        </w:rPr>
        <w:t xml:space="preserve"> tych danych do celów innych niż realizacja niniejszej Umowy. Strony </w:t>
      </w:r>
      <w:proofErr w:type="spellStart"/>
      <w:r w:rsidRPr="000F5270">
        <w:rPr>
          <w:rFonts w:ascii="Arial" w:hAnsi="Arial" w:cs="Arial"/>
          <w:sz w:val="20"/>
          <w:szCs w:val="20"/>
        </w:rPr>
        <w:t>zobo</w:t>
      </w:r>
      <w:proofErr w:type="spellEnd"/>
      <w:r w:rsidRPr="000F5270">
        <w:rPr>
          <w:rFonts w:ascii="Arial" w:hAnsi="Arial" w:cs="Arial"/>
          <w:sz w:val="20"/>
          <w:szCs w:val="20"/>
        </w:rPr>
        <w:t>-wiązują się do przetwarzania danych osobowych w sposób zgodny z obowiązującymi prze-pisami prawa, w tym RODO i ustawą z dnia 10 maja 2018 roku o ochronie danych osobowych.</w:t>
      </w:r>
    </w:p>
    <w:p w14:paraId="13B9F728"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 xml:space="preserve">Wykonawca zobowiązuje się zrealizować w imieniu Uniwersyteckiego Szpitala Dziecięcego w Krakowie obowiązek informacyjny, wobec osób, których dane udostępnił Uniwersyteckiemu Szpitalowi Dziecięcemu w Krakowie w związku z realizacją niniejszej umowy, w szczególności wskazując informacje wymagane na podstawie art. 14 RODO. Klauzula informacyjna Uniwersyteckiego Szpitala Dziecięcego w Krakowie stanowi </w:t>
      </w:r>
      <w:r w:rsidRPr="000F5270">
        <w:rPr>
          <w:rFonts w:ascii="Arial" w:hAnsi="Arial" w:cs="Arial"/>
          <w:b/>
          <w:sz w:val="20"/>
          <w:szCs w:val="20"/>
        </w:rPr>
        <w:t>Załącznik Nr ……. do Umowy</w:t>
      </w:r>
      <w:r w:rsidRPr="000F5270">
        <w:rPr>
          <w:rFonts w:ascii="Arial" w:hAnsi="Arial" w:cs="Arial"/>
          <w:sz w:val="20"/>
          <w:szCs w:val="20"/>
        </w:rPr>
        <w:t>.</w:t>
      </w:r>
    </w:p>
    <w:p w14:paraId="4F32291A" w14:textId="37C6C4BE" w:rsidR="00980080" w:rsidRPr="00DC05BC" w:rsidRDefault="000F5270" w:rsidP="00DC05BC">
      <w:pPr>
        <w:pStyle w:val="Akapitzlist"/>
        <w:numPr>
          <w:ilvl w:val="0"/>
          <w:numId w:val="83"/>
        </w:numPr>
        <w:jc w:val="both"/>
        <w:rPr>
          <w:rFonts w:ascii="Arial" w:hAnsi="Arial" w:cs="Arial"/>
          <w:sz w:val="20"/>
          <w:szCs w:val="20"/>
        </w:rPr>
      </w:pPr>
      <w:r w:rsidRPr="000F5270">
        <w:rPr>
          <w:rFonts w:ascii="Arial" w:hAnsi="Arial" w:cs="Arial"/>
          <w:sz w:val="20"/>
          <w:szCs w:val="20"/>
        </w:rPr>
        <w:t>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14:paraId="525F9E24" w14:textId="77777777" w:rsidR="00980080" w:rsidRDefault="00980080" w:rsidP="00856EFA">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74417D0" w14:textId="77777777" w:rsidR="00BF05AF" w:rsidRPr="00AF25E4" w:rsidRDefault="00BF05AF" w:rsidP="00947ED9">
      <w:pPr>
        <w:spacing w:after="0" w:line="240" w:lineRule="auto"/>
        <w:jc w:val="center"/>
        <w:rPr>
          <w:rFonts w:ascii="Arial" w:hAnsi="Arial" w:cs="Arial"/>
          <w:b/>
          <w:sz w:val="20"/>
          <w:szCs w:val="20"/>
        </w:rPr>
      </w:pPr>
    </w:p>
    <w:p w14:paraId="0DD19D6D" w14:textId="722973CD" w:rsidR="00947ED9" w:rsidRPr="00AF25E4" w:rsidRDefault="009A08B5" w:rsidP="00935632">
      <w:pPr>
        <w:numPr>
          <w:ilvl w:val="0"/>
          <w:numId w:val="39"/>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w:t>
      </w:r>
      <w:r w:rsidR="00B72129">
        <w:rPr>
          <w:rFonts w:ascii="Arial" w:hAnsi="Arial" w:cs="Arial"/>
          <w:sz w:val="20"/>
          <w:szCs w:val="20"/>
        </w:rPr>
        <w:t xml:space="preserve"> od dnia podpisania umowy</w:t>
      </w:r>
      <w:r w:rsidR="00947ED9" w:rsidRPr="00AF25E4">
        <w:rPr>
          <w:rFonts w:ascii="Arial" w:hAnsi="Arial" w:cs="Arial"/>
          <w:sz w:val="20"/>
          <w:szCs w:val="20"/>
        </w:rPr>
        <w:t xml:space="preserve"> </w:t>
      </w:r>
      <w:r w:rsidR="00B72129">
        <w:rPr>
          <w:rFonts w:ascii="Arial" w:hAnsi="Arial" w:cs="Arial"/>
          <w:sz w:val="20"/>
          <w:szCs w:val="20"/>
        </w:rPr>
        <w:t xml:space="preserve">do dnia </w:t>
      </w:r>
      <w:r w:rsidR="00B72129" w:rsidRPr="00B72129">
        <w:rPr>
          <w:rFonts w:ascii="Arial" w:hAnsi="Arial" w:cs="Arial"/>
          <w:b/>
          <w:sz w:val="20"/>
          <w:szCs w:val="20"/>
        </w:rPr>
        <w:t>31.12.2020 r.</w:t>
      </w:r>
      <w:r w:rsidR="00947ED9" w:rsidRPr="00AF25E4">
        <w:rPr>
          <w:rFonts w:ascii="Arial" w:hAnsi="Arial" w:cs="Arial"/>
          <w:sz w:val="20"/>
          <w:szCs w:val="20"/>
        </w:rPr>
        <w:t xml:space="preserve"> lub do wyczerpania maksymalnej </w:t>
      </w:r>
      <w:r w:rsidR="006E58B7">
        <w:rPr>
          <w:rFonts w:ascii="Arial" w:hAnsi="Arial" w:cs="Arial"/>
          <w:b/>
          <w:sz w:val="20"/>
          <w:szCs w:val="20"/>
        </w:rPr>
        <w:t>wartości umowy netto,</w:t>
      </w:r>
      <w:r w:rsidR="00947ED9" w:rsidRPr="00AF25E4">
        <w:rPr>
          <w:rFonts w:ascii="Arial" w:hAnsi="Arial" w:cs="Arial"/>
          <w:b/>
          <w:sz w:val="20"/>
          <w:szCs w:val="20"/>
        </w:rPr>
        <w:t xml:space="preserve">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FA5031">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t>
      </w:r>
      <w:r w:rsidR="00947ED9" w:rsidRPr="00AF25E4">
        <w:rPr>
          <w:rFonts w:ascii="Arial" w:hAnsi="Arial" w:cs="Arial"/>
          <w:sz w:val="20"/>
          <w:szCs w:val="20"/>
        </w:rPr>
        <w:lastRenderedPageBreak/>
        <w:t>w zależności, który z tych terminów nastąpi wcześniej. W przypadku zrealizowania umowy przedmiotowo lub wart</w:t>
      </w:r>
      <w:r w:rsidR="00FA5031">
        <w:rPr>
          <w:rFonts w:ascii="Arial" w:hAnsi="Arial" w:cs="Arial"/>
          <w:sz w:val="20"/>
          <w:szCs w:val="20"/>
        </w:rPr>
        <w:t xml:space="preserve">ościowo umowa ulega rozwiązaniu. </w:t>
      </w:r>
    </w:p>
    <w:p w14:paraId="57C30519" w14:textId="4144E7DF" w:rsidR="000F5270" w:rsidRPr="00DC05BC" w:rsidRDefault="00947ED9" w:rsidP="000F5270">
      <w:pPr>
        <w:numPr>
          <w:ilvl w:val="0"/>
          <w:numId w:val="39"/>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B41530">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006805EF">
        <w:rPr>
          <w:rFonts w:ascii="Arial" w:hAnsi="Arial" w:cs="Arial"/>
          <w:b/>
          <w:sz w:val="20"/>
          <w:szCs w:val="20"/>
        </w:rPr>
        <w:t>12</w:t>
      </w:r>
      <w:r w:rsidRPr="00AF25E4">
        <w:rPr>
          <w:rFonts w:ascii="Arial" w:hAnsi="Arial" w:cs="Arial"/>
          <w:b/>
          <w:sz w:val="20"/>
          <w:szCs w:val="20"/>
        </w:rPr>
        <w:t xml:space="preserve">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5F2E2665"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t>
      </w:r>
      <w:r w:rsidR="006A5559">
        <w:rPr>
          <w:rFonts w:ascii="Arial" w:hAnsi="Arial" w:cs="Arial"/>
          <w:i/>
          <w:sz w:val="20"/>
          <w:szCs w:val="20"/>
        </w:rPr>
        <w:t xml:space="preserve"> </w:t>
      </w:r>
      <w:r w:rsidRPr="00AF25E4">
        <w:rPr>
          <w:rFonts w:ascii="Arial" w:hAnsi="Arial" w:cs="Arial"/>
          <w:i/>
          <w:sz w:val="20"/>
          <w:szCs w:val="20"/>
        </w:rPr>
        <w:t xml:space="preserve">(***wpisać odpowiednio - zgodnie z ofertą Wykonawcy) </w:t>
      </w:r>
    </w:p>
    <w:p w14:paraId="0B801F12" w14:textId="77777777" w:rsidR="00DC05BC" w:rsidRDefault="00DC05BC" w:rsidP="0043181E">
      <w:pPr>
        <w:spacing w:after="0" w:line="240" w:lineRule="auto"/>
        <w:rPr>
          <w:rFonts w:ascii="Arial" w:hAnsi="Arial" w:cs="Arial"/>
          <w:b/>
          <w:sz w:val="20"/>
          <w:szCs w:val="20"/>
        </w:rPr>
      </w:pPr>
    </w:p>
    <w:p w14:paraId="1ADD2FA9" w14:textId="758055F1"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Default="00947ED9" w:rsidP="00935632">
      <w:pPr>
        <w:numPr>
          <w:ilvl w:val="0"/>
          <w:numId w:val="40"/>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4CDB01D8" w14:textId="5F8B02D5" w:rsidR="00FA5031" w:rsidRPr="00FA5031" w:rsidRDefault="00FA5031" w:rsidP="00FA5031">
      <w:pPr>
        <w:numPr>
          <w:ilvl w:val="0"/>
          <w:numId w:val="40"/>
        </w:numPr>
        <w:spacing w:after="0" w:line="276" w:lineRule="auto"/>
        <w:contextualSpacing/>
        <w:jc w:val="both"/>
        <w:rPr>
          <w:rFonts w:ascii="Arial" w:hAnsi="Arial" w:cs="Arial"/>
          <w:sz w:val="20"/>
          <w:szCs w:val="20"/>
        </w:rPr>
      </w:pPr>
      <w:r w:rsidRPr="00FA5031">
        <w:rPr>
          <w:rFonts w:ascii="Arial" w:hAnsi="Arial" w:cs="Arial"/>
          <w:sz w:val="20"/>
          <w:szCs w:val="20"/>
        </w:rPr>
        <w:t>W sprawach nieuregulowanych w niniejszej umowie mają zastosowanie przepisy ustawy z dnia 23 kwietnia 1964 roku – Kodeks  Cywilny (</w:t>
      </w:r>
      <w:proofErr w:type="spellStart"/>
      <w:r w:rsidRPr="00FA5031">
        <w:rPr>
          <w:rFonts w:ascii="Arial" w:hAnsi="Arial" w:cs="Arial"/>
          <w:sz w:val="20"/>
          <w:szCs w:val="20"/>
        </w:rPr>
        <w:t>t.j</w:t>
      </w:r>
      <w:proofErr w:type="spellEnd"/>
      <w:r w:rsidRPr="00FA5031">
        <w:rPr>
          <w:rFonts w:ascii="Arial" w:hAnsi="Arial" w:cs="Arial"/>
          <w:sz w:val="20"/>
          <w:szCs w:val="20"/>
        </w:rPr>
        <w:t xml:space="preserve">. </w:t>
      </w:r>
      <w:hyperlink r:id="rId18" w:anchor="/act/16785996/2383456?directHit=true&amp;directHitQuery=Kodeks%20cywilny" w:history="1">
        <w:r w:rsidRPr="00FA5031">
          <w:rPr>
            <w:rFonts w:ascii="Arial" w:hAnsi="Arial" w:cs="Arial"/>
            <w:sz w:val="20"/>
            <w:szCs w:val="20"/>
          </w:rPr>
          <w:t xml:space="preserve">Dz.U. z 2019 poz. 1145 z późn zm. </w:t>
        </w:r>
      </w:hyperlink>
      <w:r w:rsidRPr="00FA5031">
        <w:rPr>
          <w:rFonts w:ascii="Arial" w:hAnsi="Arial" w:cs="Arial"/>
          <w:sz w:val="20"/>
          <w:szCs w:val="20"/>
        </w:rPr>
        <w:t xml:space="preserve">) oraz ustawy z dnia 29 stycznia 2004 roku – Prawo zamówień publicznych </w:t>
      </w:r>
      <w:r w:rsidRPr="00FA5031">
        <w:rPr>
          <w:rFonts w:ascii="Arial" w:eastAsia="Times New Roman" w:hAnsi="Arial" w:cs="Arial"/>
          <w:sz w:val="20"/>
          <w:szCs w:val="20"/>
          <w:lang w:eastAsia="pl-PL"/>
        </w:rPr>
        <w:t xml:space="preserve"> (tj. Dz.U.</w:t>
      </w:r>
      <w:r>
        <w:rPr>
          <w:rFonts w:ascii="Arial" w:eastAsia="Times New Roman" w:hAnsi="Arial" w:cs="Arial"/>
          <w:sz w:val="20"/>
          <w:szCs w:val="20"/>
          <w:lang w:eastAsia="pl-PL"/>
        </w:rPr>
        <w:t xml:space="preserve"> </w:t>
      </w:r>
      <w:r w:rsidRPr="00FA5031">
        <w:rPr>
          <w:rFonts w:ascii="Arial" w:eastAsia="Times New Roman" w:hAnsi="Arial" w:cs="Arial"/>
          <w:sz w:val="20"/>
          <w:szCs w:val="20"/>
          <w:lang w:eastAsia="pl-PL"/>
        </w:rPr>
        <w:t>z 2019 poz. 1843 z późn. zm.).</w:t>
      </w:r>
    </w:p>
    <w:p w14:paraId="37F5D740" w14:textId="77777777" w:rsidR="006A5559" w:rsidRPr="006A5559" w:rsidRDefault="006A5559" w:rsidP="006A5559">
      <w:pPr>
        <w:spacing w:after="0" w:line="276" w:lineRule="auto"/>
        <w:ind w:left="360"/>
        <w:contextualSpacing/>
        <w:jc w:val="both"/>
        <w:rPr>
          <w:rFonts w:ascii="Arial" w:hAnsi="Arial" w:cs="Arial"/>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35632">
      <w:pPr>
        <w:numPr>
          <w:ilvl w:val="0"/>
          <w:numId w:val="41"/>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862DA2E" w14:textId="52A49B58" w:rsidR="00B26F92" w:rsidRDefault="00947ED9" w:rsidP="00935632">
      <w:pPr>
        <w:numPr>
          <w:ilvl w:val="0"/>
          <w:numId w:val="41"/>
        </w:numPr>
        <w:spacing w:line="256" w:lineRule="auto"/>
        <w:contextualSpacing/>
        <w:jc w:val="both"/>
        <w:rPr>
          <w:rFonts w:ascii="Arial" w:hAnsi="Arial" w:cs="Arial"/>
          <w:sz w:val="20"/>
          <w:szCs w:val="20"/>
        </w:rPr>
      </w:pPr>
      <w:r w:rsidRPr="00AF25E4">
        <w:rPr>
          <w:rFonts w:ascii="Arial" w:hAnsi="Arial" w:cs="Arial"/>
          <w:sz w:val="20"/>
          <w:szCs w:val="20"/>
        </w:rPr>
        <w:lastRenderedPageBreak/>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09A74356" w14:textId="77777777" w:rsidR="00FC4EE0" w:rsidRDefault="00FC4EE0" w:rsidP="00947ED9">
      <w:pPr>
        <w:spacing w:line="256" w:lineRule="auto"/>
        <w:jc w:val="both"/>
        <w:rPr>
          <w:rFonts w:ascii="Arial" w:hAnsi="Arial" w:cs="Arial"/>
          <w:b/>
          <w:sz w:val="20"/>
          <w:szCs w:val="20"/>
        </w:rPr>
      </w:pPr>
    </w:p>
    <w:p w14:paraId="3D2D58AE" w14:textId="77777777" w:rsidR="0043181E" w:rsidRDefault="00947ED9" w:rsidP="0043181E">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2A13FCCE" w14:textId="61826CAB" w:rsidR="00AC7FAE" w:rsidRPr="0043181E" w:rsidRDefault="00283599" w:rsidP="0043181E">
      <w:pPr>
        <w:spacing w:line="256" w:lineRule="auto"/>
        <w:jc w:val="right"/>
        <w:rPr>
          <w:rFonts w:ascii="Arial" w:hAnsi="Arial" w:cs="Arial"/>
          <w:b/>
          <w:sz w:val="20"/>
          <w:szCs w:val="20"/>
        </w:rPr>
      </w:pPr>
      <w:r>
        <w:rPr>
          <w:rFonts w:ascii="Cambria" w:hAnsi="Cambria"/>
          <w:b/>
        </w:rPr>
        <w:t>Załącznik Nr 2</w:t>
      </w:r>
      <w:r w:rsidR="00AC7FAE" w:rsidRPr="009B15FF">
        <w:rPr>
          <w:rFonts w:ascii="Cambria" w:hAnsi="Cambria"/>
          <w:b/>
        </w:rPr>
        <w:t xml:space="preserve">  do Umowy nr EZP-272/……./2020</w:t>
      </w:r>
    </w:p>
    <w:p w14:paraId="5BD6268D" w14:textId="77777777" w:rsidR="00AC7FAE" w:rsidRPr="009B15FF" w:rsidRDefault="00AC7FAE" w:rsidP="00AC7FAE">
      <w:pPr>
        <w:spacing w:after="0" w:line="240" w:lineRule="auto"/>
        <w:ind w:left="720"/>
        <w:jc w:val="center"/>
        <w:rPr>
          <w:rFonts w:ascii="Cambria" w:hAnsi="Cambria" w:cs="Calibri"/>
          <w:b/>
          <w:lang w:eastAsia="pl-PL"/>
        </w:rPr>
      </w:pPr>
      <w:r w:rsidRPr="009B15FF">
        <w:rPr>
          <w:rFonts w:ascii="Cambria" w:hAnsi="Cambria" w:cs="Calibri"/>
          <w:b/>
          <w:lang w:eastAsia="pl-PL"/>
        </w:rPr>
        <w:t xml:space="preserve">INFORMACJE DOTYCZĄCE PRZETWARZANIA </w:t>
      </w:r>
      <w:r w:rsidRPr="009B15FF">
        <w:rPr>
          <w:rFonts w:ascii="Cambria" w:hAnsi="Cambria"/>
          <w:b/>
        </w:rPr>
        <w:t>DANYCH</w:t>
      </w:r>
      <w:r w:rsidRPr="009B15FF">
        <w:rPr>
          <w:rFonts w:ascii="Cambria" w:hAnsi="Cambria" w:cs="Calibri"/>
          <w:b/>
          <w:lang w:eastAsia="pl-PL"/>
        </w:rPr>
        <w:t xml:space="preserve"> OSOBOWYCH DLA OSÓB, KTÓRYCH DANE WYKONAWCA UDOSTĘPNIŁ ZAMAWIAJĄCEMU-UNIWERSYTECKIEMU SZPITALOWI DZIECIĘCEMU W KRAKOWIE W ZWIĄZKU Z REALIZACJĄ UMOWY </w:t>
      </w:r>
    </w:p>
    <w:p w14:paraId="4191E682" w14:textId="77777777" w:rsidR="00AC7FAE" w:rsidRPr="009B15FF" w:rsidRDefault="00AC7FAE" w:rsidP="00AC7FAE">
      <w:pPr>
        <w:spacing w:after="0" w:line="240" w:lineRule="auto"/>
        <w:ind w:left="720"/>
        <w:jc w:val="center"/>
        <w:rPr>
          <w:rFonts w:ascii="Cambria" w:hAnsi="Cambria" w:cs="Calibri"/>
          <w:b/>
          <w:lang w:eastAsia="pl-PL"/>
        </w:rPr>
      </w:pPr>
      <w:r w:rsidRPr="009B15FF">
        <w:rPr>
          <w:rFonts w:ascii="Cambria" w:hAnsi="Cambria" w:cs="Calibri"/>
          <w:b/>
          <w:lang w:eastAsia="pl-PL"/>
        </w:rPr>
        <w:t>NR  EZP-272/……/202….Z DNIA …………...</w:t>
      </w:r>
      <w:r w:rsidRPr="009B15FF">
        <w:rPr>
          <w:rFonts w:ascii="Cambria" w:hAnsi="Cambria" w:cs="Calibri"/>
          <w:b/>
          <w:lang w:eastAsia="pl-PL"/>
        </w:rPr>
        <w:br/>
      </w:r>
    </w:p>
    <w:p w14:paraId="1544E9AA" w14:textId="77777777" w:rsidR="00AC7FAE" w:rsidRPr="009B15FF" w:rsidRDefault="00AC7FAE" w:rsidP="00AC7FAE">
      <w:pPr>
        <w:jc w:val="both"/>
        <w:rPr>
          <w:rFonts w:ascii="Cambria" w:eastAsia="Calibri" w:hAnsi="Cambria" w:cs="Times New Roman"/>
        </w:rPr>
      </w:pPr>
      <w:r w:rsidRPr="009B15FF">
        <w:rPr>
          <w:rFonts w:ascii="Cambria" w:eastAsia="Calibri" w:hAnsi="Cambria" w:cs="Times New Roman"/>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0FC4C978"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Arial"/>
        </w:rPr>
      </w:pPr>
      <w:r w:rsidRPr="009B15FF">
        <w:rPr>
          <w:rFonts w:ascii="Cambria" w:eastAsia="Calibri" w:hAnsi="Cambria" w:cs="Times New Roman"/>
          <w:b/>
        </w:rPr>
        <w:t xml:space="preserve">Administrator </w:t>
      </w:r>
    </w:p>
    <w:p w14:paraId="0B71C89A" w14:textId="77777777" w:rsidR="00AC7FAE" w:rsidRPr="009B15FF" w:rsidRDefault="00AC7FAE" w:rsidP="00AC7FAE">
      <w:pPr>
        <w:suppressAutoHyphens/>
        <w:autoSpaceDN w:val="0"/>
        <w:spacing w:after="0" w:line="276" w:lineRule="auto"/>
        <w:ind w:left="567"/>
        <w:jc w:val="both"/>
        <w:textAlignment w:val="baseline"/>
        <w:rPr>
          <w:rFonts w:ascii="Cambria" w:eastAsia="Calibri" w:hAnsi="Cambria" w:cs="Arial"/>
        </w:rPr>
      </w:pPr>
      <w:r w:rsidRPr="009B15FF">
        <w:rPr>
          <w:rFonts w:ascii="Cambria" w:eastAsia="Calibri" w:hAnsi="Cambria" w:cs="Arial"/>
        </w:rPr>
        <w:t>Administratorem, czyli podmiotem decydującym o celach i sposobach przetwarzania danych osobowych pozyskanych w celu realizacji w/w Umowy jest:</w:t>
      </w:r>
    </w:p>
    <w:p w14:paraId="272984C7" w14:textId="77777777" w:rsidR="00AC7FAE" w:rsidRPr="009B15FF" w:rsidRDefault="00AC7FAE" w:rsidP="00AC7FAE">
      <w:pPr>
        <w:suppressAutoHyphens/>
        <w:autoSpaceDN w:val="0"/>
        <w:spacing w:after="0"/>
        <w:ind w:left="567"/>
        <w:jc w:val="both"/>
        <w:textAlignment w:val="baseline"/>
        <w:rPr>
          <w:rFonts w:ascii="Cambria" w:eastAsia="Calibri" w:hAnsi="Cambria" w:cs="Arial"/>
        </w:rPr>
      </w:pPr>
      <w:r w:rsidRPr="009B15FF">
        <w:rPr>
          <w:rFonts w:ascii="Cambria" w:eastAsia="Calibri" w:hAnsi="Cambria" w:cs="Arial"/>
        </w:rPr>
        <w:t xml:space="preserve">Uniwersytecki Szpital Dziecięcy w Krakowie (dalej „Szpital”) adres: ul. Wielicka 265, 30-663 Kraków, tel. 12 333 93 83 ;e-mail: </w:t>
      </w:r>
      <w:hyperlink r:id="rId19" w:history="1">
        <w:r w:rsidRPr="009B15FF">
          <w:rPr>
            <w:rStyle w:val="Hipercze"/>
            <w:rFonts w:ascii="Cambria" w:eastAsia="Calibri" w:hAnsi="Cambria" w:cs="Arial"/>
          </w:rPr>
          <w:t>sekretariat@usdk.pl</w:t>
        </w:r>
      </w:hyperlink>
    </w:p>
    <w:p w14:paraId="7ED78F0B"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Inspektor ochrony danych</w:t>
      </w:r>
    </w:p>
    <w:p w14:paraId="2E97A783" w14:textId="77777777" w:rsidR="00AC7FAE" w:rsidRPr="009B15FF" w:rsidRDefault="00AC7FAE" w:rsidP="00AC7FAE">
      <w:pPr>
        <w:suppressAutoHyphens/>
        <w:autoSpaceDN w:val="0"/>
        <w:spacing w:after="0"/>
        <w:ind w:left="567"/>
        <w:jc w:val="both"/>
        <w:textAlignment w:val="baseline"/>
        <w:rPr>
          <w:rFonts w:ascii="Cambria" w:eastAsia="Calibri" w:hAnsi="Cambria" w:cs="Times New Roman"/>
        </w:rPr>
      </w:pPr>
      <w:r w:rsidRPr="009B15FF">
        <w:rPr>
          <w:rFonts w:ascii="Cambria" w:eastAsia="Calibri" w:hAnsi="Cambria" w:cs="Times New Roman"/>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0B0212A7" w14:textId="77777777" w:rsidR="00AC7FAE" w:rsidRPr="009B15FF" w:rsidRDefault="00AC7FAE" w:rsidP="00AC7FAE">
      <w:pPr>
        <w:suppressAutoHyphens/>
        <w:autoSpaceDN w:val="0"/>
        <w:spacing w:after="0"/>
        <w:ind w:left="567"/>
        <w:jc w:val="both"/>
        <w:textAlignment w:val="baseline"/>
        <w:rPr>
          <w:rFonts w:ascii="Cambria" w:eastAsia="Calibri" w:hAnsi="Cambria" w:cs="Times New Roman"/>
        </w:rPr>
      </w:pPr>
      <w:r w:rsidRPr="009B15FF">
        <w:rPr>
          <w:rFonts w:ascii="Cambria" w:eastAsia="Calibri" w:hAnsi="Cambria" w:cs="Times New Roman"/>
        </w:rPr>
        <w:t>- listownie na adres: ul. Wielicka 265, 30-663 Kraków z dopiskiem „Inspektor ochrony danych”</w:t>
      </w:r>
    </w:p>
    <w:p w14:paraId="69923DC6" w14:textId="77777777" w:rsidR="00AC7FAE" w:rsidRPr="009B15FF" w:rsidRDefault="00AC7FAE" w:rsidP="00AC7FAE">
      <w:pPr>
        <w:suppressAutoHyphens/>
        <w:autoSpaceDN w:val="0"/>
        <w:spacing w:after="0"/>
        <w:ind w:firstLine="567"/>
        <w:jc w:val="both"/>
        <w:textAlignment w:val="baseline"/>
        <w:rPr>
          <w:rFonts w:ascii="Cambria" w:eastAsia="Calibri" w:hAnsi="Cambria" w:cs="Times New Roman"/>
        </w:rPr>
      </w:pPr>
      <w:r w:rsidRPr="009B15FF">
        <w:rPr>
          <w:rFonts w:ascii="Cambria" w:eastAsia="Calibri" w:hAnsi="Cambria" w:cs="Times New Roman"/>
        </w:rPr>
        <w:t xml:space="preserve">- telefonicznie pod numerem: 12 333 9409 </w:t>
      </w:r>
    </w:p>
    <w:p w14:paraId="2A58BC1C" w14:textId="77777777" w:rsidR="00AC7FAE" w:rsidRPr="009B15FF" w:rsidRDefault="00AC7FAE" w:rsidP="00AC7FAE">
      <w:pPr>
        <w:suppressAutoHyphens/>
        <w:autoSpaceDN w:val="0"/>
        <w:spacing w:after="0"/>
        <w:ind w:firstLine="567"/>
        <w:jc w:val="both"/>
        <w:textAlignment w:val="baseline"/>
        <w:rPr>
          <w:rFonts w:ascii="Cambria" w:eastAsia="Calibri" w:hAnsi="Cambria" w:cs="Times New Roman"/>
        </w:rPr>
      </w:pPr>
      <w:r w:rsidRPr="009B15FF">
        <w:rPr>
          <w:rFonts w:ascii="Cambria" w:eastAsia="Calibri" w:hAnsi="Cambria" w:cs="Times New Roman"/>
        </w:rPr>
        <w:t xml:space="preserve">- poprzez e-mail: </w:t>
      </w:r>
      <w:hyperlink r:id="rId20" w:history="1">
        <w:r w:rsidRPr="009B15FF">
          <w:rPr>
            <w:rStyle w:val="Hipercze"/>
            <w:rFonts w:ascii="Cambria" w:eastAsia="Calibri" w:hAnsi="Cambria" w:cs="Times New Roman"/>
          </w:rPr>
          <w:t>iod@usdk.pl</w:t>
        </w:r>
      </w:hyperlink>
    </w:p>
    <w:p w14:paraId="29353638"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Informacja o źródle danych oraz kategoriach danych</w:t>
      </w:r>
    </w:p>
    <w:p w14:paraId="796DD716" w14:textId="77CA71F9" w:rsidR="00AC7FAE" w:rsidRPr="009B15FF" w:rsidRDefault="00AC7FAE" w:rsidP="00AC7FAE">
      <w:pPr>
        <w:suppressAutoHyphens/>
        <w:autoSpaceDN w:val="0"/>
        <w:spacing w:after="0" w:line="276" w:lineRule="auto"/>
        <w:ind w:left="567"/>
        <w:jc w:val="both"/>
        <w:textAlignment w:val="baseline"/>
        <w:rPr>
          <w:rFonts w:ascii="Cambria" w:eastAsia="Calibri" w:hAnsi="Cambria" w:cs="Times New Roman"/>
          <w:b/>
        </w:rPr>
      </w:pPr>
      <w:r w:rsidRPr="009B15FF">
        <w:rPr>
          <w:rFonts w:ascii="Cambria" w:eastAsia="Calibri" w:hAnsi="Cambria" w:cs="Times New Roman"/>
        </w:rPr>
        <w:t xml:space="preserve">Szpital pozyskał Pani/Pana dane osobowe od Wykonawcy wyłonionego w postępowaniu </w:t>
      </w:r>
      <w:r w:rsidRPr="009B15FF">
        <w:rPr>
          <w:rFonts w:ascii="Cambria" w:eastAsia="Calibri" w:hAnsi="Cambria" w:cs="Times New Roman"/>
        </w:rPr>
        <w:br/>
        <w:t xml:space="preserve">o udzielenie zamówienia publicznego w </w:t>
      </w:r>
      <w:r w:rsidRPr="009B15FF">
        <w:rPr>
          <w:rFonts w:ascii="Cambria" w:eastAsia="Calibri" w:hAnsi="Cambria" w:cs="Times New Roman"/>
          <w:b/>
        </w:rPr>
        <w:t xml:space="preserve">trybie przetargu nieograniczonego,  </w:t>
      </w:r>
      <w:r w:rsidRPr="00D44FDB">
        <w:rPr>
          <w:rFonts w:ascii="Cambria" w:eastAsia="Calibri" w:hAnsi="Cambria" w:cs="Times New Roman"/>
          <w:b/>
        </w:rPr>
        <w:t xml:space="preserve">postępowanie   </w:t>
      </w:r>
      <w:r w:rsidR="00D44FDB" w:rsidRPr="00D44FDB">
        <w:rPr>
          <w:rFonts w:ascii="Cambria" w:eastAsia="Calibri" w:hAnsi="Cambria" w:cs="Times New Roman"/>
          <w:b/>
        </w:rPr>
        <w:t>Nr EZP-271-2-94</w:t>
      </w:r>
      <w:r w:rsidRPr="00D44FDB">
        <w:rPr>
          <w:rFonts w:ascii="Cambria" w:eastAsia="Calibri" w:hAnsi="Cambria" w:cs="Times New Roman"/>
          <w:b/>
        </w:rPr>
        <w:t xml:space="preserve">/PN/2020 </w:t>
      </w:r>
    </w:p>
    <w:p w14:paraId="05E1518B" w14:textId="77777777" w:rsidR="00AC7FAE" w:rsidRPr="009B15FF" w:rsidRDefault="00AC7FAE" w:rsidP="00AC7FAE">
      <w:pPr>
        <w:suppressAutoHyphens/>
        <w:autoSpaceDN w:val="0"/>
        <w:spacing w:after="0" w:line="276" w:lineRule="auto"/>
        <w:ind w:left="567"/>
        <w:jc w:val="both"/>
        <w:textAlignment w:val="baseline"/>
        <w:rPr>
          <w:rFonts w:ascii="Cambria" w:eastAsia="Calibri" w:hAnsi="Cambria" w:cs="Times New Roman"/>
        </w:rPr>
      </w:pPr>
      <w:r w:rsidRPr="009B15FF">
        <w:rPr>
          <w:rFonts w:ascii="Cambria" w:eastAsia="Calibri" w:hAnsi="Cambria" w:cs="Times New Roman"/>
          <w:b/>
        </w:rPr>
        <w:t>Kategorie przetwarzanych danych osobowych mogą obejmować</w:t>
      </w:r>
      <w:r w:rsidRPr="009B15FF">
        <w:rPr>
          <w:rFonts w:ascii="Cambria" w:eastAsia="Calibri" w:hAnsi="Cambria" w:cs="Times New Roman"/>
        </w:rPr>
        <w:t>: imię i nazwisko, stanowisko/funkcja, dane kontaktowe (telefon, e-mail), kwalifikacje zawodowe w zakresie wymaganym przez Zamawiającego.</w:t>
      </w:r>
    </w:p>
    <w:p w14:paraId="3002005D"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Cel przetwarzania danych osobowych oraz podstawa prawna przetwarzania</w:t>
      </w:r>
    </w:p>
    <w:p w14:paraId="57D4B278" w14:textId="77777777" w:rsidR="00AC7FAE" w:rsidRPr="009B15FF" w:rsidRDefault="00AC7FAE" w:rsidP="00AC7FAE">
      <w:pPr>
        <w:suppressAutoHyphens/>
        <w:autoSpaceDN w:val="0"/>
        <w:spacing w:after="0" w:line="240" w:lineRule="auto"/>
        <w:ind w:left="567"/>
        <w:jc w:val="both"/>
        <w:textAlignment w:val="baseline"/>
        <w:rPr>
          <w:rFonts w:ascii="Cambria" w:eastAsia="Calibri" w:hAnsi="Cambria" w:cs="Times New Roman"/>
        </w:rPr>
      </w:pPr>
      <w:r w:rsidRPr="009B15FF">
        <w:rPr>
          <w:rFonts w:ascii="Cambria" w:eastAsia="Calibri" w:hAnsi="Cambria" w:cs="Times New Roman"/>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15CF98C3" w14:textId="77777777" w:rsidR="00AC7FAE" w:rsidRPr="009B15FF" w:rsidRDefault="00AC7FAE" w:rsidP="00AC7FAE">
      <w:pPr>
        <w:numPr>
          <w:ilvl w:val="0"/>
          <w:numId w:val="84"/>
        </w:numPr>
        <w:suppressAutoHyphens/>
        <w:autoSpaceDN w:val="0"/>
        <w:spacing w:after="0" w:line="240" w:lineRule="auto"/>
        <w:ind w:left="567" w:hanging="567"/>
        <w:contextualSpacing/>
        <w:jc w:val="both"/>
        <w:textAlignment w:val="baseline"/>
        <w:rPr>
          <w:rFonts w:ascii="Cambria" w:eastAsia="Calibri" w:hAnsi="Cambria" w:cs="Times New Roman"/>
          <w:lang w:eastAsia="pl-PL"/>
        </w:rPr>
      </w:pPr>
      <w:r w:rsidRPr="009B15FF">
        <w:rPr>
          <w:rFonts w:ascii="Cambria" w:eastAsia="Calibri" w:hAnsi="Cambria" w:cs="Times New Roman"/>
          <w:b/>
          <w:lang w:eastAsia="pl-PL"/>
        </w:rPr>
        <w:t>Kategoria odbiorców danych osobowych</w:t>
      </w:r>
    </w:p>
    <w:p w14:paraId="58242B48"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lastRenderedPageBreak/>
        <w:t xml:space="preserve">Szpital może udostępnić Pani/Pana dane osobowe podmiotom uprawnionym na podstawie przepisów prawa. </w:t>
      </w:r>
    </w:p>
    <w:p w14:paraId="7E9D5D11" w14:textId="77777777" w:rsidR="00AC7FAE" w:rsidRPr="009B15FF" w:rsidRDefault="00AC7FAE" w:rsidP="00AC7FAE">
      <w:pPr>
        <w:spacing w:after="0" w:line="240" w:lineRule="auto"/>
        <w:ind w:left="567"/>
        <w:jc w:val="both"/>
        <w:rPr>
          <w:rFonts w:ascii="Cambria" w:hAnsi="Cambria"/>
        </w:rPr>
      </w:pPr>
      <w:r w:rsidRPr="009B15FF">
        <w:rPr>
          <w:rFonts w:ascii="Cambria" w:hAnsi="Cambria"/>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7608554D" w14:textId="77777777" w:rsidR="00AC7FAE" w:rsidRPr="009B15FF" w:rsidRDefault="00AC7FAE" w:rsidP="00AC7FAE">
      <w:pPr>
        <w:spacing w:after="0" w:line="240" w:lineRule="auto"/>
        <w:ind w:left="567"/>
        <w:jc w:val="both"/>
        <w:rPr>
          <w:rFonts w:ascii="Cambria" w:hAnsi="Cambria"/>
        </w:rPr>
      </w:pPr>
      <w:r w:rsidRPr="009B15FF">
        <w:rPr>
          <w:rFonts w:ascii="Cambria" w:hAnsi="Cambria"/>
        </w:rPr>
        <w:t xml:space="preserve">W związku z przystąpieniem przez Szpital w roli Partnera do </w:t>
      </w:r>
      <w:r w:rsidRPr="009B15FF">
        <w:rPr>
          <w:rFonts w:ascii="Cambria" w:eastAsia="Times New Roman" w:hAnsi="Cambria" w:cs="Arial"/>
          <w:color w:val="000000"/>
          <w:lang w:eastAsia="pl-PL"/>
        </w:rPr>
        <w:t xml:space="preserve">Projektu pn. </w:t>
      </w:r>
      <w:r w:rsidRPr="009B15FF">
        <w:rPr>
          <w:rFonts w:ascii="Cambria" w:eastAsia="Times New Roman" w:hAnsi="Cambria" w:cs="Arial"/>
          <w:b/>
          <w:color w:val="000000"/>
          <w:lang w:eastAsia="pl-PL"/>
        </w:rPr>
        <w:t xml:space="preserve">„Małopolska Tarcza Antykryzysowa - Pakiet Medyczny”  Regionalny Program Operacyjny Województwa Małopolskiego na lata 2014 - 2020, 9 Oś Priorytetowa Region Spójny Społecznie, Działanie 9.2 Usługi Społeczne i Zdrowotne, Poddziałanie 9.2.1 Usługi Społeczne i Zdrowotne w Regionie. Numer projektu: RPMP.09.02.01-12-0015/20  </w:t>
      </w:r>
      <w:r w:rsidRPr="009B15FF">
        <w:rPr>
          <w:rFonts w:ascii="Cambria" w:hAnsi="Cambria"/>
        </w:rPr>
        <w:t xml:space="preserve">odbiorcami danych osobowych zawartych w dokumentach związanych z niniejszym postępowaniem o udzielenie zamówienia publicznego, w zakresie niezbędnym do realizacji Projektu, mogą być podmioty uczestniczące w systemie wdrażania funduszy UE, w tym m.in. Zarząd Województwa Małopolskiego pełniący funkcję Instytucji Zarządzającej dla  Regionalnego Programu Operacyjnego Województwa Małopolskiego na lata 2014-2020, Minister właściwy do spraw rozwoju, Instytucja Pośrednicząca RPO WM (Małopolskie Centrum Przedsiębiorczości w Krakowie), Lider Projektu (Województwo Małopolskie), podmioty przeprowadzające kontrole i audyty w ramach realizacji RPO WM. Szczegółowe informacje dotyczące przetwarzania danych osobowych w Projekcie zawarte są w Klauzuli informacyjnej opublikowanej pod adresem: </w:t>
      </w:r>
      <w:hyperlink r:id="rId21" w:tgtFrame="_blank" w:history="1">
        <w:r w:rsidRPr="009B15FF">
          <w:rPr>
            <w:rStyle w:val="Hipercze"/>
          </w:rPr>
          <w:t>https://szpitalzdrowia.pl/malopolska-tarcza-antykryzysowa-pakiet-medyczny/</w:t>
        </w:r>
      </w:hyperlink>
    </w:p>
    <w:p w14:paraId="38BD5C31" w14:textId="77777777" w:rsidR="00AC7FAE" w:rsidRPr="009B15FF" w:rsidRDefault="00AC7FAE" w:rsidP="00AC7FAE">
      <w:pPr>
        <w:numPr>
          <w:ilvl w:val="0"/>
          <w:numId w:val="84"/>
        </w:numPr>
        <w:suppressAutoHyphens/>
        <w:autoSpaceDN w:val="0"/>
        <w:spacing w:after="0" w:line="240" w:lineRule="auto"/>
        <w:ind w:left="567" w:hanging="567"/>
        <w:jc w:val="both"/>
        <w:textAlignment w:val="baseline"/>
        <w:rPr>
          <w:rFonts w:ascii="Cambria" w:eastAsia="Calibri" w:hAnsi="Cambria" w:cs="Times New Roman"/>
        </w:rPr>
      </w:pPr>
      <w:r w:rsidRPr="009B15FF">
        <w:rPr>
          <w:rFonts w:ascii="Cambria" w:eastAsia="Calibri" w:hAnsi="Cambria" w:cs="Times New Roman"/>
          <w:b/>
        </w:rPr>
        <w:t>Przekazywanie danych poza obszar EOG</w:t>
      </w:r>
    </w:p>
    <w:p w14:paraId="538688F5" w14:textId="77777777" w:rsidR="00AC7FAE" w:rsidRPr="009B15FF" w:rsidRDefault="00AC7FAE" w:rsidP="00AC7FAE">
      <w:pPr>
        <w:suppressAutoHyphens/>
        <w:autoSpaceDN w:val="0"/>
        <w:spacing w:after="0" w:line="240" w:lineRule="auto"/>
        <w:ind w:left="567"/>
        <w:jc w:val="both"/>
        <w:textAlignment w:val="baseline"/>
        <w:rPr>
          <w:rFonts w:ascii="Cambria" w:eastAsia="Calibri" w:hAnsi="Cambria" w:cs="Times New Roman"/>
        </w:rPr>
      </w:pPr>
      <w:r w:rsidRPr="009B15FF">
        <w:rPr>
          <w:rFonts w:ascii="Cambria" w:eastAsia="Calibri" w:hAnsi="Cambria" w:cs="Times New Roman"/>
        </w:rPr>
        <w:t>Pani/Pana dane osobowe nie będą przekazywane do państw znajdujących się poza Europejskim Obszarem Gospodarczym.</w:t>
      </w:r>
    </w:p>
    <w:p w14:paraId="6B4111F1"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Okres przechowywania danych osobowych</w:t>
      </w:r>
    </w:p>
    <w:p w14:paraId="3A5A3CD1" w14:textId="77777777" w:rsidR="00AC7FAE" w:rsidRPr="009B15FF" w:rsidRDefault="00AC7FAE" w:rsidP="00AC7FAE">
      <w:pPr>
        <w:spacing w:after="0" w:line="240" w:lineRule="auto"/>
        <w:ind w:left="567"/>
        <w:jc w:val="both"/>
        <w:rPr>
          <w:rFonts w:ascii="Cambria" w:hAnsi="Cambria"/>
        </w:rPr>
      </w:pPr>
      <w:r w:rsidRPr="009B15FF">
        <w:rPr>
          <w:rFonts w:ascii="Cambria" w:eastAsia="Calibri" w:hAnsi="Cambria" w:cs="Times New Roman"/>
        </w:rPr>
        <w:t xml:space="preserve">Pani/Pana dane osobowe będą przetwarzane w okresie realizacji umowy zawartej z Wykonawcą, w imieniu którego Pani/Pan działa, a następnie przechowywane przez okres wynikający z odpowiednich przepisów prawa lub do momentu przedawnienia roszczeń mogących powstać z tytułu zawarcia umowy, </w:t>
      </w:r>
      <w:r w:rsidRPr="009B15FF">
        <w:rPr>
          <w:rFonts w:ascii="Cambria" w:hAnsi="Cambria"/>
        </w:rPr>
        <w:t>a w przypadku zamówień współfinansowanych ze środków UE do czasu zakończenia realizacji i rozliczenia projektu oraz zakończenia okresu trwałości dla projektu - zgodnie z warunkami realizowanych programów i przepisach o archiwizacji.</w:t>
      </w:r>
    </w:p>
    <w:p w14:paraId="32DBF7EA"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Prawa osób, których dane dotyczą</w:t>
      </w:r>
    </w:p>
    <w:p w14:paraId="3BC2AB9E" w14:textId="77777777" w:rsidR="00AC7FAE" w:rsidRPr="009B15FF" w:rsidRDefault="00AC7FAE" w:rsidP="00AC7FAE">
      <w:pPr>
        <w:spacing w:after="0" w:line="240" w:lineRule="auto"/>
        <w:ind w:firstLine="567"/>
        <w:jc w:val="both"/>
        <w:rPr>
          <w:rFonts w:ascii="Cambria" w:eastAsia="Calibri" w:hAnsi="Cambria" w:cs="Times New Roman"/>
        </w:rPr>
      </w:pPr>
      <w:r w:rsidRPr="009B15FF">
        <w:rPr>
          <w:rFonts w:ascii="Cambria" w:eastAsia="Calibri" w:hAnsi="Cambria" w:cs="Times New Roman"/>
        </w:rPr>
        <w:t>Na warunkach i zasadach określonych przepisami RODO przysługuje Pani/Panu:</w:t>
      </w:r>
    </w:p>
    <w:p w14:paraId="363E9D8C"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prawo dostępu do treści swoich danych, w tym  otrzymania kopii danych,</w:t>
      </w:r>
    </w:p>
    <w:p w14:paraId="1B2ED2D6"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 xml:space="preserve">prawo do sprostowania  swoich danych osobowych, czyli wnioskowania o poprawienie </w:t>
      </w:r>
    </w:p>
    <w:p w14:paraId="6E5B2073" w14:textId="77777777" w:rsidR="00AC7FAE" w:rsidRPr="009B15FF" w:rsidRDefault="00AC7FAE" w:rsidP="00AC7FAE">
      <w:pPr>
        <w:spacing w:after="0" w:line="240" w:lineRule="auto"/>
        <w:ind w:left="1440"/>
        <w:contextualSpacing/>
        <w:jc w:val="both"/>
        <w:rPr>
          <w:rFonts w:ascii="Cambria" w:eastAsia="Calibri" w:hAnsi="Cambria" w:cs="Times New Roman"/>
          <w:lang w:eastAsia="pl-PL"/>
        </w:rPr>
      </w:pPr>
      <w:r w:rsidRPr="009B15FF">
        <w:rPr>
          <w:rFonts w:ascii="Cambria" w:eastAsia="Calibri" w:hAnsi="Cambria" w:cs="Times New Roman"/>
          <w:lang w:eastAsia="pl-PL"/>
        </w:rPr>
        <w:t>lub uzupełnienia niekompletnych danych,</w:t>
      </w:r>
    </w:p>
    <w:p w14:paraId="38F8CB45"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 xml:space="preserve">prawo do ich usunięcia, ograniczenia przetwarzania, a także przenoszenia danych – w przypadkach przewidzianych prawem </w:t>
      </w:r>
    </w:p>
    <w:p w14:paraId="3B9AFAB2"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prawo do wniesienia sprzeciwu wobec przetwarzania danych - w przypadkach przewidzianych prawem.</w:t>
      </w:r>
    </w:p>
    <w:p w14:paraId="43905655"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 xml:space="preserve">W celu skorzystania z powyższych praw należy skontaktować się z Administratorem </w:t>
      </w:r>
      <w:r w:rsidRPr="009B15FF">
        <w:rPr>
          <w:rFonts w:ascii="Cambria" w:eastAsia="Calibri" w:hAnsi="Cambria" w:cs="Times New Roman"/>
        </w:rPr>
        <w:br/>
        <w:t xml:space="preserve">lub Inspektorem ochrony danych. </w:t>
      </w:r>
    </w:p>
    <w:p w14:paraId="134CC24A" w14:textId="77777777" w:rsidR="00AC7FAE" w:rsidRPr="009B15FF" w:rsidRDefault="00AC7FAE" w:rsidP="00AC7FAE">
      <w:pPr>
        <w:numPr>
          <w:ilvl w:val="0"/>
          <w:numId w:val="84"/>
        </w:numPr>
        <w:suppressAutoHyphens/>
        <w:autoSpaceDN w:val="0"/>
        <w:spacing w:after="0" w:line="240" w:lineRule="auto"/>
        <w:ind w:left="567" w:hanging="567"/>
        <w:jc w:val="both"/>
        <w:textAlignment w:val="baseline"/>
        <w:rPr>
          <w:rFonts w:ascii="Cambria" w:eastAsia="Calibri" w:hAnsi="Cambria" w:cs="Times New Roman"/>
          <w:b/>
        </w:rPr>
      </w:pPr>
      <w:r w:rsidRPr="009B15FF">
        <w:rPr>
          <w:rFonts w:ascii="Cambria" w:eastAsia="Calibri" w:hAnsi="Cambria" w:cs="Times New Roman"/>
          <w:b/>
        </w:rPr>
        <w:t>Prawo wniesienia skargi</w:t>
      </w:r>
    </w:p>
    <w:p w14:paraId="02C64855"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 xml:space="preserve">Przysługuje Pani/Panu prawo wniesienia skargi do organu nadzorczego zajmującego się ochroną danych osobowych, tj. Prezesa Urzędu Ochrony Danych Osobowych w przypadku </w:t>
      </w:r>
      <w:r w:rsidRPr="009B15FF">
        <w:rPr>
          <w:rFonts w:ascii="Cambria" w:eastAsia="Calibri" w:hAnsi="Cambria" w:cs="Times New Roman"/>
        </w:rPr>
        <w:lastRenderedPageBreak/>
        <w:t xml:space="preserve">uznania, </w:t>
      </w:r>
      <w:r w:rsidRPr="009B15FF">
        <w:rPr>
          <w:rFonts w:ascii="Cambria" w:eastAsia="Calibri" w:hAnsi="Cambria" w:cs="Times New Roman"/>
        </w:rPr>
        <w:br/>
        <w:t>że przetwarzanie Pani/Pana danych osobowych narusza obowiązujące przepisy prawa.</w:t>
      </w:r>
    </w:p>
    <w:p w14:paraId="0BD1A83E"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Informacje o zautomatyzowanym podejmowaniu decyzji</w:t>
      </w:r>
    </w:p>
    <w:p w14:paraId="05301152"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Pani/Pana dane osobowe nie będą wykorzystywane do zautomatyzowanego podejmowania decyzji  (bez udziału człowieka) i nie będą podlegać profilowaniu, stosownie do art. 22 RODO.</w:t>
      </w:r>
    </w:p>
    <w:p w14:paraId="20152324" w14:textId="77777777" w:rsidR="00AC7FAE" w:rsidRDefault="00AC7FAE" w:rsidP="00AC7FAE"/>
    <w:p w14:paraId="1C19EFDF" w14:textId="77777777" w:rsidR="00AC7FAE" w:rsidRDefault="00AC7FAE" w:rsidP="00A931A9">
      <w:pPr>
        <w:rPr>
          <w:rFonts w:ascii="Cambria" w:hAnsi="Cambria" w:cs="Arial"/>
          <w:b/>
          <w:sz w:val="20"/>
          <w:szCs w:val="20"/>
        </w:rPr>
      </w:pPr>
    </w:p>
    <w:p w14:paraId="1A593548" w14:textId="77777777" w:rsidR="00A931A9" w:rsidRPr="00AF25E4" w:rsidRDefault="00A931A9" w:rsidP="00947ED9">
      <w:pPr>
        <w:spacing w:line="256" w:lineRule="auto"/>
        <w:jc w:val="both"/>
        <w:rPr>
          <w:rFonts w:ascii="Arial" w:hAnsi="Arial" w:cs="Arial"/>
          <w:b/>
          <w:sz w:val="20"/>
          <w:szCs w:val="20"/>
        </w:rPr>
      </w:pPr>
    </w:p>
    <w:p w14:paraId="3D70338A" w14:textId="4ACCDEDE" w:rsidR="00947ED9" w:rsidRPr="00AF25E4" w:rsidRDefault="00947ED9" w:rsidP="00A931A9">
      <w:pPr>
        <w:jc w:val="right"/>
        <w:rPr>
          <w:rFonts w:ascii="Arial" w:hAnsi="Arial" w:cs="Arial"/>
          <w:b/>
          <w:sz w:val="20"/>
          <w:szCs w:val="20"/>
        </w:rPr>
      </w:pPr>
      <w:r w:rsidRPr="00AF25E4">
        <w:rPr>
          <w:rFonts w:ascii="Arial" w:hAnsi="Arial" w:cs="Arial"/>
          <w:b/>
          <w:sz w:val="20"/>
          <w:szCs w:val="20"/>
        </w:rPr>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lastRenderedPageBreak/>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341300BB" w14:textId="72049814" w:rsidR="00947ED9" w:rsidRPr="00987822" w:rsidRDefault="00947ED9" w:rsidP="00987822">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r w:rsidR="00283599" w:rsidRPr="00283599">
        <w:rPr>
          <w:rFonts w:ascii="Arial" w:hAnsi="Arial" w:cs="Arial"/>
          <w:b/>
          <w:sz w:val="20"/>
          <w:szCs w:val="20"/>
        </w:rPr>
        <w:t>dostawa rękawic diagnostycznych, chirurgicznych i winylowych; fartuchów flizelinowych, masek medycznych i półmasek filtrujących FFP2</w:t>
      </w:r>
      <w:r w:rsidR="000F3A99">
        <w:rPr>
          <w:rFonts w:ascii="Arial" w:hAnsi="Arial" w:cs="Arial"/>
          <w:b/>
          <w:sz w:val="20"/>
          <w:szCs w:val="20"/>
        </w:rPr>
        <w:t xml:space="preserve">, </w:t>
      </w:r>
      <w:r w:rsidRPr="00AF25E4">
        <w:rPr>
          <w:rFonts w:ascii="Arial" w:hAnsi="Arial" w:cs="Arial"/>
          <w:b/>
          <w:sz w:val="20"/>
          <w:szCs w:val="20"/>
        </w:rPr>
        <w:t xml:space="preserve">numer postępowania: </w:t>
      </w:r>
      <w:r w:rsidR="00B41530">
        <w:rPr>
          <w:rFonts w:ascii="Arial" w:hAnsi="Arial" w:cs="Arial"/>
          <w:b/>
          <w:sz w:val="20"/>
          <w:szCs w:val="20"/>
        </w:rPr>
        <w:t>EZP-271-2-</w:t>
      </w:r>
      <w:r w:rsidR="0043181E">
        <w:rPr>
          <w:rFonts w:ascii="Arial" w:hAnsi="Arial" w:cs="Arial"/>
          <w:b/>
          <w:sz w:val="20"/>
          <w:szCs w:val="20"/>
        </w:rPr>
        <w:t>106</w:t>
      </w:r>
      <w:r w:rsidR="00B41530">
        <w:rPr>
          <w:rFonts w:ascii="Arial" w:hAnsi="Arial" w:cs="Arial"/>
          <w:b/>
          <w:sz w:val="20"/>
          <w:szCs w:val="20"/>
        </w:rPr>
        <w:t xml:space="preserve">/PN/2020;  </w:t>
      </w: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w:t>
      </w:r>
      <w:r w:rsidR="00FA5031">
        <w:rPr>
          <w:rFonts w:ascii="Arial" w:hAnsi="Arial" w:cs="Arial"/>
          <w:i/>
          <w:sz w:val="20"/>
          <w:szCs w:val="20"/>
        </w:rPr>
        <w:t xml:space="preserve"> </w:t>
      </w:r>
      <w:r w:rsidRPr="00AF25E4">
        <w:rPr>
          <w:rFonts w:ascii="Arial" w:hAnsi="Arial" w:cs="Arial"/>
          <w:i/>
          <w:sz w:val="20"/>
          <w:szCs w:val="20"/>
        </w:rPr>
        <w:t>1</w:t>
      </w:r>
      <w:r w:rsidR="00B41530">
        <w:rPr>
          <w:rFonts w:ascii="Arial" w:hAnsi="Arial" w:cs="Arial"/>
          <w:i/>
          <w:sz w:val="20"/>
          <w:szCs w:val="20"/>
        </w:rPr>
        <w:t>39</w:t>
      </w:r>
      <w:r w:rsidR="006E58B7">
        <w:rPr>
          <w:rFonts w:ascii="Arial" w:hAnsi="Arial" w:cs="Arial"/>
          <w:i/>
          <w:sz w:val="20"/>
          <w:szCs w:val="20"/>
        </w:rPr>
        <w:t> 000,00 euro</w:t>
      </w:r>
    </w:p>
    <w:p w14:paraId="1DFC00E9" w14:textId="77777777" w:rsidR="000F3A99" w:rsidRDefault="000F3A99" w:rsidP="00987822">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481"/>
        <w:gridCol w:w="7223"/>
      </w:tblGrid>
      <w:tr w:rsidR="00540016" w:rsidRPr="000B4F23" w14:paraId="20A8552F" w14:textId="77777777" w:rsidTr="00F302A5">
        <w:tc>
          <w:tcPr>
            <w:tcW w:w="1481" w:type="dxa"/>
          </w:tcPr>
          <w:p w14:paraId="70A00484"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1</w:t>
            </w:r>
          </w:p>
        </w:tc>
        <w:tc>
          <w:tcPr>
            <w:tcW w:w="7223" w:type="dxa"/>
          </w:tcPr>
          <w:p w14:paraId="04C0E191" w14:textId="77777777" w:rsidR="0043181E" w:rsidRPr="000B4F23" w:rsidRDefault="0043181E" w:rsidP="0043181E">
            <w:pPr>
              <w:pStyle w:val="Zwykytekst"/>
              <w:spacing w:after="60" w:line="276" w:lineRule="auto"/>
              <w:jc w:val="both"/>
              <w:rPr>
                <w:rFonts w:ascii="Cambria" w:hAnsi="Cambria" w:cs="Arial"/>
              </w:rPr>
            </w:pPr>
            <w:r w:rsidRPr="000B4F23">
              <w:rPr>
                <w:rFonts w:ascii="Cambria" w:hAnsi="Cambria" w:cs="Arial"/>
              </w:rPr>
              <w:t>CENA OFERTY = ………………………………………………… zł brutto ( z VAT)</w:t>
            </w:r>
          </w:p>
          <w:p w14:paraId="3EAD7D2F" w14:textId="769A3D5B" w:rsidR="00540016" w:rsidRPr="000B4F23" w:rsidRDefault="0043181E" w:rsidP="0043181E">
            <w:pPr>
              <w:pStyle w:val="Zwykytekst"/>
              <w:spacing w:after="60" w:line="276" w:lineRule="auto"/>
              <w:jc w:val="both"/>
              <w:rPr>
                <w:rFonts w:ascii="Cambria" w:hAnsi="Cambria" w:cs="Arial"/>
              </w:rPr>
            </w:pPr>
            <w:r w:rsidRPr="000B4F23">
              <w:rPr>
                <w:rFonts w:ascii="Cambria" w:hAnsi="Cambria" w:cs="Arial"/>
              </w:rPr>
              <w:t>Słownie: …………………………………………………………………………………</w:t>
            </w:r>
          </w:p>
        </w:tc>
      </w:tr>
      <w:tr w:rsidR="00540016" w:rsidRPr="000B4F23" w14:paraId="3798337C" w14:textId="77777777" w:rsidTr="00F302A5">
        <w:tc>
          <w:tcPr>
            <w:tcW w:w="1481" w:type="dxa"/>
          </w:tcPr>
          <w:p w14:paraId="74D8AF22"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2</w:t>
            </w:r>
          </w:p>
        </w:tc>
        <w:tc>
          <w:tcPr>
            <w:tcW w:w="7223" w:type="dxa"/>
          </w:tcPr>
          <w:p w14:paraId="37C39AFF"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5CBC1C58" w14:textId="197A8516"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467034BF" w14:textId="77777777" w:rsidTr="00F302A5">
        <w:tc>
          <w:tcPr>
            <w:tcW w:w="1481" w:type="dxa"/>
          </w:tcPr>
          <w:p w14:paraId="64FBFBE1"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3</w:t>
            </w:r>
          </w:p>
        </w:tc>
        <w:tc>
          <w:tcPr>
            <w:tcW w:w="7223" w:type="dxa"/>
          </w:tcPr>
          <w:p w14:paraId="31FACCCB"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7A19AF8A" w14:textId="03EED1F2"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3E55729A" w14:textId="77777777" w:rsidTr="00F302A5">
        <w:tc>
          <w:tcPr>
            <w:tcW w:w="1481" w:type="dxa"/>
          </w:tcPr>
          <w:p w14:paraId="59A467B7"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4</w:t>
            </w:r>
          </w:p>
        </w:tc>
        <w:tc>
          <w:tcPr>
            <w:tcW w:w="7223" w:type="dxa"/>
          </w:tcPr>
          <w:p w14:paraId="132BB9A4"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453C88B5" w14:textId="166181E0"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18D3733B" w14:textId="77777777" w:rsidTr="00F302A5">
        <w:tc>
          <w:tcPr>
            <w:tcW w:w="1481" w:type="dxa"/>
          </w:tcPr>
          <w:p w14:paraId="6F1A5888"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5</w:t>
            </w:r>
          </w:p>
        </w:tc>
        <w:tc>
          <w:tcPr>
            <w:tcW w:w="7223" w:type="dxa"/>
          </w:tcPr>
          <w:p w14:paraId="60C34A65"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6610427C" w14:textId="263301A1"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497666F9" w14:textId="77777777" w:rsidTr="00F302A5">
        <w:tc>
          <w:tcPr>
            <w:tcW w:w="1481" w:type="dxa"/>
          </w:tcPr>
          <w:p w14:paraId="02F84C4B"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6</w:t>
            </w:r>
          </w:p>
        </w:tc>
        <w:tc>
          <w:tcPr>
            <w:tcW w:w="7223" w:type="dxa"/>
          </w:tcPr>
          <w:p w14:paraId="0A939305"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11F6F089" w14:textId="562B68B1"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bl>
    <w:p w14:paraId="0B20EF9B" w14:textId="13A2E899" w:rsidR="00133BE5" w:rsidRPr="00AF25E4" w:rsidRDefault="00133BE5" w:rsidP="00133BE5">
      <w:pPr>
        <w:pStyle w:val="Tekstpodstawowy"/>
        <w:spacing w:line="360" w:lineRule="auto"/>
        <w:ind w:left="284"/>
        <w:jc w:val="left"/>
        <w:rPr>
          <w:i/>
          <w:sz w:val="20"/>
        </w:rPr>
      </w:pPr>
      <w:r w:rsidRPr="00AF25E4">
        <w:rPr>
          <w:i/>
          <w:sz w:val="20"/>
        </w:rPr>
        <w:t>Cena oferty została obliczona  zgodnie z dołączonym Formula</w:t>
      </w:r>
      <w:r>
        <w:rPr>
          <w:i/>
          <w:sz w:val="20"/>
        </w:rPr>
        <w:t>rzem Cenowym –   Załącznikiem</w:t>
      </w:r>
      <w:r w:rsidR="00540016">
        <w:rPr>
          <w:i/>
          <w:sz w:val="20"/>
        </w:rPr>
        <w:t xml:space="preserve"> od 3/1 do 3/6</w:t>
      </w:r>
      <w:r>
        <w:rPr>
          <w:i/>
          <w:sz w:val="20"/>
        </w:rPr>
        <w:t xml:space="preserve"> </w:t>
      </w:r>
      <w:r w:rsidR="00540016">
        <w:rPr>
          <w:i/>
          <w:sz w:val="20"/>
        </w:rPr>
        <w:t xml:space="preserve">do </w:t>
      </w:r>
      <w:r w:rsidRPr="00AF25E4">
        <w:rPr>
          <w:i/>
          <w:sz w:val="20"/>
        </w:rPr>
        <w:t>SIWZ</w:t>
      </w:r>
    </w:p>
    <w:p w14:paraId="2F3C5456" w14:textId="0994D611" w:rsidR="00133BE5" w:rsidRPr="000A0B79" w:rsidRDefault="00133BE5" w:rsidP="00133BE5">
      <w:pPr>
        <w:ind w:left="284"/>
        <w:rPr>
          <w:rFonts w:ascii="Arial" w:hAnsi="Arial" w:cs="Arial"/>
          <w:sz w:val="20"/>
          <w:szCs w:val="20"/>
        </w:rPr>
      </w:pPr>
      <w:r w:rsidRPr="000A0B79">
        <w:rPr>
          <w:rFonts w:ascii="Arial" w:hAnsi="Arial" w:cs="Arial"/>
          <w:sz w:val="20"/>
          <w:szCs w:val="20"/>
        </w:rPr>
        <w:t>Kwota powyższa zawiera wszelkie  koszty związane z realizacją przedmiotu zamówienia w całym okresie realizacji  - opisane  w specyfikacji istotnych warunków zamówienia.</w:t>
      </w:r>
    </w:p>
    <w:p w14:paraId="5D205DB0" w14:textId="7C7C6D44" w:rsidR="00947ED9" w:rsidRPr="004A57DF" w:rsidRDefault="00947ED9" w:rsidP="00935632">
      <w:pPr>
        <w:pStyle w:val="Tekstpodstawowy"/>
        <w:numPr>
          <w:ilvl w:val="0"/>
          <w:numId w:val="30"/>
        </w:numPr>
        <w:ind w:left="357"/>
        <w:jc w:val="left"/>
        <w:rPr>
          <w:b/>
          <w:sz w:val="20"/>
        </w:rPr>
      </w:pPr>
      <w:r w:rsidRPr="000A0B79">
        <w:rPr>
          <w:sz w:val="20"/>
        </w:rPr>
        <w:t>Zobowiąz</w:t>
      </w:r>
      <w:r w:rsidR="004A57DF">
        <w:rPr>
          <w:sz w:val="20"/>
        </w:rPr>
        <w:t>ujemy się realizować zamówienie od daty zawarcia</w:t>
      </w:r>
      <w:r w:rsidRPr="000A0B79">
        <w:rPr>
          <w:sz w:val="20"/>
        </w:rPr>
        <w:t xml:space="preserve"> umowy</w:t>
      </w:r>
      <w:r w:rsidR="004A57DF">
        <w:rPr>
          <w:sz w:val="20"/>
        </w:rPr>
        <w:t xml:space="preserve"> do </w:t>
      </w:r>
      <w:r w:rsidR="004A57DF" w:rsidRPr="004A57DF">
        <w:rPr>
          <w:b/>
          <w:sz w:val="20"/>
        </w:rPr>
        <w:t>31.12.2020 r. lub do wyczerpania wartość umowy netto</w:t>
      </w:r>
      <w:r w:rsidR="00D47836" w:rsidRPr="00D47836">
        <w:rPr>
          <w:sz w:val="20"/>
        </w:rPr>
        <w:t xml:space="preserve"> (w zależności co wcześniej wystąpi)</w:t>
      </w:r>
      <w:r w:rsidRPr="00D47836">
        <w:rPr>
          <w:sz w:val="20"/>
        </w:rPr>
        <w:t>.</w:t>
      </w:r>
    </w:p>
    <w:p w14:paraId="08A8B293" w14:textId="087419DA" w:rsidR="00764C54" w:rsidRDefault="000A0B79" w:rsidP="00D47836">
      <w:pPr>
        <w:pStyle w:val="Akapitzlist"/>
        <w:numPr>
          <w:ilvl w:val="0"/>
          <w:numId w:val="30"/>
        </w:numPr>
        <w:spacing w:after="0" w:line="256" w:lineRule="auto"/>
        <w:jc w:val="both"/>
        <w:rPr>
          <w:rFonts w:ascii="Arial" w:hAnsi="Arial" w:cs="Arial"/>
          <w:i/>
          <w:sz w:val="16"/>
          <w:szCs w:val="16"/>
        </w:rPr>
      </w:pPr>
      <w:r w:rsidRPr="000A0B79">
        <w:rPr>
          <w:rFonts w:ascii="Arial" w:hAnsi="Arial" w:cs="Arial"/>
          <w:sz w:val="20"/>
          <w:szCs w:val="20"/>
        </w:rPr>
        <w:t>Termin dostaw …………….  (</w:t>
      </w:r>
      <w:r w:rsidRPr="000A0B79">
        <w:rPr>
          <w:rFonts w:ascii="Arial" w:hAnsi="Arial" w:cs="Arial"/>
          <w:b/>
          <w:sz w:val="20"/>
          <w:szCs w:val="20"/>
        </w:rPr>
        <w:t>max</w:t>
      </w:r>
      <w:r w:rsidRPr="000A0B79">
        <w:rPr>
          <w:rFonts w:ascii="Arial" w:hAnsi="Arial" w:cs="Arial"/>
          <w:sz w:val="20"/>
          <w:szCs w:val="20"/>
        </w:rPr>
        <w:t xml:space="preserve"> </w:t>
      </w:r>
      <w:r w:rsidRPr="000A0B79">
        <w:rPr>
          <w:rFonts w:ascii="Arial" w:hAnsi="Arial" w:cs="Arial"/>
          <w:b/>
          <w:color w:val="000000"/>
          <w:sz w:val="20"/>
          <w:szCs w:val="20"/>
        </w:rPr>
        <w:t>do</w:t>
      </w:r>
      <w:r w:rsidRPr="000A0B79">
        <w:rPr>
          <w:rFonts w:ascii="Arial" w:hAnsi="Arial" w:cs="Arial"/>
          <w:color w:val="000000"/>
          <w:sz w:val="20"/>
          <w:szCs w:val="20"/>
        </w:rPr>
        <w:t xml:space="preserve">  </w:t>
      </w:r>
      <w:r w:rsidR="003B6909">
        <w:rPr>
          <w:rFonts w:ascii="Arial" w:hAnsi="Arial" w:cs="Arial"/>
          <w:b/>
          <w:color w:val="000000"/>
          <w:sz w:val="20"/>
          <w:szCs w:val="20"/>
        </w:rPr>
        <w:t>8</w:t>
      </w:r>
      <w:r w:rsidRPr="000A0B79">
        <w:rPr>
          <w:rFonts w:ascii="Arial" w:hAnsi="Arial" w:cs="Arial"/>
          <w:b/>
          <w:color w:val="000000"/>
          <w:sz w:val="20"/>
          <w:szCs w:val="20"/>
        </w:rPr>
        <w:t xml:space="preserve"> dni</w:t>
      </w:r>
      <w:r w:rsidRPr="000A0B79">
        <w:rPr>
          <w:rFonts w:ascii="Arial" w:hAnsi="Arial" w:cs="Arial"/>
          <w:color w:val="000000"/>
          <w:sz w:val="20"/>
          <w:szCs w:val="20"/>
        </w:rPr>
        <w:t xml:space="preserve">  </w:t>
      </w:r>
      <w:r w:rsidRPr="000A0B79">
        <w:rPr>
          <w:rFonts w:ascii="Arial" w:hAnsi="Arial" w:cs="Arial"/>
          <w:b/>
          <w:color w:val="000000"/>
          <w:sz w:val="20"/>
          <w:szCs w:val="20"/>
        </w:rPr>
        <w:t>roboczych</w:t>
      </w:r>
      <w:r w:rsidRPr="000A0B79">
        <w:rPr>
          <w:rFonts w:ascii="Arial" w:hAnsi="Arial" w:cs="Arial"/>
          <w:color w:val="000000"/>
          <w:sz w:val="20"/>
          <w:szCs w:val="20"/>
        </w:rPr>
        <w:t xml:space="preserve"> </w:t>
      </w:r>
      <w:r w:rsidRPr="000A0B79">
        <w:rPr>
          <w:rFonts w:ascii="Arial" w:hAnsi="Arial" w:cs="Arial"/>
          <w:b/>
          <w:color w:val="000000"/>
          <w:sz w:val="20"/>
          <w:szCs w:val="20"/>
        </w:rPr>
        <w:t>)</w:t>
      </w:r>
      <w:r w:rsidRPr="000A0B79">
        <w:rPr>
          <w:rFonts w:ascii="Arial" w:hAnsi="Arial" w:cs="Arial"/>
          <w:sz w:val="20"/>
          <w:szCs w:val="20"/>
        </w:rPr>
        <w:t xml:space="preserve"> od dnia złożenia zamówienia</w:t>
      </w:r>
      <w:r w:rsidR="00D47836">
        <w:rPr>
          <w:rFonts w:ascii="Arial" w:hAnsi="Arial" w:cs="Arial"/>
          <w:sz w:val="20"/>
          <w:szCs w:val="20"/>
        </w:rPr>
        <w:t xml:space="preserve"> </w:t>
      </w:r>
      <w:r w:rsidR="00D47836" w:rsidRPr="00D47836">
        <w:rPr>
          <w:rFonts w:ascii="Arial" w:hAnsi="Arial" w:cs="Arial"/>
          <w:i/>
          <w:sz w:val="16"/>
          <w:szCs w:val="16"/>
        </w:rPr>
        <w:t>(jeżeli wykonawca nie wpisze terminu Zamawiający uzna że ofertuje termin dostawy 8 dni roboczych)</w:t>
      </w:r>
      <w:r w:rsidR="004A2136">
        <w:rPr>
          <w:rFonts w:ascii="Arial" w:hAnsi="Arial" w:cs="Arial"/>
          <w:i/>
          <w:sz w:val="16"/>
          <w:szCs w:val="16"/>
        </w:rPr>
        <w:t xml:space="preserve"> </w:t>
      </w:r>
    </w:p>
    <w:p w14:paraId="22FD3411" w14:textId="67D0506C" w:rsidR="00390DD7" w:rsidRPr="00D47836" w:rsidRDefault="00390DD7" w:rsidP="00416EC2">
      <w:pPr>
        <w:pStyle w:val="Akapitzlist"/>
        <w:numPr>
          <w:ilvl w:val="0"/>
          <w:numId w:val="30"/>
        </w:numPr>
        <w:spacing w:after="0" w:line="256" w:lineRule="auto"/>
        <w:jc w:val="both"/>
        <w:rPr>
          <w:rFonts w:ascii="Arial" w:hAnsi="Arial" w:cs="Arial"/>
          <w:i/>
          <w:sz w:val="16"/>
          <w:szCs w:val="16"/>
        </w:rPr>
      </w:pPr>
      <w:r>
        <w:rPr>
          <w:rFonts w:ascii="Arial" w:hAnsi="Arial" w:cs="Arial"/>
          <w:b/>
          <w:sz w:val="20"/>
          <w:szCs w:val="20"/>
        </w:rPr>
        <w:t>Akceptujemy warunki realizacji dostaw opisane w</w:t>
      </w:r>
      <w:r w:rsidR="00416EC2">
        <w:rPr>
          <w:rFonts w:ascii="Arial" w:hAnsi="Arial" w:cs="Arial"/>
          <w:b/>
          <w:sz w:val="20"/>
          <w:szCs w:val="20"/>
        </w:rPr>
        <w:t xml:space="preserve"> §</w:t>
      </w:r>
      <w:r>
        <w:rPr>
          <w:rFonts w:ascii="Arial" w:hAnsi="Arial" w:cs="Arial"/>
          <w:b/>
          <w:sz w:val="20"/>
          <w:szCs w:val="20"/>
        </w:rPr>
        <w:t xml:space="preserve"> 2 IPU w szczególności mamy możliwość dostarczenia asortymentu objętego zamówieniem jednorazowo.</w:t>
      </w:r>
    </w:p>
    <w:p w14:paraId="46C77B0A" w14:textId="02968303" w:rsidR="00764C54" w:rsidRPr="00764C54" w:rsidRDefault="00764C54" w:rsidP="00764C54">
      <w:pPr>
        <w:pStyle w:val="Akapitzlist"/>
        <w:numPr>
          <w:ilvl w:val="0"/>
          <w:numId w:val="30"/>
        </w:numPr>
        <w:spacing w:after="0" w:line="240" w:lineRule="auto"/>
        <w:jc w:val="both"/>
        <w:rPr>
          <w:rFonts w:ascii="Arial" w:hAnsi="Arial" w:cs="Arial"/>
          <w:sz w:val="20"/>
          <w:szCs w:val="20"/>
        </w:rPr>
      </w:pPr>
      <w:r w:rsidRPr="00764C54">
        <w:rPr>
          <w:rFonts w:ascii="Arial" w:hAnsi="Arial" w:cs="Arial"/>
          <w:sz w:val="20"/>
          <w:szCs w:val="20"/>
        </w:rPr>
        <w:t>Oświadczamy, że posiadamy</w:t>
      </w:r>
      <w:r w:rsidRPr="00764C54">
        <w:rPr>
          <w:rFonts w:ascii="Arial" w:hAnsi="Arial" w:cs="Arial"/>
          <w:color w:val="000000" w:themeColor="text1"/>
          <w:sz w:val="20"/>
          <w:szCs w:val="20"/>
        </w:rPr>
        <w:t xml:space="preserve"> d</w:t>
      </w:r>
      <w:r>
        <w:rPr>
          <w:rFonts w:ascii="Arial" w:hAnsi="Arial" w:cs="Arial"/>
          <w:color w:val="000000" w:themeColor="text1"/>
          <w:sz w:val="20"/>
          <w:szCs w:val="20"/>
        </w:rPr>
        <w:t>o</w:t>
      </w:r>
      <w:r w:rsidRPr="00764C54">
        <w:rPr>
          <w:rFonts w:ascii="Arial" w:hAnsi="Arial" w:cs="Arial"/>
          <w:color w:val="000000" w:themeColor="text1"/>
          <w:sz w:val="20"/>
          <w:szCs w:val="20"/>
        </w:rPr>
        <w:t>kument</w:t>
      </w:r>
      <w:r>
        <w:rPr>
          <w:rFonts w:ascii="Arial" w:hAnsi="Arial" w:cs="Arial"/>
          <w:color w:val="000000" w:themeColor="text1"/>
          <w:sz w:val="20"/>
          <w:szCs w:val="20"/>
        </w:rPr>
        <w:t>y potwierdzające</w:t>
      </w:r>
      <w:r w:rsidRPr="00764C54">
        <w:rPr>
          <w:rFonts w:ascii="Arial" w:hAnsi="Arial" w:cs="Arial"/>
          <w:color w:val="000000" w:themeColor="text1"/>
          <w:sz w:val="20"/>
          <w:szCs w:val="20"/>
        </w:rPr>
        <w:t xml:space="preserve"> dokonanie powiadomienia o wprowadzeniu do obrotu na terenie Rzeczypospolitej Polskiej lub powiadomienie dokonania zgłoszenia lub przeniesienia do bazy danych na podstawie przepisów ustawy z dnia 20 maja 2010 </w:t>
      </w:r>
      <w:r w:rsidRPr="00764C54">
        <w:rPr>
          <w:rFonts w:ascii="Arial" w:hAnsi="Arial" w:cs="Arial"/>
          <w:color w:val="000000" w:themeColor="text1"/>
          <w:sz w:val="20"/>
          <w:szCs w:val="20"/>
        </w:rPr>
        <w:lastRenderedPageBreak/>
        <w:t>r. – o wyrobach medycznych (</w:t>
      </w:r>
      <w:proofErr w:type="spellStart"/>
      <w:r w:rsidRPr="00764C54">
        <w:rPr>
          <w:rFonts w:ascii="Arial" w:hAnsi="Arial" w:cs="Arial"/>
          <w:color w:val="000000" w:themeColor="text1"/>
          <w:sz w:val="20"/>
          <w:szCs w:val="20"/>
        </w:rPr>
        <w:t>t.j</w:t>
      </w:r>
      <w:proofErr w:type="spellEnd"/>
      <w:r w:rsidRPr="00764C54">
        <w:rPr>
          <w:rFonts w:ascii="Arial" w:hAnsi="Arial" w:cs="Arial"/>
          <w:color w:val="000000" w:themeColor="text1"/>
          <w:sz w:val="20"/>
          <w:szCs w:val="20"/>
        </w:rPr>
        <w:t>. Dz.U. 2020, poz. 186) do zaoferowanego asortymentu</w:t>
      </w:r>
      <w:r w:rsidR="008A2671">
        <w:rPr>
          <w:rFonts w:ascii="Arial" w:hAnsi="Arial" w:cs="Arial"/>
          <w:color w:val="000000" w:themeColor="text1"/>
          <w:sz w:val="20"/>
          <w:szCs w:val="20"/>
        </w:rPr>
        <w:t xml:space="preserve"> i zobowiązujemy się udostępniać ww. dokumenty na każde żądanie Zamawiającego.</w:t>
      </w:r>
    </w:p>
    <w:p w14:paraId="30F81DB5" w14:textId="77777777" w:rsidR="00947ED9" w:rsidRPr="00CE37CA" w:rsidRDefault="00947ED9" w:rsidP="000A0B79">
      <w:pPr>
        <w:pStyle w:val="Tekstpodstawowy"/>
        <w:numPr>
          <w:ilvl w:val="0"/>
          <w:numId w:val="30"/>
        </w:numPr>
        <w:ind w:left="357" w:hanging="357"/>
        <w:jc w:val="left"/>
        <w:rPr>
          <w:sz w:val="20"/>
        </w:rPr>
      </w:pPr>
      <w:r w:rsidRPr="000A0B79">
        <w:rPr>
          <w:sz w:val="20"/>
        </w:rPr>
        <w:t>Akceptujemy terminy i warunki płatności opisane w Istotnych Postanowieniach Umowy niniejszej SIWZ.</w:t>
      </w:r>
      <w:r w:rsidRPr="000A0B79">
        <w:rPr>
          <w:rFonts w:eastAsia="Lucida Sans Unicode"/>
          <w:sz w:val="20"/>
        </w:rPr>
        <w:t xml:space="preserve"> </w:t>
      </w:r>
    </w:p>
    <w:p w14:paraId="298961E5" w14:textId="59A65E94" w:rsidR="00947ED9" w:rsidRPr="000A0B79" w:rsidRDefault="00947ED9" w:rsidP="00935632">
      <w:pPr>
        <w:pStyle w:val="Domyolnie"/>
        <w:numPr>
          <w:ilvl w:val="0"/>
          <w:numId w:val="30"/>
        </w:numPr>
        <w:ind w:left="284" w:hanging="284"/>
        <w:rPr>
          <w:rFonts w:ascii="Arial" w:hAnsi="Arial" w:cs="Arial"/>
          <w:sz w:val="20"/>
        </w:rPr>
      </w:pPr>
      <w:r w:rsidRPr="000A0B79">
        <w:rPr>
          <w:rFonts w:ascii="Arial" w:hAnsi="Arial" w:cs="Arial"/>
          <w:sz w:val="20"/>
        </w:rPr>
        <w:t xml:space="preserve">Oświadczamy, że </w:t>
      </w:r>
      <w:r w:rsidRPr="000A0B79">
        <w:rPr>
          <w:rFonts w:ascii="Arial" w:hAnsi="Arial" w:cs="Arial"/>
          <w:i/>
          <w:sz w:val="20"/>
        </w:rPr>
        <w:t>(niepotrzebne skreślić)</w:t>
      </w:r>
      <w:r w:rsidRPr="000A0B79">
        <w:rPr>
          <w:rFonts w:ascii="Arial" w:hAnsi="Arial" w:cs="Arial"/>
          <w:sz w:val="20"/>
        </w:rPr>
        <w:t xml:space="preserve"> :</w:t>
      </w:r>
    </w:p>
    <w:p w14:paraId="167D52E7" w14:textId="77777777" w:rsidR="00947ED9" w:rsidRPr="00AF25E4" w:rsidRDefault="00947ED9" w:rsidP="00935632">
      <w:pPr>
        <w:pStyle w:val="Zwykytekst"/>
        <w:numPr>
          <w:ilvl w:val="1"/>
          <w:numId w:val="30"/>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35632">
      <w:pPr>
        <w:pStyle w:val="Zwykytekst"/>
        <w:numPr>
          <w:ilvl w:val="1"/>
          <w:numId w:val="30"/>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413AEA75"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Dotyczy Wykonawców, których oferty będą generować obowiązek doliczania wartości podatku VAT do wartości</w:t>
      </w:r>
      <w:r w:rsidR="00FC368C">
        <w:rPr>
          <w:rFonts w:ascii="Arial" w:hAnsi="Arial" w:cs="Arial"/>
          <w:sz w:val="20"/>
          <w:szCs w:val="20"/>
          <w:u w:val="single"/>
        </w:rPr>
        <w:t xml:space="preserve"> netto oferty,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7AEF3CE6" w:rsidR="00947ED9" w:rsidRPr="00AF25E4" w:rsidRDefault="00947ED9" w:rsidP="00935632">
      <w:pPr>
        <w:pStyle w:val="Zwykytekst"/>
        <w:numPr>
          <w:ilvl w:val="0"/>
          <w:numId w:val="30"/>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 xml:space="preserve">Rozporządzenia Parlamentu Europejskiego i Rady (UE) 2016/679 z dnia 27.04.2016 r. w sprawie ochrony osób fizycznych w związku z </w:t>
      </w:r>
      <w:proofErr w:type="spellStart"/>
      <w:r w:rsidRPr="00AF25E4">
        <w:rPr>
          <w:rFonts w:ascii="Arial" w:hAnsi="Arial" w:cs="Arial"/>
          <w:bCs/>
        </w:rPr>
        <w:t>przetwarzan</w:t>
      </w:r>
      <w:proofErr w:type="spellEnd"/>
      <w:r w:rsidR="0058361E">
        <w:rPr>
          <w:rFonts w:ascii="Arial" w:hAnsi="Arial" w:cs="Arial"/>
          <w:bCs/>
        </w:rPr>
        <w:t>\\</w:t>
      </w:r>
      <w:r w:rsidRPr="00AF25E4">
        <w:rPr>
          <w:rFonts w:ascii="Arial" w:hAnsi="Arial" w:cs="Arial"/>
          <w:bCs/>
        </w:rPr>
        <w:t>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35632">
      <w:pPr>
        <w:pStyle w:val="Akapitzlist"/>
        <w:numPr>
          <w:ilvl w:val="0"/>
          <w:numId w:val="30"/>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Default="00947ED9" w:rsidP="00935632">
      <w:pPr>
        <w:pStyle w:val="Akapitzlist"/>
        <w:numPr>
          <w:ilvl w:val="0"/>
          <w:numId w:val="30"/>
        </w:numPr>
        <w:spacing w:line="276" w:lineRule="auto"/>
        <w:jc w:val="both"/>
        <w:rPr>
          <w:rFonts w:ascii="Arial" w:hAnsi="Arial" w:cs="Arial"/>
          <w:b/>
          <w:sz w:val="20"/>
          <w:szCs w:val="20"/>
        </w:rPr>
      </w:pPr>
      <w:r w:rsidRPr="00AF25E4">
        <w:rPr>
          <w:rFonts w:ascii="Arial" w:hAnsi="Arial" w:cs="Arial"/>
          <w:b/>
          <w:sz w:val="20"/>
          <w:szCs w:val="20"/>
        </w:rPr>
        <w:t>DANE DO UMOWY:</w:t>
      </w:r>
    </w:p>
    <w:p w14:paraId="7531C9A5"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lastRenderedPageBreak/>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50A235F1" w14:textId="77777777" w:rsidTr="004C0187">
        <w:tc>
          <w:tcPr>
            <w:tcW w:w="2835" w:type="dxa"/>
          </w:tcPr>
          <w:p w14:paraId="1211A91E" w14:textId="77777777" w:rsidR="00B41530" w:rsidRPr="00355017" w:rsidRDefault="00B41530" w:rsidP="004C0187">
            <w:pPr>
              <w:jc w:val="both"/>
              <w:rPr>
                <w:rFonts w:ascii="Arial Narrow" w:hAnsi="Arial Narrow" w:cs="Arial"/>
              </w:rPr>
            </w:pPr>
            <w:r w:rsidRPr="00355017">
              <w:rPr>
                <w:rFonts w:ascii="Arial Narrow" w:hAnsi="Arial Narrow" w:cs="Arial"/>
              </w:rPr>
              <w:t>Nazwa banku</w:t>
            </w:r>
          </w:p>
        </w:tc>
        <w:tc>
          <w:tcPr>
            <w:tcW w:w="5805" w:type="dxa"/>
          </w:tcPr>
          <w:p w14:paraId="4A91A636" w14:textId="77777777" w:rsidR="00B41530" w:rsidRPr="00355017" w:rsidRDefault="00B41530" w:rsidP="004C0187">
            <w:pPr>
              <w:jc w:val="both"/>
              <w:rPr>
                <w:rFonts w:ascii="Arial Narrow" w:hAnsi="Arial Narrow" w:cs="Arial"/>
              </w:rPr>
            </w:pPr>
            <w:r w:rsidRPr="00355017">
              <w:rPr>
                <w:rFonts w:ascii="Arial Narrow" w:hAnsi="Arial Narrow" w:cs="Arial"/>
              </w:rPr>
              <w:t>Nr rachunku</w:t>
            </w:r>
          </w:p>
        </w:tc>
      </w:tr>
      <w:tr w:rsidR="00B41530" w:rsidRPr="00355017" w14:paraId="517F1748" w14:textId="77777777" w:rsidTr="004C0187">
        <w:tc>
          <w:tcPr>
            <w:tcW w:w="2835" w:type="dxa"/>
          </w:tcPr>
          <w:p w14:paraId="79FC2D99" w14:textId="77777777" w:rsidR="00B41530" w:rsidRPr="00355017" w:rsidRDefault="00B41530" w:rsidP="004C0187">
            <w:pPr>
              <w:jc w:val="both"/>
              <w:rPr>
                <w:rFonts w:ascii="Arial Narrow" w:hAnsi="Arial Narrow" w:cs="Arial"/>
              </w:rPr>
            </w:pPr>
          </w:p>
        </w:tc>
        <w:tc>
          <w:tcPr>
            <w:tcW w:w="5805" w:type="dxa"/>
          </w:tcPr>
          <w:p w14:paraId="5A6E389F" w14:textId="77777777" w:rsidR="00B41530" w:rsidRPr="00355017" w:rsidRDefault="00B41530" w:rsidP="004C0187">
            <w:pPr>
              <w:jc w:val="both"/>
              <w:rPr>
                <w:rFonts w:ascii="Arial Narrow" w:hAnsi="Arial Narrow" w:cs="Arial"/>
              </w:rPr>
            </w:pPr>
          </w:p>
        </w:tc>
      </w:tr>
    </w:tbl>
    <w:p w14:paraId="13AD1819" w14:textId="77777777" w:rsidR="00B41530" w:rsidRPr="00355017" w:rsidRDefault="00B41530" w:rsidP="00B41530">
      <w:pPr>
        <w:spacing w:line="276" w:lineRule="auto"/>
        <w:ind w:left="284"/>
        <w:contextualSpacing/>
        <w:rPr>
          <w:rFonts w:ascii="Arial Narrow" w:hAnsi="Arial Narrow" w:cs="Arial"/>
          <w:b/>
        </w:rPr>
      </w:pPr>
    </w:p>
    <w:p w14:paraId="728242FB"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3F02EA7F" w14:textId="77777777" w:rsidTr="00DD6CC5">
        <w:tc>
          <w:tcPr>
            <w:tcW w:w="2835" w:type="dxa"/>
          </w:tcPr>
          <w:p w14:paraId="0A509777" w14:textId="77777777" w:rsidR="00B41530" w:rsidRPr="00355017" w:rsidRDefault="00B41530" w:rsidP="004C0187">
            <w:pPr>
              <w:jc w:val="both"/>
              <w:rPr>
                <w:rFonts w:ascii="Arial Narrow" w:hAnsi="Arial Narrow" w:cs="Arial"/>
              </w:rPr>
            </w:pPr>
            <w:r w:rsidRPr="00355017">
              <w:rPr>
                <w:rFonts w:ascii="Arial Narrow" w:hAnsi="Arial Narrow" w:cs="Arial"/>
              </w:rPr>
              <w:t>Imię i Nazwisko</w:t>
            </w:r>
          </w:p>
        </w:tc>
        <w:tc>
          <w:tcPr>
            <w:tcW w:w="5805" w:type="dxa"/>
          </w:tcPr>
          <w:p w14:paraId="50CF6282" w14:textId="77777777" w:rsidR="00B41530" w:rsidRPr="00355017" w:rsidRDefault="00B41530" w:rsidP="004C0187">
            <w:pPr>
              <w:jc w:val="both"/>
              <w:rPr>
                <w:rFonts w:ascii="Arial Narrow" w:hAnsi="Arial Narrow" w:cs="Arial"/>
              </w:rPr>
            </w:pPr>
            <w:r w:rsidRPr="00355017">
              <w:rPr>
                <w:rFonts w:ascii="Arial Narrow" w:hAnsi="Arial Narrow" w:cs="Arial"/>
              </w:rPr>
              <w:t>Funkcja</w:t>
            </w:r>
          </w:p>
        </w:tc>
      </w:tr>
      <w:tr w:rsidR="00B41530" w:rsidRPr="00355017" w14:paraId="69D51290" w14:textId="77777777" w:rsidTr="00DD6CC5">
        <w:tc>
          <w:tcPr>
            <w:tcW w:w="2835" w:type="dxa"/>
          </w:tcPr>
          <w:p w14:paraId="6DEAD8BC" w14:textId="77777777" w:rsidR="00B41530" w:rsidRPr="00355017" w:rsidRDefault="00B41530" w:rsidP="004C0187">
            <w:pPr>
              <w:jc w:val="both"/>
              <w:rPr>
                <w:rFonts w:ascii="Arial Narrow" w:hAnsi="Arial Narrow" w:cs="Arial"/>
              </w:rPr>
            </w:pPr>
          </w:p>
        </w:tc>
        <w:tc>
          <w:tcPr>
            <w:tcW w:w="5805" w:type="dxa"/>
          </w:tcPr>
          <w:p w14:paraId="658992E4" w14:textId="77777777" w:rsidR="00B41530" w:rsidRPr="00355017" w:rsidRDefault="00B41530" w:rsidP="004C0187">
            <w:pPr>
              <w:jc w:val="both"/>
              <w:rPr>
                <w:rFonts w:ascii="Arial Narrow" w:hAnsi="Arial Narrow" w:cs="Arial"/>
              </w:rPr>
            </w:pPr>
          </w:p>
        </w:tc>
      </w:tr>
    </w:tbl>
    <w:p w14:paraId="2E360112"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B41530" w:rsidRPr="00355017" w14:paraId="213D677C" w14:textId="77777777" w:rsidTr="004C0187">
        <w:tc>
          <w:tcPr>
            <w:tcW w:w="8641" w:type="dxa"/>
            <w:gridSpan w:val="2"/>
          </w:tcPr>
          <w:p w14:paraId="68D3D273" w14:textId="77777777" w:rsidR="00B41530" w:rsidRPr="00355017" w:rsidRDefault="00B41530" w:rsidP="004C0187">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B41530" w:rsidRPr="00355017" w14:paraId="009A6EFB" w14:textId="77777777" w:rsidTr="004C0187">
        <w:tc>
          <w:tcPr>
            <w:tcW w:w="2409" w:type="dxa"/>
          </w:tcPr>
          <w:p w14:paraId="4BB7D47E"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65FB472" w14:textId="77777777" w:rsidR="00B41530" w:rsidRPr="00355017" w:rsidRDefault="00B41530" w:rsidP="004C0187">
            <w:pPr>
              <w:spacing w:line="276" w:lineRule="auto"/>
              <w:jc w:val="both"/>
              <w:rPr>
                <w:rFonts w:ascii="Arial Narrow" w:hAnsi="Arial Narrow" w:cs="Arial"/>
              </w:rPr>
            </w:pPr>
          </w:p>
        </w:tc>
      </w:tr>
      <w:tr w:rsidR="00B41530" w:rsidRPr="00355017" w14:paraId="591A9A5B" w14:textId="77777777" w:rsidTr="004C0187">
        <w:tc>
          <w:tcPr>
            <w:tcW w:w="2409" w:type="dxa"/>
          </w:tcPr>
          <w:p w14:paraId="3FA0466F"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funkcja</w:t>
            </w:r>
          </w:p>
        </w:tc>
        <w:tc>
          <w:tcPr>
            <w:tcW w:w="6232" w:type="dxa"/>
          </w:tcPr>
          <w:p w14:paraId="02BAF376" w14:textId="77777777" w:rsidR="00B41530" w:rsidRPr="00355017" w:rsidRDefault="00B41530" w:rsidP="004C0187">
            <w:pPr>
              <w:spacing w:line="276" w:lineRule="auto"/>
              <w:jc w:val="both"/>
              <w:rPr>
                <w:rFonts w:ascii="Arial Narrow" w:hAnsi="Arial Narrow" w:cs="Arial"/>
              </w:rPr>
            </w:pPr>
          </w:p>
        </w:tc>
      </w:tr>
      <w:tr w:rsidR="00B41530" w:rsidRPr="00355017" w14:paraId="6E69393A" w14:textId="77777777" w:rsidTr="004C0187">
        <w:tc>
          <w:tcPr>
            <w:tcW w:w="2409" w:type="dxa"/>
          </w:tcPr>
          <w:p w14:paraId="6CA08081" w14:textId="77777777" w:rsidR="00B41530" w:rsidRPr="00355017" w:rsidRDefault="00B41530" w:rsidP="004C0187">
            <w:pPr>
              <w:spacing w:line="276" w:lineRule="auto"/>
              <w:jc w:val="both"/>
              <w:rPr>
                <w:rFonts w:ascii="Arial Narrow" w:hAnsi="Arial Narrow" w:cs="Arial"/>
                <w:u w:val="single"/>
              </w:rPr>
            </w:pPr>
            <w:r w:rsidRPr="00355017">
              <w:rPr>
                <w:rFonts w:ascii="Arial Narrow" w:hAnsi="Arial Narrow" w:cs="Arial"/>
                <w:u w:val="single"/>
              </w:rPr>
              <w:t>dane kontaktowe:</w:t>
            </w:r>
          </w:p>
          <w:p w14:paraId="646ED7D6"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0B5B1A11"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4103B22D"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45D7446F" w14:textId="77777777" w:rsidR="00B41530" w:rsidRPr="00355017" w:rsidRDefault="00B41530" w:rsidP="004C0187">
            <w:pPr>
              <w:spacing w:line="276" w:lineRule="auto"/>
              <w:jc w:val="both"/>
              <w:rPr>
                <w:rFonts w:ascii="Arial Narrow" w:hAnsi="Arial Narrow" w:cs="Arial"/>
              </w:rPr>
            </w:pPr>
          </w:p>
        </w:tc>
      </w:tr>
    </w:tbl>
    <w:p w14:paraId="55C55D48" w14:textId="77777777" w:rsidR="00B41530" w:rsidRPr="00355017" w:rsidRDefault="00B41530" w:rsidP="00935632">
      <w:pPr>
        <w:numPr>
          <w:ilvl w:val="1"/>
          <w:numId w:val="30"/>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B41530" w:rsidRPr="00355017" w14:paraId="658EC4D3" w14:textId="77777777" w:rsidTr="004C0187">
        <w:tc>
          <w:tcPr>
            <w:tcW w:w="8702" w:type="dxa"/>
            <w:gridSpan w:val="2"/>
          </w:tcPr>
          <w:p w14:paraId="0F986CB3"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B41530" w:rsidRPr="00355017" w14:paraId="726FBC66" w14:textId="77777777" w:rsidTr="004C0187">
        <w:tc>
          <w:tcPr>
            <w:tcW w:w="2470" w:type="dxa"/>
          </w:tcPr>
          <w:p w14:paraId="3121BC87"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764A53C4"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1C7C8668"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703D1587" w14:textId="77777777" w:rsidR="00B41530" w:rsidRPr="00355017" w:rsidRDefault="00B41530" w:rsidP="004C0187">
            <w:pPr>
              <w:spacing w:line="276" w:lineRule="auto"/>
              <w:jc w:val="both"/>
              <w:rPr>
                <w:rFonts w:ascii="Arial Narrow" w:hAnsi="Arial Narrow" w:cs="Arial"/>
              </w:rPr>
            </w:pPr>
          </w:p>
        </w:tc>
      </w:tr>
    </w:tbl>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headerReference w:type="default" r:id="rId22"/>
          <w:footerReference w:type="default" r:id="rId23"/>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BD61698" w14:textId="77777777" w:rsidR="008D2D34" w:rsidRPr="006644D3" w:rsidRDefault="008D2D34" w:rsidP="008D2D34">
      <w:pPr>
        <w:pStyle w:val="Tekstpodstawowywcity"/>
        <w:ind w:left="4500"/>
        <w:jc w:val="right"/>
        <w:rPr>
          <w:rFonts w:ascii="Arial Narrow" w:hAnsi="Arial Narrow" w:cs="Arial"/>
          <w:b/>
        </w:rPr>
      </w:pPr>
      <w:r w:rsidRPr="006644D3">
        <w:rPr>
          <w:rFonts w:ascii="Arial Narrow" w:hAnsi="Arial Narrow" w:cs="Arial"/>
          <w:b/>
        </w:rPr>
        <w:t xml:space="preserve">Załącznik 3/1  SIWZ     </w:t>
      </w:r>
    </w:p>
    <w:p w14:paraId="2F2D799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7E9E94C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 xml:space="preserve">OPIS PRZEDMIOTU ZAMÓWIENIA – ZADANIE 1 </w:t>
      </w:r>
    </w:p>
    <w:p w14:paraId="42A56996" w14:textId="77777777" w:rsidR="008D2D34" w:rsidRPr="006644D3" w:rsidRDefault="008D2D34" w:rsidP="00F5116E">
      <w:pPr>
        <w:pStyle w:val="Tekstpodstawowy"/>
        <w:ind w:left="0"/>
        <w:rPr>
          <w:rFonts w:ascii="Arial Narrow" w:hAnsi="Arial Narrow"/>
          <w:b/>
          <w:sz w:val="22"/>
          <w:szCs w:val="22"/>
        </w:rPr>
      </w:pPr>
    </w:p>
    <w:p w14:paraId="5ED06E51"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0E13C3B0" w14:textId="1F3E7D9E"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sidR="004A2136">
        <w:rPr>
          <w:rFonts w:ascii="Arial Narrow" w:hAnsi="Arial Narrow"/>
          <w:sz w:val="22"/>
          <w:szCs w:val="22"/>
        </w:rPr>
        <w:t>106</w:t>
      </w:r>
      <w:r w:rsidR="00F5116E">
        <w:rPr>
          <w:rFonts w:ascii="Arial Narrow" w:hAnsi="Arial Narrow"/>
          <w:sz w:val="22"/>
          <w:szCs w:val="22"/>
        </w:rPr>
        <w:t>/PN/2020</w:t>
      </w:r>
    </w:p>
    <w:p w14:paraId="2746F49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276"/>
        <w:gridCol w:w="1136"/>
        <w:gridCol w:w="990"/>
        <w:gridCol w:w="936"/>
        <w:gridCol w:w="907"/>
        <w:gridCol w:w="1417"/>
        <w:gridCol w:w="1559"/>
        <w:gridCol w:w="2280"/>
        <w:gridCol w:w="1548"/>
      </w:tblGrid>
      <w:tr w:rsidR="008D2D34" w:rsidRPr="00DD6CC5" w14:paraId="366CFE72" w14:textId="77777777" w:rsidTr="00334DEA">
        <w:trPr>
          <w:trHeight w:val="1407"/>
        </w:trPr>
        <w:tc>
          <w:tcPr>
            <w:tcW w:w="708" w:type="dxa"/>
            <w:vAlign w:val="center"/>
          </w:tcPr>
          <w:p w14:paraId="6822A497"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Lp.</w:t>
            </w:r>
          </w:p>
        </w:tc>
        <w:tc>
          <w:tcPr>
            <w:tcW w:w="3545" w:type="dxa"/>
            <w:vAlign w:val="center"/>
          </w:tcPr>
          <w:p w14:paraId="14111D3C"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Nazwa</w:t>
            </w:r>
          </w:p>
        </w:tc>
        <w:tc>
          <w:tcPr>
            <w:tcW w:w="1276" w:type="dxa"/>
            <w:vAlign w:val="center"/>
          </w:tcPr>
          <w:p w14:paraId="6F9B3B3E" w14:textId="3893FF35" w:rsidR="008D2D34" w:rsidRPr="00DD6CC5" w:rsidRDefault="00A45DDB" w:rsidP="00A45DDB">
            <w:pPr>
              <w:pStyle w:val="Bezodstpw"/>
              <w:jc w:val="center"/>
              <w:rPr>
                <w:rFonts w:ascii="Arial Narrow" w:hAnsi="Arial Narrow" w:cs="Times New Roman"/>
                <w:b/>
                <w:sz w:val="21"/>
                <w:szCs w:val="21"/>
              </w:rPr>
            </w:pPr>
            <w:r>
              <w:rPr>
                <w:rFonts w:ascii="Arial Narrow" w:hAnsi="Arial Narrow" w:cs="Tahoma"/>
                <w:b/>
                <w:sz w:val="21"/>
                <w:szCs w:val="21"/>
              </w:rPr>
              <w:t>Ilość</w:t>
            </w:r>
          </w:p>
        </w:tc>
        <w:tc>
          <w:tcPr>
            <w:tcW w:w="1136" w:type="dxa"/>
            <w:vAlign w:val="center"/>
          </w:tcPr>
          <w:p w14:paraId="313CBF6C"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 xml:space="preserve">Cena netto za szt. </w:t>
            </w:r>
          </w:p>
        </w:tc>
        <w:tc>
          <w:tcPr>
            <w:tcW w:w="990" w:type="dxa"/>
            <w:vAlign w:val="center"/>
          </w:tcPr>
          <w:p w14:paraId="02885C7E"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netto</w:t>
            </w:r>
          </w:p>
        </w:tc>
        <w:tc>
          <w:tcPr>
            <w:tcW w:w="936" w:type="dxa"/>
            <w:vAlign w:val="center"/>
          </w:tcPr>
          <w:p w14:paraId="4451017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VAT %</w:t>
            </w:r>
          </w:p>
        </w:tc>
        <w:tc>
          <w:tcPr>
            <w:tcW w:w="907" w:type="dxa"/>
            <w:vAlign w:val="center"/>
          </w:tcPr>
          <w:p w14:paraId="72B2658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VAT</w:t>
            </w:r>
          </w:p>
        </w:tc>
        <w:tc>
          <w:tcPr>
            <w:tcW w:w="1417" w:type="dxa"/>
            <w:vAlign w:val="center"/>
          </w:tcPr>
          <w:p w14:paraId="40EE1CC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brutto</w:t>
            </w:r>
          </w:p>
        </w:tc>
        <w:tc>
          <w:tcPr>
            <w:tcW w:w="1559" w:type="dxa"/>
            <w:vAlign w:val="center"/>
          </w:tcPr>
          <w:p w14:paraId="09D3AAD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Numer katalogowy</w:t>
            </w:r>
          </w:p>
        </w:tc>
        <w:tc>
          <w:tcPr>
            <w:tcW w:w="2280" w:type="dxa"/>
          </w:tcPr>
          <w:p w14:paraId="184D765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Numer i data ważności certyfikatu CE/deklaracja zgodności- data wystawienia</w:t>
            </w:r>
          </w:p>
        </w:tc>
        <w:tc>
          <w:tcPr>
            <w:tcW w:w="1548" w:type="dxa"/>
          </w:tcPr>
          <w:p w14:paraId="6EC27E1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 xml:space="preserve">Producent </w:t>
            </w:r>
          </w:p>
        </w:tc>
      </w:tr>
      <w:tr w:rsidR="008D2D34" w:rsidRPr="00DD6CC5" w14:paraId="579925C6" w14:textId="77777777" w:rsidTr="00334DEA">
        <w:trPr>
          <w:trHeight w:val="679"/>
        </w:trPr>
        <w:tc>
          <w:tcPr>
            <w:tcW w:w="708" w:type="dxa"/>
            <w:vAlign w:val="center"/>
          </w:tcPr>
          <w:p w14:paraId="0E6A221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1</w:t>
            </w:r>
          </w:p>
        </w:tc>
        <w:tc>
          <w:tcPr>
            <w:tcW w:w="3545" w:type="dxa"/>
            <w:vAlign w:val="center"/>
          </w:tcPr>
          <w:p w14:paraId="18A9F16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eastAsia="Times New Roman" w:hAnsi="Arial Narrow"/>
                <w:bCs/>
                <w:sz w:val="21"/>
                <w:szCs w:val="21"/>
              </w:rPr>
              <w:t>Kol. 2</w:t>
            </w:r>
          </w:p>
        </w:tc>
        <w:tc>
          <w:tcPr>
            <w:tcW w:w="1276" w:type="dxa"/>
            <w:vAlign w:val="center"/>
          </w:tcPr>
          <w:p w14:paraId="4A9E75E6"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sz w:val="21"/>
                <w:szCs w:val="21"/>
              </w:rPr>
              <w:t>Ko. 3</w:t>
            </w:r>
          </w:p>
        </w:tc>
        <w:tc>
          <w:tcPr>
            <w:tcW w:w="1136" w:type="dxa"/>
            <w:vAlign w:val="center"/>
          </w:tcPr>
          <w:p w14:paraId="3C1DD9F6"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4</w:t>
            </w:r>
          </w:p>
        </w:tc>
        <w:tc>
          <w:tcPr>
            <w:tcW w:w="990" w:type="dxa"/>
            <w:vAlign w:val="center"/>
          </w:tcPr>
          <w:p w14:paraId="603F914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5 = kol. 3 x kol. 4</w:t>
            </w:r>
          </w:p>
        </w:tc>
        <w:tc>
          <w:tcPr>
            <w:tcW w:w="936" w:type="dxa"/>
            <w:vAlign w:val="center"/>
          </w:tcPr>
          <w:p w14:paraId="01B6162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6</w:t>
            </w:r>
          </w:p>
        </w:tc>
        <w:tc>
          <w:tcPr>
            <w:tcW w:w="907" w:type="dxa"/>
            <w:vAlign w:val="center"/>
          </w:tcPr>
          <w:p w14:paraId="417BE40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7= kol. 5 x kol. 6</w:t>
            </w:r>
          </w:p>
        </w:tc>
        <w:tc>
          <w:tcPr>
            <w:tcW w:w="1417" w:type="dxa"/>
            <w:vAlign w:val="center"/>
          </w:tcPr>
          <w:p w14:paraId="48E8AE6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8 = kol. 5 + kol. 7</w:t>
            </w:r>
          </w:p>
        </w:tc>
        <w:tc>
          <w:tcPr>
            <w:tcW w:w="1559" w:type="dxa"/>
            <w:vAlign w:val="center"/>
          </w:tcPr>
          <w:p w14:paraId="21786510"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9</w:t>
            </w:r>
          </w:p>
        </w:tc>
        <w:tc>
          <w:tcPr>
            <w:tcW w:w="2280" w:type="dxa"/>
            <w:vAlign w:val="center"/>
          </w:tcPr>
          <w:p w14:paraId="22C9EC02" w14:textId="38EFEEA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sz w:val="21"/>
                <w:szCs w:val="21"/>
              </w:rPr>
              <w:t>Ko</w:t>
            </w:r>
            <w:r w:rsidR="00F67724">
              <w:rPr>
                <w:rFonts w:ascii="Arial Narrow" w:hAnsi="Arial Narrow" w:cs="Tahoma"/>
                <w:sz w:val="21"/>
                <w:szCs w:val="21"/>
              </w:rPr>
              <w:t>l</w:t>
            </w:r>
            <w:r w:rsidRPr="00DD6CC5">
              <w:rPr>
                <w:rFonts w:ascii="Arial Narrow" w:hAnsi="Arial Narrow" w:cs="Tahoma"/>
                <w:sz w:val="21"/>
                <w:szCs w:val="21"/>
              </w:rPr>
              <w:t>. 10</w:t>
            </w:r>
          </w:p>
        </w:tc>
        <w:tc>
          <w:tcPr>
            <w:tcW w:w="1548" w:type="dxa"/>
            <w:vAlign w:val="center"/>
          </w:tcPr>
          <w:p w14:paraId="376FD05C" w14:textId="3679DE9E" w:rsidR="008D2D34" w:rsidRPr="00DD6CC5" w:rsidRDefault="00F67724" w:rsidP="00F82010">
            <w:pPr>
              <w:pStyle w:val="Bezodstpw"/>
              <w:jc w:val="center"/>
              <w:rPr>
                <w:rFonts w:ascii="Arial Narrow" w:hAnsi="Arial Narrow" w:cs="Tahoma"/>
                <w:b/>
                <w:sz w:val="21"/>
                <w:szCs w:val="21"/>
              </w:rPr>
            </w:pPr>
            <w:r w:rsidRPr="00DD6CC5">
              <w:rPr>
                <w:rFonts w:ascii="Arial Narrow" w:hAnsi="Arial Narrow" w:cs="Tahoma"/>
                <w:sz w:val="21"/>
                <w:szCs w:val="21"/>
              </w:rPr>
              <w:t>Ko</w:t>
            </w:r>
            <w:r>
              <w:rPr>
                <w:rFonts w:ascii="Arial Narrow" w:hAnsi="Arial Narrow" w:cs="Tahoma"/>
                <w:sz w:val="21"/>
                <w:szCs w:val="21"/>
              </w:rPr>
              <w:t>l. 11</w:t>
            </w:r>
          </w:p>
        </w:tc>
      </w:tr>
      <w:tr w:rsidR="00334DEA" w:rsidRPr="00DD6CC5" w14:paraId="2C827069" w14:textId="77777777" w:rsidTr="00334DEA">
        <w:trPr>
          <w:trHeight w:val="438"/>
        </w:trPr>
        <w:tc>
          <w:tcPr>
            <w:tcW w:w="708" w:type="dxa"/>
            <w:vAlign w:val="center"/>
          </w:tcPr>
          <w:p w14:paraId="2F7665D3" w14:textId="27177C34" w:rsidR="00334DEA" w:rsidRDefault="0043181E" w:rsidP="00DD6CC5">
            <w:pPr>
              <w:rPr>
                <w:rFonts w:ascii="Arial Narrow" w:hAnsi="Arial Narrow" w:cs="Times New Roman"/>
                <w:sz w:val="21"/>
                <w:szCs w:val="21"/>
              </w:rPr>
            </w:pPr>
            <w:r>
              <w:rPr>
                <w:rFonts w:ascii="Arial Narrow" w:hAnsi="Arial Narrow" w:cs="Times New Roman"/>
                <w:sz w:val="21"/>
                <w:szCs w:val="21"/>
              </w:rPr>
              <w:t>1</w:t>
            </w:r>
          </w:p>
        </w:tc>
        <w:tc>
          <w:tcPr>
            <w:tcW w:w="3545" w:type="dxa"/>
          </w:tcPr>
          <w:p w14:paraId="6C2D1050" w14:textId="15E5A324" w:rsidR="00334DEA" w:rsidRPr="004A2136" w:rsidRDefault="004A2136" w:rsidP="00DD6CC5">
            <w:pPr>
              <w:jc w:val="both"/>
              <w:rPr>
                <w:rFonts w:ascii="Arial Narrow" w:hAnsi="Arial Narrow"/>
                <w:sz w:val="21"/>
                <w:szCs w:val="21"/>
              </w:rPr>
            </w:pPr>
            <w:r w:rsidRPr="004A2136">
              <w:rPr>
                <w:rFonts w:ascii="Arial Narrow" w:hAnsi="Arial Narrow"/>
                <w:sz w:val="21"/>
                <w:szCs w:val="21"/>
              </w:rPr>
              <w:t xml:space="preserve">Rękawice diagnostyczne, nitrylowe, </w:t>
            </w:r>
            <w:proofErr w:type="spellStart"/>
            <w:r w:rsidRPr="004A2136">
              <w:rPr>
                <w:rFonts w:ascii="Arial Narrow" w:hAnsi="Arial Narrow"/>
                <w:sz w:val="21"/>
                <w:szCs w:val="21"/>
              </w:rPr>
              <w:t>bezpudrowe</w:t>
            </w:r>
            <w:proofErr w:type="spellEnd"/>
            <w:r w:rsidRPr="004A2136">
              <w:rPr>
                <w:rFonts w:ascii="Arial Narrow" w:hAnsi="Arial Narrow"/>
                <w:sz w:val="21"/>
                <w:szCs w:val="21"/>
              </w:rPr>
              <w:t xml:space="preserve">, teksturowane końcówki palców. Długość min. 240mm, grubość pojedynczej ścianki palca 0,10-0,12mm, dłoni 0,07-0,08mm, AQL 1,0. Podwójnie zarejestrowane jako wyrób medyczny i środek ochrony osobistej kat III. Rękawica spełniająca wymogi przepisów dotyczących bezpiecznego stosowania w kontakcie z żywnością (załączyć certyfikat niezależnej jednostki). Przebadana na substancje chemiczne wg 374-3 (załączyć badania jednostki niezależnej przynajmniej 4 </w:t>
            </w:r>
            <w:r w:rsidRPr="004A2136">
              <w:rPr>
                <w:rFonts w:ascii="Arial Narrow" w:hAnsi="Arial Narrow"/>
                <w:sz w:val="21"/>
                <w:szCs w:val="21"/>
              </w:rPr>
              <w:lastRenderedPageBreak/>
              <w:t xml:space="preserve">związków chemicznych w tym </w:t>
            </w:r>
            <w:proofErr w:type="spellStart"/>
            <w:r w:rsidRPr="004A2136">
              <w:rPr>
                <w:rFonts w:ascii="Arial Narrow" w:hAnsi="Arial Narrow"/>
                <w:sz w:val="21"/>
                <w:szCs w:val="21"/>
              </w:rPr>
              <w:t>izopropanol</w:t>
            </w:r>
            <w:proofErr w:type="spellEnd"/>
            <w:r w:rsidRPr="004A2136">
              <w:rPr>
                <w:rFonts w:ascii="Arial Narrow" w:hAnsi="Arial Narrow"/>
                <w:sz w:val="21"/>
                <w:szCs w:val="21"/>
              </w:rPr>
              <w:t xml:space="preserve"> 70% z czasem przenikania min. 60 minut).Przebadana na przenikanie wirusów wg ASTM F1671 oraz krwi syntetycznej zgodnie z normą ASTM F1670 (załączyć badania jednostki niezależnej nie starsze niż z 2016 r.). W rozmiarach: S, M, L, XL.</w:t>
            </w:r>
          </w:p>
        </w:tc>
        <w:tc>
          <w:tcPr>
            <w:tcW w:w="1276" w:type="dxa"/>
            <w:vAlign w:val="center"/>
          </w:tcPr>
          <w:p w14:paraId="17D7C3E7" w14:textId="20151DF1" w:rsidR="00334DEA" w:rsidRPr="00DD6CC5" w:rsidRDefault="004A2136" w:rsidP="00A21458">
            <w:pPr>
              <w:pStyle w:val="Bezodstpw"/>
              <w:keepNext/>
              <w:rPr>
                <w:rFonts w:ascii="Arial Narrow" w:hAnsi="Arial Narrow" w:cs="Times New Roman"/>
                <w:sz w:val="21"/>
                <w:szCs w:val="21"/>
              </w:rPr>
            </w:pPr>
            <w:r>
              <w:rPr>
                <w:rFonts w:ascii="Arial Narrow" w:hAnsi="Arial Narrow" w:cs="Times New Roman"/>
                <w:sz w:val="21"/>
                <w:szCs w:val="21"/>
              </w:rPr>
              <w:lastRenderedPageBreak/>
              <w:t>300 000 sztuk</w:t>
            </w:r>
          </w:p>
        </w:tc>
        <w:tc>
          <w:tcPr>
            <w:tcW w:w="1136" w:type="dxa"/>
            <w:vAlign w:val="center"/>
          </w:tcPr>
          <w:p w14:paraId="4B832BB1" w14:textId="77777777" w:rsidR="00334DEA" w:rsidRPr="00DD6CC5" w:rsidRDefault="00334DEA" w:rsidP="00DD6CC5">
            <w:pPr>
              <w:pStyle w:val="Bezodstpw"/>
              <w:keepNext/>
              <w:jc w:val="center"/>
              <w:rPr>
                <w:rFonts w:ascii="Arial Narrow" w:hAnsi="Arial Narrow" w:cs="Times New Roman"/>
                <w:sz w:val="21"/>
                <w:szCs w:val="21"/>
              </w:rPr>
            </w:pPr>
          </w:p>
        </w:tc>
        <w:tc>
          <w:tcPr>
            <w:tcW w:w="990" w:type="dxa"/>
            <w:vAlign w:val="center"/>
          </w:tcPr>
          <w:p w14:paraId="022FF6AD" w14:textId="77777777" w:rsidR="00334DEA" w:rsidRPr="00DD6CC5" w:rsidRDefault="00334DEA" w:rsidP="00DD6CC5">
            <w:pPr>
              <w:pStyle w:val="Bezodstpw"/>
              <w:keepNext/>
              <w:jc w:val="center"/>
              <w:rPr>
                <w:rFonts w:ascii="Arial Narrow" w:hAnsi="Arial Narrow" w:cs="Times New Roman"/>
                <w:sz w:val="21"/>
                <w:szCs w:val="21"/>
              </w:rPr>
            </w:pPr>
          </w:p>
        </w:tc>
        <w:tc>
          <w:tcPr>
            <w:tcW w:w="936" w:type="dxa"/>
            <w:tcBorders>
              <w:bottom w:val="single" w:sz="4" w:space="0" w:color="auto"/>
            </w:tcBorders>
            <w:vAlign w:val="center"/>
          </w:tcPr>
          <w:p w14:paraId="0517085E" w14:textId="77777777" w:rsidR="00334DEA" w:rsidRPr="00DD6CC5" w:rsidRDefault="00334DEA" w:rsidP="00DD6CC5">
            <w:pPr>
              <w:pStyle w:val="Bezodstpw"/>
              <w:keepNext/>
              <w:jc w:val="center"/>
              <w:rPr>
                <w:rFonts w:ascii="Arial Narrow" w:hAnsi="Arial Narrow" w:cs="Times New Roman"/>
                <w:sz w:val="21"/>
                <w:szCs w:val="21"/>
              </w:rPr>
            </w:pPr>
          </w:p>
        </w:tc>
        <w:tc>
          <w:tcPr>
            <w:tcW w:w="907" w:type="dxa"/>
            <w:vAlign w:val="center"/>
          </w:tcPr>
          <w:p w14:paraId="5FA8B67F" w14:textId="77777777" w:rsidR="00334DEA" w:rsidRPr="00DD6CC5" w:rsidRDefault="00334DEA" w:rsidP="00DD6CC5">
            <w:pPr>
              <w:pStyle w:val="Bezodstpw"/>
              <w:keepNext/>
              <w:jc w:val="center"/>
              <w:rPr>
                <w:rFonts w:ascii="Arial Narrow" w:hAnsi="Arial Narrow" w:cs="Times New Roman"/>
                <w:sz w:val="21"/>
                <w:szCs w:val="21"/>
              </w:rPr>
            </w:pPr>
          </w:p>
        </w:tc>
        <w:tc>
          <w:tcPr>
            <w:tcW w:w="1417" w:type="dxa"/>
            <w:vAlign w:val="center"/>
          </w:tcPr>
          <w:p w14:paraId="666E0762" w14:textId="77777777" w:rsidR="00334DEA" w:rsidRPr="00DD6CC5" w:rsidRDefault="00334DEA" w:rsidP="00DD6CC5">
            <w:pPr>
              <w:pStyle w:val="Bezodstpw"/>
              <w:jc w:val="center"/>
              <w:rPr>
                <w:rFonts w:ascii="Arial Narrow" w:hAnsi="Arial Narrow" w:cs="Times New Roman"/>
                <w:sz w:val="21"/>
                <w:szCs w:val="21"/>
              </w:rPr>
            </w:pPr>
          </w:p>
        </w:tc>
        <w:tc>
          <w:tcPr>
            <w:tcW w:w="1559" w:type="dxa"/>
            <w:tcBorders>
              <w:bottom w:val="single" w:sz="4" w:space="0" w:color="auto"/>
            </w:tcBorders>
            <w:vAlign w:val="center"/>
          </w:tcPr>
          <w:p w14:paraId="261E22AE" w14:textId="77777777" w:rsidR="00334DEA" w:rsidRPr="00DD6CC5" w:rsidRDefault="00334DEA" w:rsidP="00DD6CC5">
            <w:pPr>
              <w:pStyle w:val="Bezodstpw"/>
              <w:jc w:val="center"/>
              <w:rPr>
                <w:rFonts w:ascii="Arial Narrow" w:hAnsi="Arial Narrow" w:cs="Times New Roman"/>
                <w:sz w:val="21"/>
                <w:szCs w:val="21"/>
              </w:rPr>
            </w:pPr>
          </w:p>
        </w:tc>
        <w:tc>
          <w:tcPr>
            <w:tcW w:w="2280" w:type="dxa"/>
            <w:tcBorders>
              <w:bottom w:val="single" w:sz="4" w:space="0" w:color="auto"/>
            </w:tcBorders>
            <w:vAlign w:val="center"/>
          </w:tcPr>
          <w:p w14:paraId="6D252C26" w14:textId="77777777" w:rsidR="00334DEA" w:rsidRPr="00DD6CC5" w:rsidRDefault="00334DEA" w:rsidP="00DD6CC5">
            <w:pPr>
              <w:pStyle w:val="Bezodstpw"/>
              <w:jc w:val="center"/>
              <w:rPr>
                <w:rFonts w:ascii="Arial Narrow" w:hAnsi="Arial Narrow" w:cs="Times New Roman"/>
                <w:sz w:val="21"/>
                <w:szCs w:val="21"/>
              </w:rPr>
            </w:pPr>
          </w:p>
        </w:tc>
        <w:tc>
          <w:tcPr>
            <w:tcW w:w="1548" w:type="dxa"/>
            <w:tcBorders>
              <w:bottom w:val="single" w:sz="4" w:space="0" w:color="auto"/>
            </w:tcBorders>
            <w:vAlign w:val="center"/>
          </w:tcPr>
          <w:p w14:paraId="461B9DD3" w14:textId="77777777" w:rsidR="00334DEA" w:rsidRPr="00DD6CC5" w:rsidRDefault="00334DEA" w:rsidP="00DD6CC5">
            <w:pPr>
              <w:pStyle w:val="Bezodstpw"/>
              <w:jc w:val="center"/>
              <w:rPr>
                <w:rFonts w:ascii="Arial Narrow" w:hAnsi="Arial Narrow" w:cs="Times New Roman"/>
                <w:sz w:val="21"/>
                <w:szCs w:val="21"/>
              </w:rPr>
            </w:pPr>
          </w:p>
        </w:tc>
      </w:tr>
    </w:tbl>
    <w:p w14:paraId="4D44E227" w14:textId="77777777" w:rsidR="008D2D34" w:rsidRPr="00DD6CC5" w:rsidRDefault="008D2D34" w:rsidP="008D2D34">
      <w:pPr>
        <w:spacing w:after="0" w:line="240" w:lineRule="auto"/>
        <w:rPr>
          <w:rFonts w:ascii="Arial Narrow" w:hAnsi="Arial Narrow" w:cs="Times New Roman"/>
          <w:sz w:val="21"/>
          <w:szCs w:val="21"/>
        </w:rPr>
      </w:pPr>
    </w:p>
    <w:p w14:paraId="66A4DD04" w14:textId="77777777" w:rsidR="008D2D34" w:rsidRPr="00DD6CC5" w:rsidRDefault="008D2D34" w:rsidP="008D2D34">
      <w:pPr>
        <w:spacing w:after="0" w:line="240" w:lineRule="auto"/>
        <w:rPr>
          <w:rFonts w:ascii="Arial Narrow" w:hAnsi="Arial Narrow" w:cs="Times New Roman"/>
          <w:sz w:val="21"/>
          <w:szCs w:val="21"/>
        </w:rPr>
      </w:pPr>
    </w:p>
    <w:p w14:paraId="5DBFBD0A" w14:textId="77777777" w:rsidR="008D2D34" w:rsidRPr="00DD6CC5" w:rsidRDefault="008D2D34" w:rsidP="008D2D34">
      <w:pPr>
        <w:spacing w:after="0" w:line="240" w:lineRule="auto"/>
        <w:rPr>
          <w:rFonts w:ascii="Arial Narrow" w:hAnsi="Arial Narrow" w:cs="Times New Roman"/>
          <w:sz w:val="21"/>
          <w:szCs w:val="21"/>
        </w:rPr>
      </w:pPr>
    </w:p>
    <w:p w14:paraId="1FC419A1" w14:textId="77777777" w:rsidR="008D2D34" w:rsidRPr="00DD6CC5" w:rsidRDefault="008D2D34" w:rsidP="008D2D34">
      <w:pPr>
        <w:spacing w:after="0" w:line="240" w:lineRule="auto"/>
        <w:rPr>
          <w:rFonts w:ascii="Arial Narrow" w:hAnsi="Arial Narrow" w:cs="Times New Roman"/>
          <w:sz w:val="21"/>
          <w:szCs w:val="21"/>
        </w:rPr>
      </w:pPr>
    </w:p>
    <w:p w14:paraId="4117E5AB" w14:textId="524BC50C" w:rsidR="008D2D34" w:rsidRPr="00DD6CC5" w:rsidRDefault="00DD6CC5" w:rsidP="008D2D34">
      <w:pPr>
        <w:spacing w:after="0" w:line="240" w:lineRule="auto"/>
        <w:rPr>
          <w:rFonts w:ascii="Arial Narrow" w:hAnsi="Arial Narrow" w:cs="Times New Roman"/>
          <w:sz w:val="21"/>
          <w:szCs w:val="21"/>
        </w:rPr>
      </w:pPr>
      <w:r>
        <w:rPr>
          <w:rFonts w:ascii="Arial Narrow" w:hAnsi="Arial Narrow" w:cs="Times New Roman"/>
          <w:sz w:val="21"/>
          <w:szCs w:val="21"/>
        </w:rPr>
        <w:t>………………………………..</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sidR="008D2D34" w:rsidRPr="00DD6CC5">
        <w:rPr>
          <w:rFonts w:ascii="Arial Narrow" w:hAnsi="Arial Narrow" w:cs="Times New Roman"/>
          <w:sz w:val="21"/>
          <w:szCs w:val="21"/>
        </w:rPr>
        <w:t>……………………………</w:t>
      </w:r>
    </w:p>
    <w:p w14:paraId="4CD2A318" w14:textId="77777777" w:rsidR="008D2D34" w:rsidRPr="00DD6CC5" w:rsidRDefault="008D2D34" w:rsidP="008D2D34">
      <w:pPr>
        <w:spacing w:after="0" w:line="240" w:lineRule="auto"/>
        <w:rPr>
          <w:rFonts w:ascii="Arial Narrow" w:hAnsi="Arial Narrow" w:cs="Times New Roman"/>
          <w:sz w:val="21"/>
          <w:szCs w:val="21"/>
        </w:rPr>
      </w:pPr>
      <w:r w:rsidRPr="00DD6CC5">
        <w:rPr>
          <w:rFonts w:ascii="Arial Narrow" w:hAnsi="Arial Narrow" w:cs="Times New Roman"/>
          <w:sz w:val="21"/>
          <w:szCs w:val="21"/>
        </w:rPr>
        <w:t xml:space="preserve"> /miejscowość, data/</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 </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podpis </w:t>
      </w:r>
    </w:p>
    <w:p w14:paraId="47C79E9E" w14:textId="77777777" w:rsidR="008D2D34" w:rsidRPr="00DD6CC5" w:rsidRDefault="008D2D34" w:rsidP="008D2D34">
      <w:pPr>
        <w:spacing w:after="0" w:line="240" w:lineRule="auto"/>
        <w:ind w:left="568"/>
        <w:rPr>
          <w:rFonts w:ascii="Arial Narrow" w:hAnsi="Arial Narrow" w:cs="Times New Roman"/>
          <w:sz w:val="21"/>
          <w:szCs w:val="21"/>
        </w:rPr>
      </w:pPr>
    </w:p>
    <w:p w14:paraId="501CF781" w14:textId="77777777" w:rsidR="008D2D34" w:rsidRPr="00180713" w:rsidRDefault="008D2D34" w:rsidP="008D2D34">
      <w:pPr>
        <w:spacing w:after="0" w:line="240" w:lineRule="auto"/>
        <w:ind w:left="568"/>
        <w:rPr>
          <w:rFonts w:ascii="Arial Narrow" w:hAnsi="Arial Narrow" w:cs="Times New Roman"/>
          <w:sz w:val="20"/>
          <w:szCs w:val="20"/>
        </w:rPr>
      </w:pPr>
    </w:p>
    <w:p w14:paraId="26420FB3" w14:textId="77777777" w:rsidR="006644D3" w:rsidRPr="006644D3" w:rsidRDefault="006644D3" w:rsidP="00F5116E">
      <w:pPr>
        <w:rPr>
          <w:rFonts w:ascii="Arial Narrow" w:hAnsi="Arial Narrow" w:cs="Times New Roman"/>
        </w:rPr>
      </w:pPr>
    </w:p>
    <w:p w14:paraId="775352FB" w14:textId="77777777" w:rsidR="004A2136" w:rsidRDefault="004A2136">
      <w:pPr>
        <w:rPr>
          <w:rFonts w:ascii="Arial Narrow" w:hAnsi="Arial Narrow" w:cs="Arial"/>
          <w:b/>
        </w:rPr>
      </w:pPr>
      <w:r>
        <w:rPr>
          <w:rFonts w:ascii="Arial Narrow" w:hAnsi="Arial Narrow" w:cs="Arial"/>
          <w:b/>
        </w:rPr>
        <w:br w:type="page"/>
      </w:r>
    </w:p>
    <w:p w14:paraId="4C604AD2" w14:textId="25B04BA9" w:rsidR="008D2D34" w:rsidRPr="006644D3" w:rsidRDefault="008D2D34" w:rsidP="00F5116E">
      <w:pPr>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2</w:t>
      </w:r>
      <w:r w:rsidRPr="006644D3">
        <w:rPr>
          <w:rFonts w:ascii="Arial Narrow" w:hAnsi="Arial Narrow" w:cs="Arial"/>
          <w:b/>
        </w:rPr>
        <w:t xml:space="preserve">  SIWZ     </w:t>
      </w:r>
    </w:p>
    <w:p w14:paraId="252330AF"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520F6D9C" w14:textId="3598E10E"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2</w:t>
      </w:r>
    </w:p>
    <w:p w14:paraId="34ECD0D1" w14:textId="77777777" w:rsidR="008D2D34" w:rsidRPr="006644D3" w:rsidRDefault="008D2D34" w:rsidP="008D2D34">
      <w:pPr>
        <w:pStyle w:val="Tekstpodstawowy"/>
        <w:ind w:left="0"/>
        <w:rPr>
          <w:rFonts w:ascii="Arial Narrow" w:hAnsi="Arial Narrow"/>
          <w:b/>
          <w:sz w:val="22"/>
          <w:szCs w:val="22"/>
        </w:rPr>
      </w:pPr>
    </w:p>
    <w:p w14:paraId="7C139EEA" w14:textId="77777777" w:rsidR="008D2D34" w:rsidRPr="006644D3" w:rsidRDefault="008D2D34" w:rsidP="008D2D34">
      <w:pPr>
        <w:pStyle w:val="Tekstpodstawowy"/>
        <w:jc w:val="center"/>
        <w:rPr>
          <w:rFonts w:ascii="Arial Narrow" w:hAnsi="Arial Narrow"/>
          <w:b/>
          <w:sz w:val="22"/>
          <w:szCs w:val="22"/>
        </w:rPr>
      </w:pPr>
    </w:p>
    <w:p w14:paraId="17C471AB"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2A0B483C" w14:textId="4E2BE372"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sidR="004A2136">
        <w:rPr>
          <w:rFonts w:ascii="Arial Narrow" w:hAnsi="Arial Narrow"/>
          <w:sz w:val="22"/>
          <w:szCs w:val="22"/>
        </w:rPr>
        <w:t>106</w:t>
      </w:r>
      <w:r w:rsidR="00F5116E">
        <w:rPr>
          <w:rFonts w:ascii="Arial Narrow" w:hAnsi="Arial Narrow"/>
          <w:sz w:val="22"/>
          <w:szCs w:val="22"/>
        </w:rPr>
        <w:t>/PN/2020</w:t>
      </w:r>
    </w:p>
    <w:p w14:paraId="0DDEFA8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134"/>
        <w:gridCol w:w="992"/>
        <w:gridCol w:w="1276"/>
        <w:gridCol w:w="936"/>
        <w:gridCol w:w="907"/>
        <w:gridCol w:w="1417"/>
        <w:gridCol w:w="1559"/>
        <w:gridCol w:w="2280"/>
        <w:gridCol w:w="1548"/>
      </w:tblGrid>
      <w:tr w:rsidR="008D2D34" w:rsidRPr="00180713" w14:paraId="59D8D566" w14:textId="77777777" w:rsidTr="00282F67">
        <w:trPr>
          <w:trHeight w:val="1407"/>
        </w:trPr>
        <w:tc>
          <w:tcPr>
            <w:tcW w:w="708" w:type="dxa"/>
            <w:vAlign w:val="center"/>
          </w:tcPr>
          <w:p w14:paraId="3E3E6AAE"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7B8F7A49"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134" w:type="dxa"/>
            <w:vAlign w:val="center"/>
          </w:tcPr>
          <w:p w14:paraId="4A5343FF" w14:textId="793E8E3C" w:rsidR="008D2D34" w:rsidRPr="00180713" w:rsidRDefault="00A45DDB" w:rsidP="00A45DDB">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992" w:type="dxa"/>
            <w:vAlign w:val="center"/>
          </w:tcPr>
          <w:p w14:paraId="776462AD" w14:textId="3DEFADFA" w:rsidR="008D2D34" w:rsidRPr="00180713" w:rsidRDefault="008D2D34" w:rsidP="00F82010">
            <w:pPr>
              <w:pStyle w:val="Bezodstpw"/>
              <w:jc w:val="center"/>
              <w:rPr>
                <w:rFonts w:ascii="Arial Narrow" w:hAnsi="Arial Narrow" w:cs="Times New Roman"/>
                <w:b/>
                <w:sz w:val="20"/>
                <w:szCs w:val="20"/>
              </w:rPr>
            </w:pPr>
            <w:r>
              <w:rPr>
                <w:rFonts w:ascii="Arial Narrow" w:hAnsi="Arial Narrow" w:cs="Tahoma"/>
                <w:b/>
                <w:sz w:val="20"/>
                <w:szCs w:val="20"/>
              </w:rPr>
              <w:t xml:space="preserve">Cena </w:t>
            </w:r>
            <w:r w:rsidR="00372681">
              <w:rPr>
                <w:rFonts w:ascii="Arial Narrow" w:hAnsi="Arial Narrow" w:cs="Tahoma"/>
                <w:b/>
                <w:sz w:val="20"/>
                <w:szCs w:val="20"/>
              </w:rPr>
              <w:t>jedn. netto</w:t>
            </w:r>
          </w:p>
        </w:tc>
        <w:tc>
          <w:tcPr>
            <w:tcW w:w="1276" w:type="dxa"/>
            <w:vAlign w:val="center"/>
          </w:tcPr>
          <w:p w14:paraId="612A8D44"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87A64D0"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4A7A43BF"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4F85DB77"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5D413F58"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2B27E804" w14:textId="6F972D9C" w:rsidR="008D2D34" w:rsidRPr="00180713" w:rsidRDefault="008D2D34" w:rsidP="00F82010">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sidR="008C06ED">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34FC9B26" w14:textId="77777777" w:rsidR="008D2D34" w:rsidRPr="00180713" w:rsidRDefault="008D2D34" w:rsidP="00F82010">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8D2D34" w:rsidRPr="00DD6CC5" w14:paraId="79905FA9" w14:textId="77777777" w:rsidTr="00282F67">
        <w:trPr>
          <w:trHeight w:val="696"/>
        </w:trPr>
        <w:tc>
          <w:tcPr>
            <w:tcW w:w="708" w:type="dxa"/>
            <w:vAlign w:val="center"/>
          </w:tcPr>
          <w:p w14:paraId="6E7F86AA" w14:textId="2C987397" w:rsidR="008D2D34" w:rsidRPr="00DD6CC5" w:rsidRDefault="008D2D34" w:rsidP="008C06ED">
            <w:pPr>
              <w:pStyle w:val="Bezodstpw"/>
              <w:jc w:val="center"/>
              <w:rPr>
                <w:rFonts w:ascii="Arial Narrow" w:hAnsi="Arial Narrow" w:cs="Times New Roman"/>
                <w:b/>
              </w:rPr>
            </w:pPr>
            <w:r w:rsidRPr="00DD6CC5">
              <w:rPr>
                <w:rFonts w:ascii="Arial Narrow" w:hAnsi="Arial Narrow" w:cs="Tahoma"/>
              </w:rPr>
              <w:t>Kol 1</w:t>
            </w:r>
          </w:p>
        </w:tc>
        <w:tc>
          <w:tcPr>
            <w:tcW w:w="3545" w:type="dxa"/>
            <w:vAlign w:val="center"/>
          </w:tcPr>
          <w:p w14:paraId="2D5E1514" w14:textId="77777777" w:rsidR="008D2D34" w:rsidRPr="00DD6CC5" w:rsidRDefault="008D2D34" w:rsidP="00F82010">
            <w:pPr>
              <w:pStyle w:val="Bezodstpw"/>
              <w:jc w:val="center"/>
              <w:rPr>
                <w:rFonts w:ascii="Arial Narrow" w:hAnsi="Arial Narrow" w:cs="Times New Roman"/>
                <w:b/>
              </w:rPr>
            </w:pPr>
            <w:r w:rsidRPr="00DD6CC5">
              <w:rPr>
                <w:rFonts w:ascii="Arial Narrow" w:eastAsia="Times New Roman" w:hAnsi="Arial Narrow"/>
                <w:bCs/>
              </w:rPr>
              <w:t>Kol. 2</w:t>
            </w:r>
          </w:p>
        </w:tc>
        <w:tc>
          <w:tcPr>
            <w:tcW w:w="1134" w:type="dxa"/>
            <w:vAlign w:val="center"/>
          </w:tcPr>
          <w:p w14:paraId="0D5B7AB5"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rPr>
              <w:t>Ko. 3</w:t>
            </w:r>
          </w:p>
        </w:tc>
        <w:tc>
          <w:tcPr>
            <w:tcW w:w="992" w:type="dxa"/>
            <w:vAlign w:val="center"/>
          </w:tcPr>
          <w:p w14:paraId="097F2E73"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4</w:t>
            </w:r>
          </w:p>
        </w:tc>
        <w:tc>
          <w:tcPr>
            <w:tcW w:w="1276" w:type="dxa"/>
            <w:vAlign w:val="center"/>
          </w:tcPr>
          <w:p w14:paraId="6F25AA32"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12FF37C1"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640A96B1"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0543EB42"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19A4E61F"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661CEE01" w14:textId="780D3D0A" w:rsidR="008D2D34" w:rsidRPr="00DD6CC5" w:rsidRDefault="008D2D34" w:rsidP="00F82010">
            <w:pPr>
              <w:pStyle w:val="Bezodstpw"/>
              <w:jc w:val="center"/>
              <w:rPr>
                <w:rFonts w:ascii="Arial Narrow" w:hAnsi="Arial Narrow" w:cs="Tahoma"/>
                <w:b/>
              </w:rPr>
            </w:pPr>
            <w:r w:rsidRPr="00DD6CC5">
              <w:rPr>
                <w:rFonts w:ascii="Arial Narrow" w:hAnsi="Arial Narrow" w:cs="Tahoma"/>
              </w:rPr>
              <w:t>Ko</w:t>
            </w:r>
            <w:r w:rsidR="0043666D">
              <w:rPr>
                <w:rFonts w:ascii="Arial Narrow" w:hAnsi="Arial Narrow" w:cs="Tahoma"/>
              </w:rPr>
              <w:t>l</w:t>
            </w:r>
            <w:r w:rsidRPr="00DD6CC5">
              <w:rPr>
                <w:rFonts w:ascii="Arial Narrow" w:hAnsi="Arial Narrow" w:cs="Tahoma"/>
              </w:rPr>
              <w:t>. 10</w:t>
            </w:r>
          </w:p>
        </w:tc>
        <w:tc>
          <w:tcPr>
            <w:tcW w:w="1548" w:type="dxa"/>
            <w:vAlign w:val="center"/>
          </w:tcPr>
          <w:p w14:paraId="7EE385C9" w14:textId="7F223774" w:rsidR="008D2D34" w:rsidRPr="00DD6CC5" w:rsidRDefault="0043666D" w:rsidP="00F82010">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8D2D34" w:rsidRPr="00DD6CC5" w14:paraId="2FD2767B" w14:textId="77777777" w:rsidTr="00282F67">
        <w:trPr>
          <w:trHeight w:val="661"/>
        </w:trPr>
        <w:tc>
          <w:tcPr>
            <w:tcW w:w="708" w:type="dxa"/>
            <w:vAlign w:val="center"/>
          </w:tcPr>
          <w:p w14:paraId="15BDBE00" w14:textId="77777777" w:rsidR="008D2D34" w:rsidRDefault="008D2D34" w:rsidP="00F82010">
            <w:pPr>
              <w:rPr>
                <w:rFonts w:ascii="Arial Narrow" w:hAnsi="Arial Narrow" w:cs="Times New Roman"/>
              </w:rPr>
            </w:pPr>
            <w:r w:rsidRPr="00DD6CC5">
              <w:rPr>
                <w:rFonts w:ascii="Arial Narrow" w:hAnsi="Arial Narrow" w:cs="Times New Roman"/>
              </w:rPr>
              <w:t>1.</w:t>
            </w:r>
          </w:p>
          <w:p w14:paraId="32B2C91C" w14:textId="77777777" w:rsidR="008C06ED" w:rsidRPr="00DD6CC5" w:rsidRDefault="008C06ED" w:rsidP="00F82010">
            <w:pPr>
              <w:rPr>
                <w:rFonts w:ascii="Arial Narrow" w:hAnsi="Arial Narrow" w:cs="Times New Roman"/>
              </w:rPr>
            </w:pPr>
          </w:p>
        </w:tc>
        <w:tc>
          <w:tcPr>
            <w:tcW w:w="3545" w:type="dxa"/>
          </w:tcPr>
          <w:p w14:paraId="0FDA149C" w14:textId="21132815" w:rsidR="008D2D34" w:rsidRPr="00DD6CC5" w:rsidRDefault="004A2136" w:rsidP="00A45DDB">
            <w:pPr>
              <w:jc w:val="both"/>
              <w:rPr>
                <w:rFonts w:ascii="Arial Narrow" w:hAnsi="Arial Narrow"/>
              </w:rPr>
            </w:pPr>
            <w:r w:rsidRPr="004A2136">
              <w:rPr>
                <w:rFonts w:ascii="Arial Narrow" w:hAnsi="Arial Narrow"/>
              </w:rPr>
              <w:t>Rękawice chirurgiczne cienkie, jałowe, wykonane z lateksu o niskiej zawartości protein poniżej 120µg, lekko  pudrowane, modyfikowane mączką kukurydzianą, AQL =1,0, zgodne z normą EN 374-3, EN 455, w rozmiarach: 6,0;6,5;7;7,5;8;8,5;9.</w:t>
            </w:r>
          </w:p>
        </w:tc>
        <w:tc>
          <w:tcPr>
            <w:tcW w:w="1134" w:type="dxa"/>
            <w:vAlign w:val="center"/>
          </w:tcPr>
          <w:p w14:paraId="3C556B8E" w14:textId="60A2F186" w:rsidR="008D2D34" w:rsidRPr="00DD6CC5" w:rsidRDefault="004A2136" w:rsidP="00F82010">
            <w:pPr>
              <w:pStyle w:val="Bezodstpw"/>
              <w:keepNext/>
              <w:jc w:val="center"/>
              <w:rPr>
                <w:rFonts w:ascii="Arial Narrow" w:hAnsi="Arial Narrow" w:cs="Times New Roman"/>
              </w:rPr>
            </w:pPr>
            <w:r w:rsidRPr="004A2136">
              <w:rPr>
                <w:rFonts w:ascii="Arial Narrow" w:hAnsi="Arial Narrow" w:cs="Times New Roman"/>
              </w:rPr>
              <w:t>11 000 par</w:t>
            </w:r>
          </w:p>
        </w:tc>
        <w:tc>
          <w:tcPr>
            <w:tcW w:w="992" w:type="dxa"/>
            <w:vAlign w:val="center"/>
          </w:tcPr>
          <w:p w14:paraId="763CC8DB" w14:textId="5CED2F1F" w:rsidR="008D2D34" w:rsidRPr="00DD6CC5" w:rsidRDefault="008D2D34" w:rsidP="00F82010">
            <w:pPr>
              <w:pStyle w:val="Bezodstpw"/>
              <w:keepNext/>
              <w:jc w:val="center"/>
              <w:rPr>
                <w:rFonts w:ascii="Arial Narrow" w:hAnsi="Arial Narrow" w:cs="Times New Roman"/>
              </w:rPr>
            </w:pPr>
          </w:p>
        </w:tc>
        <w:tc>
          <w:tcPr>
            <w:tcW w:w="1276" w:type="dxa"/>
            <w:vAlign w:val="center"/>
          </w:tcPr>
          <w:p w14:paraId="14F2744B"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3464291A"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0189ABB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198CE964"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4DE2625E" w14:textId="77777777" w:rsidR="008D2D34" w:rsidRPr="00DD6CC5" w:rsidRDefault="008D2D34" w:rsidP="00F82010">
            <w:pPr>
              <w:pStyle w:val="Bezodstpw"/>
              <w:jc w:val="center"/>
              <w:rPr>
                <w:rFonts w:ascii="Arial Narrow" w:hAnsi="Arial Narrow" w:cs="Times New Roman"/>
              </w:rPr>
            </w:pPr>
          </w:p>
        </w:tc>
        <w:tc>
          <w:tcPr>
            <w:tcW w:w="2280" w:type="dxa"/>
            <w:vAlign w:val="center"/>
          </w:tcPr>
          <w:p w14:paraId="00E4889B" w14:textId="77777777" w:rsidR="008D2D34" w:rsidRPr="00DD6CC5" w:rsidRDefault="008D2D34" w:rsidP="00F82010">
            <w:pPr>
              <w:pStyle w:val="Bezodstpw"/>
              <w:jc w:val="center"/>
              <w:rPr>
                <w:rFonts w:ascii="Arial Narrow" w:hAnsi="Arial Narrow" w:cs="Times New Roman"/>
              </w:rPr>
            </w:pPr>
          </w:p>
        </w:tc>
        <w:tc>
          <w:tcPr>
            <w:tcW w:w="1548" w:type="dxa"/>
            <w:vAlign w:val="center"/>
          </w:tcPr>
          <w:p w14:paraId="5A595303" w14:textId="77777777" w:rsidR="008D2D34" w:rsidRPr="00DD6CC5" w:rsidRDefault="008D2D34" w:rsidP="00F82010">
            <w:pPr>
              <w:pStyle w:val="Bezodstpw"/>
              <w:jc w:val="center"/>
              <w:rPr>
                <w:rFonts w:ascii="Arial Narrow" w:hAnsi="Arial Narrow" w:cs="Times New Roman"/>
              </w:rPr>
            </w:pPr>
          </w:p>
        </w:tc>
      </w:tr>
    </w:tbl>
    <w:p w14:paraId="7C8264F6" w14:textId="77777777" w:rsidR="008D2D34" w:rsidRPr="00DD6CC5" w:rsidRDefault="008D2D34" w:rsidP="008D2D34">
      <w:pPr>
        <w:spacing w:after="0" w:line="240" w:lineRule="auto"/>
        <w:rPr>
          <w:rFonts w:ascii="Arial Narrow" w:hAnsi="Arial Narrow" w:cs="Times New Roman"/>
        </w:rPr>
      </w:pPr>
    </w:p>
    <w:p w14:paraId="31683D69" w14:textId="77777777" w:rsidR="008D2D34" w:rsidRPr="00DD6CC5" w:rsidRDefault="008D2D34" w:rsidP="008D2D34">
      <w:pPr>
        <w:spacing w:after="0" w:line="240" w:lineRule="auto"/>
        <w:rPr>
          <w:rFonts w:ascii="Arial Narrow" w:hAnsi="Arial Narrow" w:cs="Times New Roman"/>
        </w:rPr>
      </w:pPr>
    </w:p>
    <w:p w14:paraId="0708AB5B" w14:textId="58F97232" w:rsidR="008D2D34" w:rsidRPr="00DD6CC5" w:rsidRDefault="00DD6CC5" w:rsidP="008D2D3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D2D34" w:rsidRPr="00DD6CC5">
        <w:rPr>
          <w:rFonts w:ascii="Arial Narrow" w:hAnsi="Arial Narrow" w:cs="Times New Roman"/>
        </w:rPr>
        <w:t>……………………………</w:t>
      </w:r>
    </w:p>
    <w:p w14:paraId="57F168C8" w14:textId="644B929E" w:rsidR="006644D3" w:rsidRPr="00DD6CC5" w:rsidRDefault="008D2D34" w:rsidP="00F5116E">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3D8B670F" w14:textId="77777777" w:rsidR="004A2136" w:rsidRDefault="004A2136">
      <w:pPr>
        <w:rPr>
          <w:rFonts w:ascii="Arial Narrow" w:hAnsi="Arial Narrow" w:cs="Arial"/>
          <w:b/>
        </w:rPr>
      </w:pPr>
      <w:r>
        <w:rPr>
          <w:rFonts w:ascii="Arial Narrow" w:hAnsi="Arial Narrow" w:cs="Arial"/>
          <w:b/>
        </w:rPr>
        <w:br w:type="page"/>
      </w:r>
    </w:p>
    <w:p w14:paraId="37C78B78" w14:textId="0BC5C7B7" w:rsidR="00B04094" w:rsidRPr="006644D3" w:rsidRDefault="00B04094" w:rsidP="00E179FF">
      <w:pPr>
        <w:pStyle w:val="Tekstpodstawowywcity"/>
        <w:ind w:left="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3</w:t>
      </w:r>
      <w:r w:rsidRPr="006644D3">
        <w:rPr>
          <w:rFonts w:ascii="Arial Narrow" w:hAnsi="Arial Narrow" w:cs="Arial"/>
          <w:b/>
        </w:rPr>
        <w:t xml:space="preserve">  SIWZ     </w:t>
      </w:r>
    </w:p>
    <w:p w14:paraId="7D3E42D2" w14:textId="77777777"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58967663" w14:textId="74B952A4"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3</w:t>
      </w:r>
    </w:p>
    <w:p w14:paraId="1F4896CC" w14:textId="77777777" w:rsidR="00B04094" w:rsidRPr="006644D3" w:rsidRDefault="00B04094" w:rsidP="00B04094">
      <w:pPr>
        <w:pStyle w:val="Tekstpodstawowy"/>
        <w:ind w:left="0"/>
        <w:rPr>
          <w:rFonts w:ascii="Arial Narrow" w:hAnsi="Arial Narrow"/>
          <w:b/>
          <w:sz w:val="22"/>
          <w:szCs w:val="22"/>
        </w:rPr>
      </w:pPr>
    </w:p>
    <w:p w14:paraId="3ECDD9FD" w14:textId="77777777" w:rsidR="00B04094" w:rsidRPr="006644D3" w:rsidRDefault="00B04094" w:rsidP="00B04094">
      <w:pPr>
        <w:pStyle w:val="Tekstpodstawowy"/>
        <w:jc w:val="center"/>
        <w:rPr>
          <w:rFonts w:ascii="Arial Narrow" w:hAnsi="Arial Narrow"/>
          <w:b/>
          <w:sz w:val="22"/>
          <w:szCs w:val="22"/>
        </w:rPr>
      </w:pPr>
    </w:p>
    <w:p w14:paraId="7A309C7E" w14:textId="77777777"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35F088F5" w14:textId="0DDDD65D"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Nr postepowania: EZP-271-2-</w:t>
      </w:r>
      <w:r w:rsidR="004A2136">
        <w:rPr>
          <w:rFonts w:ascii="Arial Narrow" w:hAnsi="Arial Narrow"/>
          <w:sz w:val="22"/>
          <w:szCs w:val="22"/>
        </w:rPr>
        <w:t>106</w:t>
      </w:r>
      <w:r w:rsidRPr="006644D3">
        <w:rPr>
          <w:rFonts w:ascii="Arial Narrow" w:hAnsi="Arial Narrow"/>
          <w:sz w:val="22"/>
          <w:szCs w:val="22"/>
        </w:rPr>
        <w:t>/PN/2020</w:t>
      </w:r>
    </w:p>
    <w:p w14:paraId="67C2EA28" w14:textId="77777777" w:rsidR="00B04094" w:rsidRPr="006644D3" w:rsidRDefault="00B04094" w:rsidP="00B04094">
      <w:pPr>
        <w:pStyle w:val="StandardowyStandardowy1"/>
        <w:rPr>
          <w:rFonts w:ascii="Arial Narrow" w:hAnsi="Arial Narrow"/>
          <w:sz w:val="22"/>
          <w:szCs w:val="22"/>
        </w:rPr>
      </w:pPr>
    </w:p>
    <w:p w14:paraId="3B9DE17D" w14:textId="77777777" w:rsidR="00B04094" w:rsidRDefault="00B04094" w:rsidP="00B0409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387"/>
        <w:gridCol w:w="1025"/>
        <w:gridCol w:w="990"/>
        <w:gridCol w:w="936"/>
        <w:gridCol w:w="907"/>
        <w:gridCol w:w="1417"/>
        <w:gridCol w:w="1559"/>
        <w:gridCol w:w="2280"/>
        <w:gridCol w:w="1548"/>
      </w:tblGrid>
      <w:tr w:rsidR="00B04094" w:rsidRPr="00180713" w14:paraId="3C874D6D" w14:textId="77777777" w:rsidTr="00E179FF">
        <w:trPr>
          <w:trHeight w:val="1407"/>
        </w:trPr>
        <w:tc>
          <w:tcPr>
            <w:tcW w:w="708" w:type="dxa"/>
            <w:vAlign w:val="center"/>
          </w:tcPr>
          <w:p w14:paraId="32E053E6"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62FF7013"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387" w:type="dxa"/>
            <w:vAlign w:val="center"/>
          </w:tcPr>
          <w:p w14:paraId="7C7B7AB7" w14:textId="51A2E282" w:rsidR="00B04094" w:rsidRPr="00180713" w:rsidRDefault="00E179FF" w:rsidP="00E179FF">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1025" w:type="dxa"/>
            <w:vAlign w:val="center"/>
          </w:tcPr>
          <w:p w14:paraId="281FBB50" w14:textId="77777777" w:rsidR="00B04094" w:rsidRPr="00180713" w:rsidRDefault="00B04094" w:rsidP="00582BF1">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6461B737"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13BE99F1"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122467AE"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19AA295F"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3001ECF7"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54EC9632" w14:textId="77777777" w:rsidR="00B04094" w:rsidRPr="00180713" w:rsidRDefault="00B04094" w:rsidP="00582BF1">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134AED89" w14:textId="77777777" w:rsidR="00B04094" w:rsidRPr="00180713" w:rsidRDefault="00B04094" w:rsidP="00582BF1">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B04094" w:rsidRPr="00DD6CC5" w14:paraId="3F19534F" w14:textId="77777777" w:rsidTr="00E179FF">
        <w:trPr>
          <w:trHeight w:val="658"/>
        </w:trPr>
        <w:tc>
          <w:tcPr>
            <w:tcW w:w="708" w:type="dxa"/>
            <w:vAlign w:val="center"/>
          </w:tcPr>
          <w:p w14:paraId="2DB23254"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1</w:t>
            </w:r>
          </w:p>
        </w:tc>
        <w:tc>
          <w:tcPr>
            <w:tcW w:w="3545" w:type="dxa"/>
            <w:vAlign w:val="center"/>
          </w:tcPr>
          <w:p w14:paraId="2841914A" w14:textId="77777777" w:rsidR="00B04094" w:rsidRPr="00DD6CC5" w:rsidRDefault="00B04094" w:rsidP="00582BF1">
            <w:pPr>
              <w:pStyle w:val="Bezodstpw"/>
              <w:jc w:val="center"/>
              <w:rPr>
                <w:rFonts w:ascii="Arial Narrow" w:hAnsi="Arial Narrow" w:cs="Times New Roman"/>
                <w:b/>
              </w:rPr>
            </w:pPr>
            <w:r w:rsidRPr="00DD6CC5">
              <w:rPr>
                <w:rFonts w:ascii="Arial Narrow" w:eastAsia="Times New Roman" w:hAnsi="Arial Narrow"/>
                <w:bCs/>
              </w:rPr>
              <w:t>Kol. 2</w:t>
            </w:r>
          </w:p>
        </w:tc>
        <w:tc>
          <w:tcPr>
            <w:tcW w:w="1387" w:type="dxa"/>
            <w:vAlign w:val="center"/>
          </w:tcPr>
          <w:p w14:paraId="766F9660"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31E8E08E"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4DFB6ED8"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41D82458"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1BF70F93"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701D3871"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2C0B302D"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44440231" w14:textId="77777777"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0014F576" w14:textId="121FADA3"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B04094" w:rsidRPr="00DD6CC5" w14:paraId="184C4E1E" w14:textId="77777777" w:rsidTr="00E179FF">
        <w:trPr>
          <w:trHeight w:val="661"/>
        </w:trPr>
        <w:tc>
          <w:tcPr>
            <w:tcW w:w="708" w:type="dxa"/>
            <w:vAlign w:val="center"/>
          </w:tcPr>
          <w:p w14:paraId="499DD451" w14:textId="77777777" w:rsidR="00B04094" w:rsidRDefault="00B04094" w:rsidP="00582BF1">
            <w:pPr>
              <w:rPr>
                <w:rFonts w:ascii="Arial Narrow" w:hAnsi="Arial Narrow" w:cs="Times New Roman"/>
              </w:rPr>
            </w:pPr>
            <w:r w:rsidRPr="00DD6CC5">
              <w:rPr>
                <w:rFonts w:ascii="Arial Narrow" w:hAnsi="Arial Narrow" w:cs="Times New Roman"/>
              </w:rPr>
              <w:t>1.</w:t>
            </w:r>
          </w:p>
          <w:p w14:paraId="46E70E01" w14:textId="77777777" w:rsidR="00B04094" w:rsidRPr="00DD6CC5" w:rsidRDefault="00B04094" w:rsidP="00582BF1">
            <w:pPr>
              <w:rPr>
                <w:rFonts w:ascii="Arial Narrow" w:hAnsi="Arial Narrow" w:cs="Times New Roman"/>
              </w:rPr>
            </w:pPr>
          </w:p>
        </w:tc>
        <w:tc>
          <w:tcPr>
            <w:tcW w:w="3545" w:type="dxa"/>
          </w:tcPr>
          <w:p w14:paraId="29110964" w14:textId="3FE9BFC9" w:rsidR="00B04094" w:rsidRPr="00DD6CC5" w:rsidRDefault="004A2136" w:rsidP="00E179FF">
            <w:pPr>
              <w:jc w:val="both"/>
              <w:rPr>
                <w:rFonts w:ascii="Arial Narrow" w:hAnsi="Arial Narrow"/>
              </w:rPr>
            </w:pPr>
            <w:r w:rsidRPr="004A2136">
              <w:rPr>
                <w:rFonts w:ascii="Arial Narrow" w:hAnsi="Arial Narrow"/>
              </w:rPr>
              <w:t xml:space="preserve">Rękawice winylowe, rozciągliwe, jednorazowe, </w:t>
            </w:r>
            <w:proofErr w:type="spellStart"/>
            <w:r w:rsidRPr="004A2136">
              <w:rPr>
                <w:rFonts w:ascii="Arial Narrow" w:hAnsi="Arial Narrow"/>
              </w:rPr>
              <w:t>bezpudrowe</w:t>
            </w:r>
            <w:proofErr w:type="spellEnd"/>
            <w:r w:rsidRPr="004A2136">
              <w:rPr>
                <w:rFonts w:ascii="Arial Narrow" w:hAnsi="Arial Narrow"/>
              </w:rPr>
              <w:t xml:space="preserve">, niesterylne, wewnątrz pokryte syntetycznym polimerem, anatomiczny kształt, oburęczne, gładka powierzchnia, wzmocniony mankiet rolowany. Oznaczone na opakowaniu jako wyrób medyczny kl. I – zgodnie z Dyrektywą o Wyrobach Medycznych MDD oraz jako środek ochrony indywidualnej kat. III zgodnie z Dyrektywą Środków Ochrony </w:t>
            </w:r>
            <w:r w:rsidRPr="004A2136">
              <w:rPr>
                <w:rFonts w:ascii="Arial Narrow" w:hAnsi="Arial Narrow"/>
              </w:rPr>
              <w:lastRenderedPageBreak/>
              <w:t>Osobistej – PPE, spełniające normę EN 455 -1,2,3; ASTM F1671, AQL 1. Długość min. 240mm, przeznaczone do kontaktu z żywnością (oznaczone na opakowaniu). Rozmiary: S-XL.</w:t>
            </w:r>
          </w:p>
        </w:tc>
        <w:tc>
          <w:tcPr>
            <w:tcW w:w="1387" w:type="dxa"/>
            <w:vAlign w:val="center"/>
          </w:tcPr>
          <w:p w14:paraId="0DA210AE" w14:textId="6BCF9388" w:rsidR="00B04094" w:rsidRPr="00DD6CC5" w:rsidRDefault="004A2136" w:rsidP="00582BF1">
            <w:pPr>
              <w:pStyle w:val="Bezodstpw"/>
              <w:keepNext/>
              <w:jc w:val="center"/>
              <w:rPr>
                <w:rFonts w:ascii="Arial Narrow" w:hAnsi="Arial Narrow" w:cs="Times New Roman"/>
              </w:rPr>
            </w:pPr>
            <w:r w:rsidRPr="004A2136">
              <w:rPr>
                <w:rFonts w:ascii="Arial Narrow" w:hAnsi="Arial Narrow" w:cs="Times New Roman"/>
              </w:rPr>
              <w:lastRenderedPageBreak/>
              <w:t>30 000 szt.</w:t>
            </w:r>
          </w:p>
        </w:tc>
        <w:tc>
          <w:tcPr>
            <w:tcW w:w="1025" w:type="dxa"/>
            <w:vAlign w:val="center"/>
          </w:tcPr>
          <w:p w14:paraId="1D66A467" w14:textId="77777777" w:rsidR="00B04094" w:rsidRPr="00DD6CC5" w:rsidRDefault="00B04094" w:rsidP="00582BF1">
            <w:pPr>
              <w:pStyle w:val="Bezodstpw"/>
              <w:keepNext/>
              <w:jc w:val="center"/>
              <w:rPr>
                <w:rFonts w:ascii="Arial Narrow" w:hAnsi="Arial Narrow" w:cs="Times New Roman"/>
              </w:rPr>
            </w:pPr>
          </w:p>
        </w:tc>
        <w:tc>
          <w:tcPr>
            <w:tcW w:w="990" w:type="dxa"/>
            <w:vAlign w:val="center"/>
          </w:tcPr>
          <w:p w14:paraId="05BDB7F2" w14:textId="77777777" w:rsidR="00B04094" w:rsidRPr="00DD6CC5" w:rsidRDefault="00B04094" w:rsidP="00582BF1">
            <w:pPr>
              <w:pStyle w:val="Bezodstpw"/>
              <w:keepNext/>
              <w:jc w:val="center"/>
              <w:rPr>
                <w:rFonts w:ascii="Arial Narrow" w:hAnsi="Arial Narrow" w:cs="Times New Roman"/>
              </w:rPr>
            </w:pPr>
          </w:p>
        </w:tc>
        <w:tc>
          <w:tcPr>
            <w:tcW w:w="936" w:type="dxa"/>
            <w:vAlign w:val="center"/>
          </w:tcPr>
          <w:p w14:paraId="5A467F0D" w14:textId="77777777" w:rsidR="00B04094" w:rsidRPr="00DD6CC5" w:rsidRDefault="00B04094" w:rsidP="00582BF1">
            <w:pPr>
              <w:pStyle w:val="Bezodstpw"/>
              <w:keepNext/>
              <w:jc w:val="center"/>
              <w:rPr>
                <w:rFonts w:ascii="Arial Narrow" w:hAnsi="Arial Narrow" w:cs="Times New Roman"/>
              </w:rPr>
            </w:pPr>
          </w:p>
        </w:tc>
        <w:tc>
          <w:tcPr>
            <w:tcW w:w="907" w:type="dxa"/>
            <w:vAlign w:val="center"/>
          </w:tcPr>
          <w:p w14:paraId="5D850224" w14:textId="77777777" w:rsidR="00B04094" w:rsidRPr="00DD6CC5" w:rsidRDefault="00B04094" w:rsidP="00582BF1">
            <w:pPr>
              <w:pStyle w:val="Bezodstpw"/>
              <w:keepNext/>
              <w:jc w:val="center"/>
              <w:rPr>
                <w:rFonts w:ascii="Arial Narrow" w:hAnsi="Arial Narrow" w:cs="Times New Roman"/>
              </w:rPr>
            </w:pPr>
          </w:p>
        </w:tc>
        <w:tc>
          <w:tcPr>
            <w:tcW w:w="1417" w:type="dxa"/>
            <w:vAlign w:val="center"/>
          </w:tcPr>
          <w:p w14:paraId="52B018E9" w14:textId="77777777" w:rsidR="00B04094" w:rsidRPr="00DD6CC5" w:rsidRDefault="00B04094" w:rsidP="00582BF1">
            <w:pPr>
              <w:pStyle w:val="Bezodstpw"/>
              <w:jc w:val="center"/>
              <w:rPr>
                <w:rFonts w:ascii="Arial Narrow" w:hAnsi="Arial Narrow" w:cs="Times New Roman"/>
              </w:rPr>
            </w:pPr>
          </w:p>
        </w:tc>
        <w:tc>
          <w:tcPr>
            <w:tcW w:w="1559" w:type="dxa"/>
            <w:vAlign w:val="center"/>
          </w:tcPr>
          <w:p w14:paraId="48B889D2" w14:textId="77777777" w:rsidR="00B04094" w:rsidRPr="00DD6CC5" w:rsidRDefault="00B04094" w:rsidP="00582BF1">
            <w:pPr>
              <w:pStyle w:val="Bezodstpw"/>
              <w:jc w:val="center"/>
              <w:rPr>
                <w:rFonts w:ascii="Arial Narrow" w:hAnsi="Arial Narrow" w:cs="Times New Roman"/>
              </w:rPr>
            </w:pPr>
          </w:p>
        </w:tc>
        <w:tc>
          <w:tcPr>
            <w:tcW w:w="2280" w:type="dxa"/>
            <w:vAlign w:val="center"/>
          </w:tcPr>
          <w:p w14:paraId="6A8C1BB2" w14:textId="77777777" w:rsidR="00B04094" w:rsidRPr="00DD6CC5" w:rsidRDefault="00B04094" w:rsidP="00582BF1">
            <w:pPr>
              <w:pStyle w:val="Bezodstpw"/>
              <w:jc w:val="center"/>
              <w:rPr>
                <w:rFonts w:ascii="Arial Narrow" w:hAnsi="Arial Narrow" w:cs="Times New Roman"/>
              </w:rPr>
            </w:pPr>
          </w:p>
        </w:tc>
        <w:tc>
          <w:tcPr>
            <w:tcW w:w="1548" w:type="dxa"/>
            <w:vAlign w:val="center"/>
          </w:tcPr>
          <w:p w14:paraId="1C0F76C6" w14:textId="77777777" w:rsidR="00B04094" w:rsidRPr="00DD6CC5" w:rsidRDefault="00B04094" w:rsidP="00582BF1">
            <w:pPr>
              <w:pStyle w:val="Bezodstpw"/>
              <w:jc w:val="center"/>
              <w:rPr>
                <w:rFonts w:ascii="Arial Narrow" w:hAnsi="Arial Narrow" w:cs="Times New Roman"/>
              </w:rPr>
            </w:pPr>
          </w:p>
        </w:tc>
      </w:tr>
    </w:tbl>
    <w:p w14:paraId="393A923A" w14:textId="77777777" w:rsidR="00B04094" w:rsidRPr="00DD6CC5" w:rsidRDefault="00B04094" w:rsidP="00B04094">
      <w:pPr>
        <w:spacing w:after="0" w:line="240" w:lineRule="auto"/>
        <w:rPr>
          <w:rFonts w:ascii="Arial Narrow" w:hAnsi="Arial Narrow" w:cs="Times New Roman"/>
        </w:rPr>
      </w:pPr>
    </w:p>
    <w:p w14:paraId="17087C43" w14:textId="77777777" w:rsidR="00B04094" w:rsidRPr="00DD6CC5" w:rsidRDefault="00B04094" w:rsidP="00B04094">
      <w:pPr>
        <w:spacing w:after="0" w:line="240" w:lineRule="auto"/>
        <w:rPr>
          <w:rFonts w:ascii="Arial Narrow" w:hAnsi="Arial Narrow" w:cs="Times New Roman"/>
        </w:rPr>
      </w:pPr>
    </w:p>
    <w:p w14:paraId="3B93CADD" w14:textId="77777777" w:rsidR="00B04094" w:rsidRPr="00DD6CC5" w:rsidRDefault="00B04094" w:rsidP="00B0409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2FDA66CA" w14:textId="77777777" w:rsidR="00B04094" w:rsidRPr="00DD6CC5" w:rsidRDefault="00B04094" w:rsidP="00B04094">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68A61970" w14:textId="77777777" w:rsidR="00B04094" w:rsidRPr="00DD6CC5" w:rsidRDefault="00B04094" w:rsidP="00B04094">
      <w:pPr>
        <w:spacing w:after="0" w:line="240" w:lineRule="auto"/>
        <w:ind w:left="568"/>
        <w:rPr>
          <w:rFonts w:ascii="Arial Narrow" w:hAnsi="Arial Narrow" w:cs="Times New Roman"/>
        </w:rPr>
      </w:pPr>
    </w:p>
    <w:p w14:paraId="472AD785" w14:textId="77777777" w:rsidR="00B04094" w:rsidRPr="00DD6CC5" w:rsidRDefault="00B04094" w:rsidP="00B04094">
      <w:pPr>
        <w:spacing w:after="0" w:line="240" w:lineRule="auto"/>
        <w:ind w:left="568"/>
        <w:rPr>
          <w:rFonts w:ascii="Arial Narrow" w:hAnsi="Arial Narrow" w:cs="Times New Roman"/>
        </w:rPr>
      </w:pPr>
    </w:p>
    <w:p w14:paraId="7530EB92" w14:textId="77777777" w:rsidR="00B04094" w:rsidRPr="006644D3" w:rsidRDefault="00B04094" w:rsidP="00B04094">
      <w:pPr>
        <w:jc w:val="right"/>
        <w:rPr>
          <w:rFonts w:ascii="Arial Narrow" w:hAnsi="Arial Narrow" w:cs="Times New Roman"/>
        </w:rPr>
      </w:pPr>
    </w:p>
    <w:p w14:paraId="1E46F9BB" w14:textId="77777777" w:rsidR="00B04094" w:rsidRDefault="00B04094">
      <w:pPr>
        <w:rPr>
          <w:rFonts w:ascii="Arial Narrow" w:hAnsi="Arial Narrow" w:cs="Arial"/>
          <w:b/>
        </w:rPr>
      </w:pPr>
      <w:r>
        <w:rPr>
          <w:rFonts w:ascii="Arial Narrow" w:hAnsi="Arial Narrow" w:cs="Arial"/>
          <w:b/>
        </w:rPr>
        <w:br w:type="page"/>
      </w:r>
    </w:p>
    <w:p w14:paraId="70CA251D" w14:textId="79D1E272" w:rsidR="00B04094" w:rsidRPr="006644D3" w:rsidRDefault="00B04094" w:rsidP="00B04094">
      <w:pPr>
        <w:pStyle w:val="Tekstpodstawowywcity"/>
        <w:ind w:left="450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4</w:t>
      </w:r>
      <w:r w:rsidRPr="006644D3">
        <w:rPr>
          <w:rFonts w:ascii="Arial Narrow" w:hAnsi="Arial Narrow" w:cs="Arial"/>
          <w:b/>
        </w:rPr>
        <w:t xml:space="preserve">  SIWZ     </w:t>
      </w:r>
    </w:p>
    <w:p w14:paraId="15FECB17" w14:textId="77777777"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2BCACD2C" w14:textId="7B795E7D"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4</w:t>
      </w:r>
    </w:p>
    <w:p w14:paraId="1E2DE1D6" w14:textId="77777777" w:rsidR="00B04094" w:rsidRPr="006644D3" w:rsidRDefault="00B04094" w:rsidP="00B04094">
      <w:pPr>
        <w:pStyle w:val="Tekstpodstawowy"/>
        <w:jc w:val="center"/>
        <w:rPr>
          <w:rFonts w:ascii="Arial Narrow" w:hAnsi="Arial Narrow"/>
          <w:b/>
          <w:sz w:val="22"/>
          <w:szCs w:val="22"/>
        </w:rPr>
      </w:pPr>
    </w:p>
    <w:p w14:paraId="613D81D7" w14:textId="77777777"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30AB1164" w14:textId="3A244FE7"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Nr postepowania: EZP-271-2-</w:t>
      </w:r>
      <w:r w:rsidR="004A2136">
        <w:rPr>
          <w:rFonts w:ascii="Arial Narrow" w:hAnsi="Arial Narrow"/>
          <w:sz w:val="22"/>
          <w:szCs w:val="22"/>
        </w:rPr>
        <w:t>106</w:t>
      </w:r>
      <w:r w:rsidR="00F5116E">
        <w:rPr>
          <w:rFonts w:ascii="Arial Narrow" w:hAnsi="Arial Narrow"/>
          <w:sz w:val="22"/>
          <w:szCs w:val="22"/>
        </w:rPr>
        <w:t>/PN/2020</w:t>
      </w:r>
    </w:p>
    <w:p w14:paraId="2DC6F5AE" w14:textId="77777777" w:rsidR="00B04094" w:rsidRDefault="00B04094" w:rsidP="00B0409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970"/>
        <w:gridCol w:w="962"/>
        <w:gridCol w:w="1025"/>
        <w:gridCol w:w="990"/>
        <w:gridCol w:w="936"/>
        <w:gridCol w:w="907"/>
        <w:gridCol w:w="1417"/>
        <w:gridCol w:w="1559"/>
        <w:gridCol w:w="2280"/>
        <w:gridCol w:w="1548"/>
      </w:tblGrid>
      <w:tr w:rsidR="00B04094" w:rsidRPr="00180713" w14:paraId="0A9F9074" w14:textId="77777777" w:rsidTr="00F5116E">
        <w:trPr>
          <w:trHeight w:val="1407"/>
        </w:trPr>
        <w:tc>
          <w:tcPr>
            <w:tcW w:w="708" w:type="dxa"/>
            <w:vAlign w:val="center"/>
          </w:tcPr>
          <w:p w14:paraId="44CBF192"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970" w:type="dxa"/>
            <w:vAlign w:val="center"/>
          </w:tcPr>
          <w:p w14:paraId="5EFF5451"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962" w:type="dxa"/>
            <w:vAlign w:val="center"/>
          </w:tcPr>
          <w:p w14:paraId="04527EF2" w14:textId="64FD4634" w:rsidR="00B04094" w:rsidRPr="00180713" w:rsidRDefault="004B59E2" w:rsidP="004B59E2">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1025" w:type="dxa"/>
            <w:vAlign w:val="center"/>
          </w:tcPr>
          <w:p w14:paraId="6BDCC362" w14:textId="77777777" w:rsidR="00B04094" w:rsidRPr="00180713" w:rsidRDefault="00B04094" w:rsidP="00582BF1">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0F406CA8"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5952BCB"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36BDDE84"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2D0E4AA4"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18524382"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26F4821C" w14:textId="77777777" w:rsidR="00B04094" w:rsidRPr="00180713" w:rsidRDefault="00B04094" w:rsidP="00582BF1">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0D302246" w14:textId="77777777" w:rsidR="00B04094" w:rsidRPr="00180713" w:rsidRDefault="00B04094" w:rsidP="00582BF1">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B04094" w:rsidRPr="00DD6CC5" w14:paraId="4CF16F2C" w14:textId="77777777" w:rsidTr="00F5116E">
        <w:trPr>
          <w:trHeight w:val="910"/>
        </w:trPr>
        <w:tc>
          <w:tcPr>
            <w:tcW w:w="708" w:type="dxa"/>
            <w:vAlign w:val="center"/>
          </w:tcPr>
          <w:p w14:paraId="26756E63"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1</w:t>
            </w:r>
          </w:p>
        </w:tc>
        <w:tc>
          <w:tcPr>
            <w:tcW w:w="3970" w:type="dxa"/>
            <w:vAlign w:val="center"/>
          </w:tcPr>
          <w:p w14:paraId="021880F1" w14:textId="77777777" w:rsidR="00B04094" w:rsidRPr="00DD6CC5" w:rsidRDefault="00B04094" w:rsidP="00582BF1">
            <w:pPr>
              <w:pStyle w:val="Bezodstpw"/>
              <w:jc w:val="center"/>
              <w:rPr>
                <w:rFonts w:ascii="Arial Narrow" w:hAnsi="Arial Narrow" w:cs="Times New Roman"/>
                <w:b/>
              </w:rPr>
            </w:pPr>
            <w:r w:rsidRPr="00DD6CC5">
              <w:rPr>
                <w:rFonts w:ascii="Arial Narrow" w:eastAsia="Times New Roman" w:hAnsi="Arial Narrow"/>
                <w:bCs/>
              </w:rPr>
              <w:t>Kol. 2</w:t>
            </w:r>
          </w:p>
        </w:tc>
        <w:tc>
          <w:tcPr>
            <w:tcW w:w="962" w:type="dxa"/>
            <w:vAlign w:val="center"/>
          </w:tcPr>
          <w:p w14:paraId="01176124"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78F64F69"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1C515BDD"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783DE328"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7940665F"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36A439A2"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5543BDB6"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22D1E25C" w14:textId="77777777"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68E5A4D5" w14:textId="2BFBA177"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B04094" w:rsidRPr="00DD6CC5" w14:paraId="5E56BF8C" w14:textId="77777777" w:rsidTr="00F5116E">
        <w:trPr>
          <w:trHeight w:val="661"/>
        </w:trPr>
        <w:tc>
          <w:tcPr>
            <w:tcW w:w="708" w:type="dxa"/>
            <w:vAlign w:val="center"/>
          </w:tcPr>
          <w:p w14:paraId="6542C51F" w14:textId="77777777" w:rsidR="00B04094" w:rsidRDefault="00B04094" w:rsidP="00582BF1">
            <w:pPr>
              <w:rPr>
                <w:rFonts w:ascii="Arial Narrow" w:hAnsi="Arial Narrow" w:cs="Times New Roman"/>
              </w:rPr>
            </w:pPr>
            <w:r w:rsidRPr="00DD6CC5">
              <w:rPr>
                <w:rFonts w:ascii="Arial Narrow" w:hAnsi="Arial Narrow" w:cs="Times New Roman"/>
              </w:rPr>
              <w:t>1.</w:t>
            </w:r>
          </w:p>
          <w:p w14:paraId="4D9123CE" w14:textId="77777777" w:rsidR="00B04094" w:rsidRPr="00DD6CC5" w:rsidRDefault="00B04094" w:rsidP="00582BF1">
            <w:pPr>
              <w:rPr>
                <w:rFonts w:ascii="Arial Narrow" w:hAnsi="Arial Narrow" w:cs="Times New Roman"/>
              </w:rPr>
            </w:pPr>
          </w:p>
        </w:tc>
        <w:tc>
          <w:tcPr>
            <w:tcW w:w="3970" w:type="dxa"/>
          </w:tcPr>
          <w:p w14:paraId="19DF24D2" w14:textId="0D110684" w:rsidR="004A2136" w:rsidRPr="004A2136" w:rsidRDefault="004A2136" w:rsidP="004A2136">
            <w:pPr>
              <w:jc w:val="both"/>
              <w:rPr>
                <w:rFonts w:ascii="Arial Narrow" w:hAnsi="Arial Narrow"/>
              </w:rPr>
            </w:pPr>
            <w:r w:rsidRPr="004A2136">
              <w:rPr>
                <w:rFonts w:ascii="Arial Narrow" w:hAnsi="Arial Narrow"/>
              </w:rPr>
              <w:t>Fartuch flizelinowy – niejałowy, wykonany z włókniny polipropylenowej o gramaturze  co najmniej 25 g/m².</w:t>
            </w:r>
          </w:p>
          <w:p w14:paraId="20944550" w14:textId="77777777" w:rsidR="004A2136" w:rsidRPr="004A2136"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wiązany na troki w talii oraz na szyi</w:t>
            </w:r>
          </w:p>
          <w:p w14:paraId="7333D5CE" w14:textId="77777777" w:rsidR="004A2136" w:rsidRPr="004A2136"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rękawy długie zakończone mankietem</w:t>
            </w:r>
          </w:p>
          <w:p w14:paraId="269E29D3" w14:textId="77777777" w:rsidR="004A2136" w:rsidRPr="004A2136"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 xml:space="preserve">przewiewny </w:t>
            </w:r>
          </w:p>
          <w:p w14:paraId="1CB747C4" w14:textId="77777777" w:rsidR="004A2136" w:rsidRPr="004A2136"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rozmiary: L, XL, XXL</w:t>
            </w:r>
          </w:p>
          <w:p w14:paraId="5417851B" w14:textId="3E48E1F3" w:rsidR="00B04094" w:rsidRPr="00DD6CC5"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jednorazowego użytku</w:t>
            </w:r>
          </w:p>
        </w:tc>
        <w:tc>
          <w:tcPr>
            <w:tcW w:w="962" w:type="dxa"/>
            <w:vAlign w:val="center"/>
          </w:tcPr>
          <w:p w14:paraId="255A2C89" w14:textId="0F4C3418" w:rsidR="00B04094" w:rsidRPr="00DD6CC5" w:rsidRDefault="004A2136" w:rsidP="00582BF1">
            <w:pPr>
              <w:pStyle w:val="Bezodstpw"/>
              <w:keepNext/>
              <w:jc w:val="center"/>
              <w:rPr>
                <w:rFonts w:ascii="Arial Narrow" w:hAnsi="Arial Narrow" w:cs="Times New Roman"/>
              </w:rPr>
            </w:pPr>
            <w:r w:rsidRPr="004A2136">
              <w:rPr>
                <w:rFonts w:ascii="Arial Narrow" w:hAnsi="Arial Narrow" w:cs="Times New Roman"/>
              </w:rPr>
              <w:t>8800 szt.</w:t>
            </w:r>
          </w:p>
        </w:tc>
        <w:tc>
          <w:tcPr>
            <w:tcW w:w="1025" w:type="dxa"/>
            <w:vAlign w:val="center"/>
          </w:tcPr>
          <w:p w14:paraId="0F6B4170" w14:textId="77777777" w:rsidR="00B04094" w:rsidRPr="00DD6CC5" w:rsidRDefault="00B04094" w:rsidP="00582BF1">
            <w:pPr>
              <w:pStyle w:val="Bezodstpw"/>
              <w:keepNext/>
              <w:jc w:val="center"/>
              <w:rPr>
                <w:rFonts w:ascii="Arial Narrow" w:hAnsi="Arial Narrow" w:cs="Times New Roman"/>
              </w:rPr>
            </w:pPr>
          </w:p>
        </w:tc>
        <w:tc>
          <w:tcPr>
            <w:tcW w:w="990" w:type="dxa"/>
            <w:vAlign w:val="center"/>
          </w:tcPr>
          <w:p w14:paraId="20BA2BF9" w14:textId="77777777" w:rsidR="00B04094" w:rsidRPr="00DD6CC5" w:rsidRDefault="00B04094" w:rsidP="00582BF1">
            <w:pPr>
              <w:pStyle w:val="Bezodstpw"/>
              <w:keepNext/>
              <w:jc w:val="center"/>
              <w:rPr>
                <w:rFonts w:ascii="Arial Narrow" w:hAnsi="Arial Narrow" w:cs="Times New Roman"/>
              </w:rPr>
            </w:pPr>
          </w:p>
        </w:tc>
        <w:tc>
          <w:tcPr>
            <w:tcW w:w="936" w:type="dxa"/>
            <w:vAlign w:val="center"/>
          </w:tcPr>
          <w:p w14:paraId="2135B179" w14:textId="77777777" w:rsidR="00B04094" w:rsidRPr="00DD6CC5" w:rsidRDefault="00B04094" w:rsidP="00582BF1">
            <w:pPr>
              <w:pStyle w:val="Bezodstpw"/>
              <w:keepNext/>
              <w:jc w:val="center"/>
              <w:rPr>
                <w:rFonts w:ascii="Arial Narrow" w:hAnsi="Arial Narrow" w:cs="Times New Roman"/>
              </w:rPr>
            </w:pPr>
          </w:p>
        </w:tc>
        <w:tc>
          <w:tcPr>
            <w:tcW w:w="907" w:type="dxa"/>
            <w:vAlign w:val="center"/>
          </w:tcPr>
          <w:p w14:paraId="23E62369" w14:textId="77777777" w:rsidR="00B04094" w:rsidRPr="00DD6CC5" w:rsidRDefault="00B04094" w:rsidP="00582BF1">
            <w:pPr>
              <w:pStyle w:val="Bezodstpw"/>
              <w:keepNext/>
              <w:jc w:val="center"/>
              <w:rPr>
                <w:rFonts w:ascii="Arial Narrow" w:hAnsi="Arial Narrow" w:cs="Times New Roman"/>
              </w:rPr>
            </w:pPr>
          </w:p>
        </w:tc>
        <w:tc>
          <w:tcPr>
            <w:tcW w:w="1417" w:type="dxa"/>
            <w:vAlign w:val="center"/>
          </w:tcPr>
          <w:p w14:paraId="4EE92C50" w14:textId="77777777" w:rsidR="00B04094" w:rsidRPr="00DD6CC5" w:rsidRDefault="00B04094" w:rsidP="00582BF1">
            <w:pPr>
              <w:pStyle w:val="Bezodstpw"/>
              <w:jc w:val="center"/>
              <w:rPr>
                <w:rFonts w:ascii="Arial Narrow" w:hAnsi="Arial Narrow" w:cs="Times New Roman"/>
              </w:rPr>
            </w:pPr>
          </w:p>
        </w:tc>
        <w:tc>
          <w:tcPr>
            <w:tcW w:w="1559" w:type="dxa"/>
            <w:vAlign w:val="center"/>
          </w:tcPr>
          <w:p w14:paraId="6255E99A" w14:textId="77777777" w:rsidR="00B04094" w:rsidRPr="00DD6CC5" w:rsidRDefault="00B04094" w:rsidP="00582BF1">
            <w:pPr>
              <w:pStyle w:val="Bezodstpw"/>
              <w:jc w:val="center"/>
              <w:rPr>
                <w:rFonts w:ascii="Arial Narrow" w:hAnsi="Arial Narrow" w:cs="Times New Roman"/>
              </w:rPr>
            </w:pPr>
          </w:p>
        </w:tc>
        <w:tc>
          <w:tcPr>
            <w:tcW w:w="2280" w:type="dxa"/>
            <w:vAlign w:val="center"/>
          </w:tcPr>
          <w:p w14:paraId="14EFB268" w14:textId="77777777" w:rsidR="00B04094" w:rsidRPr="00DD6CC5" w:rsidRDefault="00B04094" w:rsidP="00582BF1">
            <w:pPr>
              <w:pStyle w:val="Bezodstpw"/>
              <w:jc w:val="center"/>
              <w:rPr>
                <w:rFonts w:ascii="Arial Narrow" w:hAnsi="Arial Narrow" w:cs="Times New Roman"/>
              </w:rPr>
            </w:pPr>
          </w:p>
        </w:tc>
        <w:tc>
          <w:tcPr>
            <w:tcW w:w="1548" w:type="dxa"/>
            <w:vAlign w:val="center"/>
          </w:tcPr>
          <w:p w14:paraId="4A9C041E" w14:textId="77777777" w:rsidR="00B04094" w:rsidRPr="00DD6CC5" w:rsidRDefault="00B04094" w:rsidP="00582BF1">
            <w:pPr>
              <w:pStyle w:val="Bezodstpw"/>
              <w:jc w:val="center"/>
              <w:rPr>
                <w:rFonts w:ascii="Arial Narrow" w:hAnsi="Arial Narrow" w:cs="Times New Roman"/>
              </w:rPr>
            </w:pPr>
          </w:p>
        </w:tc>
      </w:tr>
    </w:tbl>
    <w:p w14:paraId="6EDA2B39" w14:textId="77777777" w:rsidR="00B04094" w:rsidRPr="00DD6CC5" w:rsidRDefault="00B04094" w:rsidP="00B04094">
      <w:pPr>
        <w:spacing w:after="0" w:line="240" w:lineRule="auto"/>
        <w:rPr>
          <w:rFonts w:ascii="Arial Narrow" w:hAnsi="Arial Narrow" w:cs="Times New Roman"/>
        </w:rPr>
      </w:pPr>
    </w:p>
    <w:p w14:paraId="42B90CC3" w14:textId="77777777" w:rsidR="00B04094" w:rsidRPr="00DD6CC5" w:rsidRDefault="00B04094" w:rsidP="00B04094">
      <w:pPr>
        <w:spacing w:after="0" w:line="240" w:lineRule="auto"/>
        <w:rPr>
          <w:rFonts w:ascii="Arial Narrow" w:hAnsi="Arial Narrow" w:cs="Times New Roman"/>
        </w:rPr>
      </w:pPr>
    </w:p>
    <w:p w14:paraId="502B73C6" w14:textId="77777777" w:rsidR="00B04094" w:rsidRPr="00DD6CC5" w:rsidRDefault="00B04094" w:rsidP="00B0409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2E055217" w14:textId="77777777" w:rsidR="00B04094" w:rsidRPr="00DD6CC5" w:rsidRDefault="00B04094" w:rsidP="00B04094">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68DB757C" w14:textId="77777777" w:rsidR="005773DF" w:rsidRDefault="005773DF" w:rsidP="00F5116E">
      <w:pPr>
        <w:rPr>
          <w:rFonts w:ascii="Arial Narrow" w:hAnsi="Arial Narrow" w:cs="Times New Roman"/>
        </w:rPr>
      </w:pPr>
    </w:p>
    <w:p w14:paraId="4846BEFA" w14:textId="0CD3AE29" w:rsidR="005773DF" w:rsidRPr="006644D3" w:rsidRDefault="005773DF" w:rsidP="005773DF">
      <w:pPr>
        <w:pStyle w:val="Tekstpodstawowywcity"/>
        <w:ind w:left="450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5</w:t>
      </w:r>
      <w:r w:rsidRPr="006644D3">
        <w:rPr>
          <w:rFonts w:ascii="Arial Narrow" w:hAnsi="Arial Narrow" w:cs="Arial"/>
          <w:b/>
        </w:rPr>
        <w:t xml:space="preserve"> SIWZ     </w:t>
      </w:r>
    </w:p>
    <w:p w14:paraId="5D195576" w14:textId="77777777" w:rsidR="005773DF" w:rsidRPr="006644D3" w:rsidRDefault="005773DF" w:rsidP="005773DF">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2FF06523" w14:textId="683D093A" w:rsidR="005773DF" w:rsidRPr="006644D3" w:rsidRDefault="005773DF" w:rsidP="005773DF">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5</w:t>
      </w:r>
    </w:p>
    <w:p w14:paraId="3464BE51" w14:textId="77777777" w:rsidR="005773DF" w:rsidRPr="006644D3" w:rsidRDefault="005773DF" w:rsidP="005773DF">
      <w:pPr>
        <w:pStyle w:val="Tekstpodstawowy"/>
        <w:jc w:val="center"/>
        <w:rPr>
          <w:rFonts w:ascii="Arial Narrow" w:hAnsi="Arial Narrow"/>
          <w:b/>
          <w:sz w:val="22"/>
          <w:szCs w:val="22"/>
        </w:rPr>
      </w:pPr>
    </w:p>
    <w:p w14:paraId="17E5F1A9" w14:textId="77777777" w:rsidR="005773DF" w:rsidRPr="006644D3" w:rsidRDefault="005773DF" w:rsidP="005773DF">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6B7497C4" w14:textId="6CEA0604" w:rsidR="005773DF" w:rsidRPr="006644D3" w:rsidRDefault="005773DF" w:rsidP="005773DF">
      <w:pPr>
        <w:pStyle w:val="StandardowyStandardowy1"/>
        <w:rPr>
          <w:rFonts w:ascii="Arial Narrow" w:hAnsi="Arial Narrow"/>
          <w:sz w:val="22"/>
          <w:szCs w:val="22"/>
        </w:rPr>
      </w:pPr>
      <w:r w:rsidRPr="006644D3">
        <w:rPr>
          <w:rFonts w:ascii="Arial Narrow" w:hAnsi="Arial Narrow"/>
          <w:sz w:val="22"/>
          <w:szCs w:val="22"/>
        </w:rPr>
        <w:t>Nr postepowania: EZP-271-2-</w:t>
      </w:r>
      <w:r w:rsidR="004A2136">
        <w:rPr>
          <w:rFonts w:ascii="Arial Narrow" w:hAnsi="Arial Narrow"/>
          <w:sz w:val="22"/>
          <w:szCs w:val="22"/>
        </w:rPr>
        <w:t>106</w:t>
      </w:r>
      <w:r w:rsidRPr="006644D3">
        <w:rPr>
          <w:rFonts w:ascii="Arial Narrow" w:hAnsi="Arial Narrow"/>
          <w:sz w:val="22"/>
          <w:szCs w:val="22"/>
        </w:rPr>
        <w:t>/PN/2020</w:t>
      </w:r>
    </w:p>
    <w:p w14:paraId="72EF1CF5" w14:textId="77777777" w:rsidR="005773DF" w:rsidRPr="006644D3" w:rsidRDefault="005773DF" w:rsidP="005773DF">
      <w:pPr>
        <w:pStyle w:val="StandardowyStandardowy1"/>
        <w:rPr>
          <w:rFonts w:ascii="Arial Narrow" w:hAnsi="Arial Narrow"/>
          <w:sz w:val="22"/>
          <w:szCs w:val="22"/>
        </w:rPr>
      </w:pPr>
    </w:p>
    <w:p w14:paraId="5A36CC6D" w14:textId="77777777" w:rsidR="005773DF" w:rsidRDefault="005773DF" w:rsidP="005773DF">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387"/>
        <w:gridCol w:w="1025"/>
        <w:gridCol w:w="990"/>
        <w:gridCol w:w="936"/>
        <w:gridCol w:w="907"/>
        <w:gridCol w:w="1417"/>
        <w:gridCol w:w="1559"/>
        <w:gridCol w:w="2280"/>
        <w:gridCol w:w="1548"/>
      </w:tblGrid>
      <w:tr w:rsidR="005773DF" w:rsidRPr="00180713" w14:paraId="0FB3DF93" w14:textId="77777777" w:rsidTr="00F302A5">
        <w:trPr>
          <w:trHeight w:val="1407"/>
        </w:trPr>
        <w:tc>
          <w:tcPr>
            <w:tcW w:w="708" w:type="dxa"/>
            <w:vAlign w:val="center"/>
          </w:tcPr>
          <w:p w14:paraId="034D6152"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4A9B3399"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387" w:type="dxa"/>
            <w:vAlign w:val="center"/>
          </w:tcPr>
          <w:p w14:paraId="3F173FE3" w14:textId="5C1B4C4E" w:rsidR="005773DF" w:rsidRPr="00180713" w:rsidRDefault="004B59E2" w:rsidP="004B59E2">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1025" w:type="dxa"/>
            <w:vAlign w:val="center"/>
          </w:tcPr>
          <w:p w14:paraId="79FAC6FF" w14:textId="77777777" w:rsidR="005773DF" w:rsidRPr="00180713" w:rsidRDefault="005773DF" w:rsidP="00F302A5">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24B1152E"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88658F5"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150F8147"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0EDF4535"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266EAF83"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7F500356" w14:textId="77777777" w:rsidR="005773DF" w:rsidRPr="00180713" w:rsidRDefault="005773DF" w:rsidP="00F302A5">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3B9CF6C6" w14:textId="77777777" w:rsidR="005773DF" w:rsidRPr="00180713" w:rsidRDefault="005773DF" w:rsidP="00F302A5">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5773DF" w:rsidRPr="00DD6CC5" w14:paraId="57B6E3D0" w14:textId="77777777" w:rsidTr="00F302A5">
        <w:trPr>
          <w:trHeight w:val="1407"/>
        </w:trPr>
        <w:tc>
          <w:tcPr>
            <w:tcW w:w="708" w:type="dxa"/>
            <w:vAlign w:val="center"/>
          </w:tcPr>
          <w:p w14:paraId="0294D57C"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1</w:t>
            </w:r>
          </w:p>
        </w:tc>
        <w:tc>
          <w:tcPr>
            <w:tcW w:w="3545" w:type="dxa"/>
            <w:vAlign w:val="center"/>
          </w:tcPr>
          <w:p w14:paraId="22CEA9AD" w14:textId="77777777" w:rsidR="005773DF" w:rsidRPr="00DD6CC5" w:rsidRDefault="005773DF" w:rsidP="00F302A5">
            <w:pPr>
              <w:pStyle w:val="Bezodstpw"/>
              <w:jc w:val="center"/>
              <w:rPr>
                <w:rFonts w:ascii="Arial Narrow" w:hAnsi="Arial Narrow" w:cs="Times New Roman"/>
                <w:b/>
              </w:rPr>
            </w:pPr>
            <w:r w:rsidRPr="00DD6CC5">
              <w:rPr>
                <w:rFonts w:ascii="Arial Narrow" w:eastAsia="Times New Roman" w:hAnsi="Arial Narrow"/>
                <w:bCs/>
              </w:rPr>
              <w:t>Kol. 2</w:t>
            </w:r>
          </w:p>
        </w:tc>
        <w:tc>
          <w:tcPr>
            <w:tcW w:w="1387" w:type="dxa"/>
            <w:vAlign w:val="center"/>
          </w:tcPr>
          <w:p w14:paraId="6D500B18"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32C67FDF"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04245413"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00BA0A03"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7C1ED5E6"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4600DD54"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2A37BFCD"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37C5DE9C" w14:textId="77777777" w:rsidR="005773DF" w:rsidRPr="00DD6CC5" w:rsidRDefault="005773DF" w:rsidP="00F302A5">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3CF9D6EC" w14:textId="77777777" w:rsidR="005773DF" w:rsidRPr="00DD6CC5" w:rsidRDefault="005773DF" w:rsidP="00F302A5">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 11</w:t>
            </w:r>
          </w:p>
        </w:tc>
      </w:tr>
      <w:tr w:rsidR="005773DF" w:rsidRPr="00DD6CC5" w14:paraId="04D3648F" w14:textId="77777777" w:rsidTr="00F302A5">
        <w:trPr>
          <w:trHeight w:val="661"/>
        </w:trPr>
        <w:tc>
          <w:tcPr>
            <w:tcW w:w="708" w:type="dxa"/>
            <w:vAlign w:val="center"/>
          </w:tcPr>
          <w:p w14:paraId="1E4E98BA" w14:textId="77777777" w:rsidR="005773DF" w:rsidRDefault="005773DF" w:rsidP="00F302A5">
            <w:pPr>
              <w:rPr>
                <w:rFonts w:ascii="Arial Narrow" w:hAnsi="Arial Narrow" w:cs="Times New Roman"/>
              </w:rPr>
            </w:pPr>
            <w:r w:rsidRPr="00DD6CC5">
              <w:rPr>
                <w:rFonts w:ascii="Arial Narrow" w:hAnsi="Arial Narrow" w:cs="Times New Roman"/>
              </w:rPr>
              <w:t>1.</w:t>
            </w:r>
          </w:p>
          <w:p w14:paraId="4845DC34" w14:textId="77777777" w:rsidR="005773DF" w:rsidRPr="00DD6CC5" w:rsidRDefault="005773DF" w:rsidP="00F302A5">
            <w:pPr>
              <w:rPr>
                <w:rFonts w:ascii="Arial Narrow" w:hAnsi="Arial Narrow" w:cs="Times New Roman"/>
              </w:rPr>
            </w:pPr>
          </w:p>
        </w:tc>
        <w:tc>
          <w:tcPr>
            <w:tcW w:w="3545" w:type="dxa"/>
          </w:tcPr>
          <w:p w14:paraId="0DEF30F5" w14:textId="0BC82ACB" w:rsidR="004A2136" w:rsidRPr="004A2136" w:rsidRDefault="004A2136" w:rsidP="004A2136">
            <w:pPr>
              <w:jc w:val="both"/>
              <w:rPr>
                <w:rFonts w:ascii="Arial Narrow" w:hAnsi="Arial Narrow"/>
              </w:rPr>
            </w:pPr>
            <w:r w:rsidRPr="004A2136">
              <w:rPr>
                <w:rFonts w:ascii="Arial Narrow" w:hAnsi="Arial Narrow"/>
              </w:rPr>
              <w:t>Maska  medyczna- produkt o cechach ochronnych, chroniących przed czynnikami biologicznymi który:</w:t>
            </w:r>
          </w:p>
          <w:p w14:paraId="2C35D5C3" w14:textId="77777777" w:rsidR="004A2136" w:rsidRPr="004A2136"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powinien spełniać wymagania normy EN 14683</w:t>
            </w:r>
          </w:p>
          <w:p w14:paraId="28565A81" w14:textId="77777777" w:rsidR="004A2136" w:rsidRPr="004A2136"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skuteczność filtracji bakteryjnej (BFE) jak dla masek typu II lub IIR,</w:t>
            </w:r>
          </w:p>
          <w:p w14:paraId="13DAD757" w14:textId="77777777" w:rsidR="004A2136" w:rsidRPr="004A2136"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oddychalność (ciśnienie różnicowe - Pa) jak dla masek typu II lub IIR</w:t>
            </w:r>
          </w:p>
          <w:p w14:paraId="4D83DB3A" w14:textId="77777777" w:rsidR="004A2136" w:rsidRPr="004A2136" w:rsidRDefault="004A2136" w:rsidP="004A2136">
            <w:pPr>
              <w:jc w:val="both"/>
              <w:rPr>
                <w:rFonts w:ascii="Arial Narrow" w:hAnsi="Arial Narrow"/>
              </w:rPr>
            </w:pPr>
            <w:r w:rsidRPr="004A2136">
              <w:rPr>
                <w:rFonts w:ascii="Arial Narrow" w:hAnsi="Arial Narrow"/>
              </w:rPr>
              <w:lastRenderedPageBreak/>
              <w:t>•</w:t>
            </w:r>
            <w:r w:rsidRPr="004A2136">
              <w:rPr>
                <w:rFonts w:ascii="Arial Narrow" w:hAnsi="Arial Narrow"/>
              </w:rPr>
              <w:tab/>
              <w:t>biostatyczność (zachowanie czystości bakteryjnej) lub powinien być wykonany z materiału spełniającego powyższe wymagania</w:t>
            </w:r>
          </w:p>
          <w:p w14:paraId="567E29DE" w14:textId="77777777" w:rsidR="004A2136" w:rsidRPr="004A2136"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być wykonany z trójwarstwowej włókniny,</w:t>
            </w:r>
          </w:p>
          <w:p w14:paraId="411915C5" w14:textId="77777777" w:rsidR="004A2136" w:rsidRPr="004A2136"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być wiązany z tyłu na troki lub posiadać gumkę umożliwiającą założenie maseczki o uszy,</w:t>
            </w:r>
          </w:p>
          <w:p w14:paraId="7A650486" w14:textId="77777777" w:rsidR="004A2136" w:rsidRPr="004A2136"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w części środkowej posiadać zakładki (harmonijka) umożliwiające dopasowanie maseczki do kształtu twarzy – zakrycie nosa, ust i brody,</w:t>
            </w:r>
          </w:p>
          <w:p w14:paraId="106B8058" w14:textId="77777777" w:rsidR="004A2136" w:rsidRPr="004A2136"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w jednej krawędzi posiadać wzmocnienie umożliwiające dopasowanie maseczki do nosa zapewniające szczelność przylegania,</w:t>
            </w:r>
          </w:p>
          <w:p w14:paraId="3B1D9F6B" w14:textId="07276698" w:rsidR="005773DF" w:rsidRPr="00DD6CC5" w:rsidRDefault="004A2136" w:rsidP="004A2136">
            <w:pPr>
              <w:jc w:val="both"/>
              <w:rPr>
                <w:rFonts w:ascii="Arial Narrow" w:hAnsi="Arial Narrow"/>
              </w:rPr>
            </w:pPr>
            <w:r w:rsidRPr="004A2136">
              <w:rPr>
                <w:rFonts w:ascii="Arial Narrow" w:hAnsi="Arial Narrow"/>
              </w:rPr>
              <w:t></w:t>
            </w:r>
            <w:r w:rsidRPr="004A2136">
              <w:rPr>
                <w:rFonts w:ascii="Arial Narrow" w:hAnsi="Arial Narrow"/>
              </w:rPr>
              <w:tab/>
              <w:t>rozmiar wyrobu „na płasko” co najmniej 17,5 cm x 9 cm.</w:t>
            </w:r>
          </w:p>
        </w:tc>
        <w:tc>
          <w:tcPr>
            <w:tcW w:w="1387" w:type="dxa"/>
            <w:vAlign w:val="center"/>
          </w:tcPr>
          <w:p w14:paraId="7A798E41" w14:textId="3F3EC40A" w:rsidR="005773DF" w:rsidRPr="00DD6CC5" w:rsidRDefault="004A2136" w:rsidP="00F302A5">
            <w:pPr>
              <w:pStyle w:val="Bezodstpw"/>
              <w:keepNext/>
              <w:jc w:val="center"/>
              <w:rPr>
                <w:rFonts w:ascii="Arial Narrow" w:hAnsi="Arial Narrow" w:cs="Times New Roman"/>
              </w:rPr>
            </w:pPr>
            <w:r w:rsidRPr="004A2136">
              <w:rPr>
                <w:rFonts w:ascii="Arial Narrow" w:hAnsi="Arial Narrow" w:cs="Times New Roman"/>
              </w:rPr>
              <w:lastRenderedPageBreak/>
              <w:t>7500 szt.</w:t>
            </w:r>
          </w:p>
        </w:tc>
        <w:tc>
          <w:tcPr>
            <w:tcW w:w="1025" w:type="dxa"/>
            <w:vAlign w:val="center"/>
          </w:tcPr>
          <w:p w14:paraId="24535145" w14:textId="77777777" w:rsidR="005773DF" w:rsidRPr="00DD6CC5" w:rsidRDefault="005773DF" w:rsidP="00F302A5">
            <w:pPr>
              <w:pStyle w:val="Bezodstpw"/>
              <w:keepNext/>
              <w:jc w:val="center"/>
              <w:rPr>
                <w:rFonts w:ascii="Arial Narrow" w:hAnsi="Arial Narrow" w:cs="Times New Roman"/>
              </w:rPr>
            </w:pPr>
          </w:p>
        </w:tc>
        <w:tc>
          <w:tcPr>
            <w:tcW w:w="990" w:type="dxa"/>
            <w:vAlign w:val="center"/>
          </w:tcPr>
          <w:p w14:paraId="2B618F12" w14:textId="77777777" w:rsidR="005773DF" w:rsidRPr="00DD6CC5" w:rsidRDefault="005773DF" w:rsidP="00F302A5">
            <w:pPr>
              <w:pStyle w:val="Bezodstpw"/>
              <w:keepNext/>
              <w:jc w:val="center"/>
              <w:rPr>
                <w:rFonts w:ascii="Arial Narrow" w:hAnsi="Arial Narrow" w:cs="Times New Roman"/>
              </w:rPr>
            </w:pPr>
          </w:p>
        </w:tc>
        <w:tc>
          <w:tcPr>
            <w:tcW w:w="936" w:type="dxa"/>
            <w:vAlign w:val="center"/>
          </w:tcPr>
          <w:p w14:paraId="58BA788F" w14:textId="77777777" w:rsidR="005773DF" w:rsidRPr="00DD6CC5" w:rsidRDefault="005773DF" w:rsidP="00F302A5">
            <w:pPr>
              <w:pStyle w:val="Bezodstpw"/>
              <w:keepNext/>
              <w:jc w:val="center"/>
              <w:rPr>
                <w:rFonts w:ascii="Arial Narrow" w:hAnsi="Arial Narrow" w:cs="Times New Roman"/>
              </w:rPr>
            </w:pPr>
          </w:p>
        </w:tc>
        <w:tc>
          <w:tcPr>
            <w:tcW w:w="907" w:type="dxa"/>
            <w:vAlign w:val="center"/>
          </w:tcPr>
          <w:p w14:paraId="04AFE9AF" w14:textId="77777777" w:rsidR="005773DF" w:rsidRPr="00DD6CC5" w:rsidRDefault="005773DF" w:rsidP="00F302A5">
            <w:pPr>
              <w:pStyle w:val="Bezodstpw"/>
              <w:keepNext/>
              <w:jc w:val="center"/>
              <w:rPr>
                <w:rFonts w:ascii="Arial Narrow" w:hAnsi="Arial Narrow" w:cs="Times New Roman"/>
              </w:rPr>
            </w:pPr>
          </w:p>
        </w:tc>
        <w:tc>
          <w:tcPr>
            <w:tcW w:w="1417" w:type="dxa"/>
            <w:vAlign w:val="center"/>
          </w:tcPr>
          <w:p w14:paraId="6BA488FB" w14:textId="77777777" w:rsidR="005773DF" w:rsidRPr="00DD6CC5" w:rsidRDefault="005773DF" w:rsidP="00F302A5">
            <w:pPr>
              <w:pStyle w:val="Bezodstpw"/>
              <w:jc w:val="center"/>
              <w:rPr>
                <w:rFonts w:ascii="Arial Narrow" w:hAnsi="Arial Narrow" w:cs="Times New Roman"/>
              </w:rPr>
            </w:pPr>
          </w:p>
        </w:tc>
        <w:tc>
          <w:tcPr>
            <w:tcW w:w="1559" w:type="dxa"/>
            <w:vAlign w:val="center"/>
          </w:tcPr>
          <w:p w14:paraId="2227FE0C" w14:textId="77777777" w:rsidR="005773DF" w:rsidRPr="00DD6CC5" w:rsidRDefault="005773DF" w:rsidP="00F302A5">
            <w:pPr>
              <w:pStyle w:val="Bezodstpw"/>
              <w:jc w:val="center"/>
              <w:rPr>
                <w:rFonts w:ascii="Arial Narrow" w:hAnsi="Arial Narrow" w:cs="Times New Roman"/>
              </w:rPr>
            </w:pPr>
          </w:p>
        </w:tc>
        <w:tc>
          <w:tcPr>
            <w:tcW w:w="2280" w:type="dxa"/>
            <w:vAlign w:val="center"/>
          </w:tcPr>
          <w:p w14:paraId="7349C562" w14:textId="77777777" w:rsidR="005773DF" w:rsidRPr="00DD6CC5" w:rsidRDefault="005773DF" w:rsidP="00F302A5">
            <w:pPr>
              <w:pStyle w:val="Bezodstpw"/>
              <w:jc w:val="center"/>
              <w:rPr>
                <w:rFonts w:ascii="Arial Narrow" w:hAnsi="Arial Narrow" w:cs="Times New Roman"/>
              </w:rPr>
            </w:pPr>
          </w:p>
        </w:tc>
        <w:tc>
          <w:tcPr>
            <w:tcW w:w="1548" w:type="dxa"/>
            <w:vAlign w:val="center"/>
          </w:tcPr>
          <w:p w14:paraId="70263530" w14:textId="77777777" w:rsidR="005773DF" w:rsidRPr="00DD6CC5" w:rsidRDefault="005773DF" w:rsidP="00F302A5">
            <w:pPr>
              <w:pStyle w:val="Bezodstpw"/>
              <w:jc w:val="center"/>
              <w:rPr>
                <w:rFonts w:ascii="Arial Narrow" w:hAnsi="Arial Narrow" w:cs="Times New Roman"/>
              </w:rPr>
            </w:pPr>
          </w:p>
        </w:tc>
      </w:tr>
    </w:tbl>
    <w:p w14:paraId="3CC567A4" w14:textId="77777777" w:rsidR="005773DF" w:rsidRPr="00DD6CC5" w:rsidRDefault="005773DF" w:rsidP="005773DF">
      <w:pPr>
        <w:spacing w:after="0" w:line="240" w:lineRule="auto"/>
        <w:rPr>
          <w:rFonts w:ascii="Arial Narrow" w:hAnsi="Arial Narrow" w:cs="Times New Roman"/>
        </w:rPr>
      </w:pPr>
    </w:p>
    <w:p w14:paraId="7C25C010" w14:textId="77777777" w:rsidR="005773DF" w:rsidRPr="00DD6CC5" w:rsidRDefault="005773DF" w:rsidP="005773DF">
      <w:pPr>
        <w:spacing w:after="0" w:line="240" w:lineRule="auto"/>
        <w:rPr>
          <w:rFonts w:ascii="Arial Narrow" w:hAnsi="Arial Narrow" w:cs="Times New Roman"/>
        </w:rPr>
      </w:pPr>
    </w:p>
    <w:p w14:paraId="4F461C93" w14:textId="77777777" w:rsidR="005773DF" w:rsidRPr="00DD6CC5" w:rsidRDefault="005773DF" w:rsidP="005773DF">
      <w:pPr>
        <w:spacing w:after="0" w:line="240" w:lineRule="auto"/>
        <w:rPr>
          <w:rFonts w:ascii="Arial Narrow" w:hAnsi="Arial Narrow" w:cs="Times New Roman"/>
        </w:rPr>
      </w:pPr>
    </w:p>
    <w:p w14:paraId="4FC3097F" w14:textId="77777777" w:rsidR="005773DF" w:rsidRPr="00DD6CC5" w:rsidRDefault="005773DF" w:rsidP="005773DF">
      <w:pPr>
        <w:spacing w:after="0" w:line="240" w:lineRule="auto"/>
        <w:rPr>
          <w:rFonts w:ascii="Arial Narrow" w:hAnsi="Arial Narrow" w:cs="Times New Roman"/>
        </w:rPr>
      </w:pPr>
    </w:p>
    <w:p w14:paraId="08501BAA" w14:textId="77777777" w:rsidR="005773DF" w:rsidRPr="00DD6CC5" w:rsidRDefault="005773DF" w:rsidP="005773DF">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04420A06" w14:textId="77777777" w:rsidR="005773DF" w:rsidRPr="00DD6CC5" w:rsidRDefault="005773DF" w:rsidP="005773DF">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46370850" w14:textId="77777777" w:rsidR="005773DF" w:rsidRPr="006644D3" w:rsidRDefault="005773DF" w:rsidP="006644D3">
      <w:pPr>
        <w:jc w:val="right"/>
        <w:rPr>
          <w:rFonts w:ascii="Arial Narrow" w:hAnsi="Arial Narrow" w:cs="Times New Roman"/>
        </w:rPr>
      </w:pPr>
    </w:p>
    <w:p w14:paraId="0996FF81" w14:textId="09F28BE4" w:rsidR="006644D3" w:rsidRDefault="006644D3" w:rsidP="006644D3">
      <w:pPr>
        <w:rPr>
          <w:rFonts w:ascii="Arial Narrow" w:hAnsi="Arial Narrow" w:cs="Arial"/>
        </w:rPr>
      </w:pPr>
    </w:p>
    <w:p w14:paraId="3B46ADD3" w14:textId="65F38A19" w:rsidR="00F5116E" w:rsidRDefault="00F5116E">
      <w:pPr>
        <w:rPr>
          <w:rFonts w:ascii="Arial Narrow" w:hAnsi="Arial Narrow" w:cs="Arial"/>
          <w:b/>
        </w:rPr>
      </w:pPr>
    </w:p>
    <w:p w14:paraId="4C00F40E" w14:textId="6C9F6DDD" w:rsidR="005773DF" w:rsidRPr="006644D3" w:rsidRDefault="005773DF" w:rsidP="005773DF">
      <w:pPr>
        <w:pStyle w:val="Tekstpodstawowywcity"/>
        <w:ind w:left="450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6</w:t>
      </w:r>
      <w:r w:rsidRPr="006644D3">
        <w:rPr>
          <w:rFonts w:ascii="Arial Narrow" w:hAnsi="Arial Narrow" w:cs="Arial"/>
          <w:b/>
        </w:rPr>
        <w:t xml:space="preserve">  SIWZ     </w:t>
      </w:r>
    </w:p>
    <w:p w14:paraId="5B9F9A85" w14:textId="77777777" w:rsidR="005773DF" w:rsidRPr="006644D3" w:rsidRDefault="005773DF" w:rsidP="005773DF">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14F7CD91" w14:textId="0380AB69" w:rsidR="005773DF" w:rsidRPr="006644D3" w:rsidRDefault="005773DF" w:rsidP="005773DF">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6</w:t>
      </w:r>
    </w:p>
    <w:p w14:paraId="0195E0B6" w14:textId="77777777" w:rsidR="005773DF" w:rsidRPr="006644D3" w:rsidRDefault="005773DF" w:rsidP="005773DF">
      <w:pPr>
        <w:pStyle w:val="Tekstpodstawowy"/>
        <w:jc w:val="center"/>
        <w:rPr>
          <w:rFonts w:ascii="Arial Narrow" w:hAnsi="Arial Narrow"/>
          <w:b/>
          <w:sz w:val="22"/>
          <w:szCs w:val="22"/>
        </w:rPr>
      </w:pPr>
    </w:p>
    <w:p w14:paraId="6DDA5FF6" w14:textId="77777777" w:rsidR="005773DF" w:rsidRPr="006644D3" w:rsidRDefault="005773DF" w:rsidP="005773DF">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6DA042E6" w14:textId="3749F1BE" w:rsidR="005773DF" w:rsidRPr="006644D3" w:rsidRDefault="005773DF" w:rsidP="005773DF">
      <w:pPr>
        <w:pStyle w:val="StandardowyStandardowy1"/>
        <w:rPr>
          <w:rFonts w:ascii="Arial Narrow" w:hAnsi="Arial Narrow"/>
          <w:sz w:val="22"/>
          <w:szCs w:val="22"/>
        </w:rPr>
      </w:pPr>
      <w:r w:rsidRPr="006644D3">
        <w:rPr>
          <w:rFonts w:ascii="Arial Narrow" w:hAnsi="Arial Narrow"/>
          <w:sz w:val="22"/>
          <w:szCs w:val="22"/>
        </w:rPr>
        <w:t>Nr postepowania: EZP-271-2-</w:t>
      </w:r>
      <w:r w:rsidR="004A2136">
        <w:rPr>
          <w:rFonts w:ascii="Arial Narrow" w:hAnsi="Arial Narrow"/>
          <w:sz w:val="22"/>
          <w:szCs w:val="22"/>
        </w:rPr>
        <w:t>106</w:t>
      </w:r>
      <w:r w:rsidRPr="006644D3">
        <w:rPr>
          <w:rFonts w:ascii="Arial Narrow" w:hAnsi="Arial Narrow"/>
          <w:sz w:val="22"/>
          <w:szCs w:val="22"/>
        </w:rPr>
        <w:t>/PN/2020</w:t>
      </w:r>
    </w:p>
    <w:p w14:paraId="3833518A" w14:textId="77777777" w:rsidR="005773DF" w:rsidRPr="006644D3" w:rsidRDefault="005773DF" w:rsidP="005773DF">
      <w:pPr>
        <w:pStyle w:val="StandardowyStandardowy1"/>
        <w:rPr>
          <w:rFonts w:ascii="Arial Narrow" w:hAnsi="Arial Narrow"/>
          <w:sz w:val="22"/>
          <w:szCs w:val="22"/>
        </w:rPr>
      </w:pPr>
    </w:p>
    <w:p w14:paraId="23CBE8D6" w14:textId="77777777" w:rsidR="005773DF" w:rsidRDefault="005773DF" w:rsidP="005773DF">
      <w:pPr>
        <w:rPr>
          <w:rFonts w:ascii="Arial Narrow" w:hAnsi="Arial Narrow" w:cs="Arial"/>
        </w:rPr>
      </w:pPr>
      <w:r w:rsidRPr="006644D3">
        <w:rPr>
          <w:rFonts w:ascii="Arial Narrow" w:hAnsi="Arial Narrow" w:cs="Arial"/>
        </w:rPr>
        <w:t>Nazwa i adres Wykonawcy: .........................................................................................................</w:t>
      </w:r>
    </w:p>
    <w:tbl>
      <w:tblPr>
        <w:tblStyle w:val="Tabela-Siatka"/>
        <w:tblpPr w:leftFromText="141" w:rightFromText="141" w:vertAnchor="text" w:tblpX="-1139" w:tblpY="1"/>
        <w:tblOverlap w:val="never"/>
        <w:tblW w:w="16302" w:type="dxa"/>
        <w:tblLayout w:type="fixed"/>
        <w:tblLook w:val="04A0" w:firstRow="1" w:lastRow="0" w:firstColumn="1" w:lastColumn="0" w:noHBand="0" w:noVBand="1"/>
      </w:tblPr>
      <w:tblGrid>
        <w:gridCol w:w="708"/>
        <w:gridCol w:w="3545"/>
        <w:gridCol w:w="1387"/>
        <w:gridCol w:w="1025"/>
        <w:gridCol w:w="990"/>
        <w:gridCol w:w="936"/>
        <w:gridCol w:w="907"/>
        <w:gridCol w:w="1417"/>
        <w:gridCol w:w="1559"/>
        <w:gridCol w:w="2280"/>
        <w:gridCol w:w="1548"/>
      </w:tblGrid>
      <w:tr w:rsidR="005773DF" w:rsidRPr="00180713" w14:paraId="26226824" w14:textId="77777777" w:rsidTr="001D0CAC">
        <w:trPr>
          <w:trHeight w:val="1407"/>
        </w:trPr>
        <w:tc>
          <w:tcPr>
            <w:tcW w:w="708" w:type="dxa"/>
            <w:vAlign w:val="center"/>
          </w:tcPr>
          <w:p w14:paraId="60B01B14" w14:textId="77777777" w:rsidR="005773DF" w:rsidRPr="00180713" w:rsidRDefault="005773DF" w:rsidP="001D0CAC">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5F0BB717" w14:textId="77777777" w:rsidR="005773DF" w:rsidRPr="00180713" w:rsidRDefault="005773DF" w:rsidP="001D0CAC">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387" w:type="dxa"/>
            <w:vAlign w:val="center"/>
          </w:tcPr>
          <w:p w14:paraId="5F7BCB9D" w14:textId="42C3E1FF" w:rsidR="005773DF" w:rsidRPr="00180713" w:rsidRDefault="004B59E2" w:rsidP="001D0CAC">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1025" w:type="dxa"/>
            <w:vAlign w:val="center"/>
          </w:tcPr>
          <w:p w14:paraId="2B3F3335" w14:textId="77777777" w:rsidR="005773DF" w:rsidRPr="00180713" w:rsidRDefault="005773DF" w:rsidP="001D0CAC">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329C44AF" w14:textId="77777777" w:rsidR="005773DF" w:rsidRPr="00180713" w:rsidRDefault="005773DF" w:rsidP="001D0CAC">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003AB8B" w14:textId="77777777" w:rsidR="005773DF" w:rsidRPr="00180713" w:rsidRDefault="005773DF" w:rsidP="001D0CAC">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17D8AF4B" w14:textId="77777777" w:rsidR="005773DF" w:rsidRPr="00180713" w:rsidRDefault="005773DF" w:rsidP="001D0CAC">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6EC981C5" w14:textId="77777777" w:rsidR="005773DF" w:rsidRPr="00180713" w:rsidRDefault="005773DF" w:rsidP="001D0CAC">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4384653E" w14:textId="77777777" w:rsidR="005773DF" w:rsidRPr="00180713" w:rsidRDefault="005773DF" w:rsidP="001D0CAC">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492CCCF8" w14:textId="77777777" w:rsidR="005773DF" w:rsidRPr="00180713" w:rsidRDefault="005773DF" w:rsidP="001D0CAC">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56C030F1" w14:textId="77777777" w:rsidR="005773DF" w:rsidRPr="00180713" w:rsidRDefault="005773DF" w:rsidP="001D0CAC">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5773DF" w:rsidRPr="00DD6CC5" w14:paraId="01E46FBA" w14:textId="77777777" w:rsidTr="001D0CAC">
        <w:trPr>
          <w:trHeight w:val="769"/>
        </w:trPr>
        <w:tc>
          <w:tcPr>
            <w:tcW w:w="708" w:type="dxa"/>
            <w:vAlign w:val="center"/>
          </w:tcPr>
          <w:p w14:paraId="1101F7B6" w14:textId="77777777" w:rsidR="005773DF" w:rsidRPr="00DD6CC5" w:rsidRDefault="005773DF" w:rsidP="001D0CAC">
            <w:pPr>
              <w:pStyle w:val="Bezodstpw"/>
              <w:jc w:val="center"/>
              <w:rPr>
                <w:rFonts w:ascii="Arial Narrow" w:hAnsi="Arial Narrow" w:cs="Times New Roman"/>
                <w:b/>
              </w:rPr>
            </w:pPr>
            <w:r w:rsidRPr="00DD6CC5">
              <w:rPr>
                <w:rFonts w:ascii="Arial Narrow" w:hAnsi="Arial Narrow" w:cs="Tahoma"/>
              </w:rPr>
              <w:t>Kol 1</w:t>
            </w:r>
          </w:p>
        </w:tc>
        <w:tc>
          <w:tcPr>
            <w:tcW w:w="3545" w:type="dxa"/>
            <w:vAlign w:val="center"/>
          </w:tcPr>
          <w:p w14:paraId="1388B14D" w14:textId="77777777" w:rsidR="005773DF" w:rsidRPr="00DD6CC5" w:rsidRDefault="005773DF" w:rsidP="001D0CAC">
            <w:pPr>
              <w:pStyle w:val="Bezodstpw"/>
              <w:jc w:val="center"/>
              <w:rPr>
                <w:rFonts w:ascii="Arial Narrow" w:hAnsi="Arial Narrow" w:cs="Times New Roman"/>
                <w:b/>
              </w:rPr>
            </w:pPr>
            <w:r w:rsidRPr="00DD6CC5">
              <w:rPr>
                <w:rFonts w:ascii="Arial Narrow" w:eastAsia="Times New Roman" w:hAnsi="Arial Narrow"/>
                <w:bCs/>
              </w:rPr>
              <w:t>Kol. 2</w:t>
            </w:r>
          </w:p>
        </w:tc>
        <w:tc>
          <w:tcPr>
            <w:tcW w:w="1387" w:type="dxa"/>
            <w:vAlign w:val="center"/>
          </w:tcPr>
          <w:p w14:paraId="7E068294" w14:textId="77777777" w:rsidR="005773DF" w:rsidRPr="00DD6CC5" w:rsidRDefault="005773DF" w:rsidP="001D0CAC">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5ACC5D07" w14:textId="77777777" w:rsidR="005773DF" w:rsidRPr="00DD6CC5" w:rsidRDefault="005773DF" w:rsidP="001D0CAC">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6D19B9B8" w14:textId="77777777" w:rsidR="005773DF" w:rsidRPr="00DD6CC5" w:rsidRDefault="005773DF" w:rsidP="001D0CAC">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0EF6C26E" w14:textId="77777777" w:rsidR="005773DF" w:rsidRPr="00DD6CC5" w:rsidRDefault="005773DF" w:rsidP="001D0CAC">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2B8DAFBB" w14:textId="77777777" w:rsidR="005773DF" w:rsidRPr="00DD6CC5" w:rsidRDefault="005773DF" w:rsidP="001D0CAC">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759B747E" w14:textId="77777777" w:rsidR="005773DF" w:rsidRPr="00DD6CC5" w:rsidRDefault="005773DF" w:rsidP="001D0CAC">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67D104A0" w14:textId="77777777" w:rsidR="005773DF" w:rsidRPr="00DD6CC5" w:rsidRDefault="005773DF" w:rsidP="001D0CAC">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58AB5BE5" w14:textId="77777777" w:rsidR="005773DF" w:rsidRPr="00DD6CC5" w:rsidRDefault="005773DF" w:rsidP="001D0CAC">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40F13E00" w14:textId="77777777" w:rsidR="005773DF" w:rsidRPr="00DD6CC5" w:rsidRDefault="005773DF" w:rsidP="001D0CAC">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 11</w:t>
            </w:r>
          </w:p>
        </w:tc>
      </w:tr>
      <w:tr w:rsidR="005773DF" w:rsidRPr="00DD6CC5" w14:paraId="64C64788" w14:textId="77777777" w:rsidTr="001D0CAC">
        <w:trPr>
          <w:trHeight w:val="661"/>
        </w:trPr>
        <w:tc>
          <w:tcPr>
            <w:tcW w:w="708" w:type="dxa"/>
            <w:vAlign w:val="center"/>
          </w:tcPr>
          <w:p w14:paraId="339EF15C" w14:textId="77777777" w:rsidR="005773DF" w:rsidRDefault="005773DF" w:rsidP="001D0CAC">
            <w:pPr>
              <w:rPr>
                <w:rFonts w:ascii="Arial Narrow" w:hAnsi="Arial Narrow" w:cs="Times New Roman"/>
              </w:rPr>
            </w:pPr>
            <w:r w:rsidRPr="00DD6CC5">
              <w:rPr>
                <w:rFonts w:ascii="Arial Narrow" w:hAnsi="Arial Narrow" w:cs="Times New Roman"/>
              </w:rPr>
              <w:t>1.</w:t>
            </w:r>
          </w:p>
          <w:p w14:paraId="739E3881" w14:textId="77777777" w:rsidR="005773DF" w:rsidRPr="00DD6CC5" w:rsidRDefault="005773DF" w:rsidP="001D0CAC">
            <w:pPr>
              <w:rPr>
                <w:rFonts w:ascii="Arial Narrow" w:hAnsi="Arial Narrow" w:cs="Times New Roman"/>
              </w:rPr>
            </w:pPr>
          </w:p>
        </w:tc>
        <w:tc>
          <w:tcPr>
            <w:tcW w:w="3545" w:type="dxa"/>
          </w:tcPr>
          <w:p w14:paraId="0540C5B8" w14:textId="095E1CCE" w:rsidR="004A2136" w:rsidRPr="004A2136" w:rsidRDefault="004A2136" w:rsidP="001D0CAC">
            <w:pPr>
              <w:jc w:val="both"/>
              <w:rPr>
                <w:rFonts w:ascii="Arial Narrow" w:hAnsi="Arial Narrow"/>
              </w:rPr>
            </w:pPr>
            <w:r w:rsidRPr="004A2136">
              <w:rPr>
                <w:rFonts w:ascii="Arial Narrow" w:hAnsi="Arial Narrow"/>
              </w:rPr>
              <w:t xml:space="preserve">Półmaska filtrująca FFP2 - wyrób o cechach ochronnych, chroniący przed aerozolami w tym </w:t>
            </w:r>
            <w:proofErr w:type="spellStart"/>
            <w:r w:rsidRPr="004A2136">
              <w:rPr>
                <w:rFonts w:ascii="Arial Narrow" w:hAnsi="Arial Narrow"/>
              </w:rPr>
              <w:t>bioaerozolami</w:t>
            </w:r>
            <w:proofErr w:type="spellEnd"/>
            <w:r w:rsidRPr="004A2136">
              <w:rPr>
                <w:rFonts w:ascii="Arial Narrow" w:hAnsi="Arial Narrow"/>
              </w:rPr>
              <w:t xml:space="preserve">, powinien zapewniać zgodność z wymaganiami zasadniczymi Rozporządzenia Parlamentu Europejskiego i Rady  (UE)  2016/425 dot. środków ochrony indywidualnej, w tym co najmniej jednej z wymienionych norm lub regulacji: EN 149:2001+A1:2009 (UE) lub normy NIOSH-42 CFR 84 (USA) lub GB2626-2006 (Chiny) lub AS/NZ </w:t>
            </w:r>
            <w:r w:rsidRPr="004A2136">
              <w:rPr>
                <w:rFonts w:ascii="Arial Narrow" w:hAnsi="Arial Narrow"/>
              </w:rPr>
              <w:lastRenderedPageBreak/>
              <w:t>1716:2012 (Australia) lub JMHLW – 2000 (Japonia) lub NOM-116-2009 (Meksyk) lub ABNT/NBR 13698:2011 (Brazylia) lub KMOEL-2017-64 (Korea) w zakresie:</w:t>
            </w:r>
          </w:p>
          <w:p w14:paraId="20EDD2D3" w14:textId="77777777" w:rsidR="004A2136" w:rsidRPr="004A2136" w:rsidRDefault="004A2136" w:rsidP="001D0CAC">
            <w:pPr>
              <w:jc w:val="both"/>
              <w:rPr>
                <w:rFonts w:ascii="Arial Narrow" w:hAnsi="Arial Narrow"/>
              </w:rPr>
            </w:pPr>
            <w:r w:rsidRPr="004A2136">
              <w:rPr>
                <w:rFonts w:ascii="Arial Narrow" w:hAnsi="Arial Narrow"/>
              </w:rPr>
              <w:t></w:t>
            </w:r>
            <w:r w:rsidRPr="004A2136">
              <w:rPr>
                <w:rFonts w:ascii="Arial Narrow" w:hAnsi="Arial Narrow"/>
              </w:rPr>
              <w:tab/>
              <w:t>skuteczności filtracji wobec aerozoli stałych i/lub ciekłych nie mniej niż 94 % ,</w:t>
            </w:r>
          </w:p>
          <w:p w14:paraId="5EBDBE38" w14:textId="77777777" w:rsidR="004A2136" w:rsidRPr="004A2136" w:rsidRDefault="004A2136" w:rsidP="001D0CAC">
            <w:pPr>
              <w:jc w:val="both"/>
              <w:rPr>
                <w:rFonts w:ascii="Arial Narrow" w:hAnsi="Arial Narrow"/>
              </w:rPr>
            </w:pPr>
            <w:r w:rsidRPr="004A2136">
              <w:rPr>
                <w:rFonts w:ascii="Arial Narrow" w:hAnsi="Arial Narrow"/>
              </w:rPr>
              <w:t></w:t>
            </w:r>
            <w:r w:rsidRPr="004A2136">
              <w:rPr>
                <w:rFonts w:ascii="Arial Narrow" w:hAnsi="Arial Narrow"/>
              </w:rPr>
              <w:tab/>
              <w:t>oporu oddychania – nie więcej niż 300 Pa,</w:t>
            </w:r>
          </w:p>
          <w:p w14:paraId="303754D1" w14:textId="77777777" w:rsidR="004A2136" w:rsidRPr="004A2136" w:rsidRDefault="004A2136" w:rsidP="001D0CAC">
            <w:pPr>
              <w:jc w:val="both"/>
              <w:rPr>
                <w:rFonts w:ascii="Arial Narrow" w:hAnsi="Arial Narrow"/>
              </w:rPr>
            </w:pPr>
            <w:r w:rsidRPr="004A2136">
              <w:rPr>
                <w:rFonts w:ascii="Arial Narrow" w:hAnsi="Arial Narrow"/>
              </w:rPr>
              <w:t></w:t>
            </w:r>
            <w:r w:rsidRPr="004A2136">
              <w:rPr>
                <w:rFonts w:ascii="Arial Narrow" w:hAnsi="Arial Narrow"/>
              </w:rPr>
              <w:tab/>
              <w:t>zawartości CO2 w powietrzu wdychanym – jeżeli dotyczy – mniejsza niż 1% obj.</w:t>
            </w:r>
          </w:p>
          <w:p w14:paraId="55BDB409" w14:textId="77777777" w:rsidR="004A2136" w:rsidRPr="004A2136" w:rsidRDefault="004A2136" w:rsidP="001D0CAC">
            <w:pPr>
              <w:jc w:val="both"/>
              <w:rPr>
                <w:rFonts w:ascii="Arial Narrow" w:hAnsi="Arial Narrow"/>
              </w:rPr>
            </w:pPr>
            <w:r w:rsidRPr="004A2136">
              <w:rPr>
                <w:rFonts w:ascii="Arial Narrow" w:hAnsi="Arial Narrow"/>
              </w:rPr>
              <w:t>Półmaska filtrująca powinna osłaniać usta, nos i brodę użytkownika. Powinna być wykonana z układu włóknin filtracyjnych i osłonowych trudnopalnych.</w:t>
            </w:r>
          </w:p>
          <w:p w14:paraId="69B09C80" w14:textId="77777777" w:rsidR="004A2136" w:rsidRPr="004A2136" w:rsidRDefault="004A2136" w:rsidP="001D0CAC">
            <w:pPr>
              <w:jc w:val="both"/>
              <w:rPr>
                <w:rFonts w:ascii="Arial Narrow" w:hAnsi="Arial Narrow"/>
              </w:rPr>
            </w:pPr>
            <w:r w:rsidRPr="004A2136">
              <w:rPr>
                <w:rFonts w:ascii="Arial Narrow" w:hAnsi="Arial Narrow"/>
              </w:rPr>
              <w:t>Podstawowe elementy półmaski filtrującej:</w:t>
            </w:r>
          </w:p>
          <w:p w14:paraId="3770D588" w14:textId="77777777" w:rsidR="004A2136" w:rsidRPr="004A2136" w:rsidRDefault="004A2136" w:rsidP="001D0CAC">
            <w:pPr>
              <w:jc w:val="both"/>
              <w:rPr>
                <w:rFonts w:ascii="Arial Narrow" w:hAnsi="Arial Narrow"/>
              </w:rPr>
            </w:pPr>
            <w:r w:rsidRPr="004A2136">
              <w:rPr>
                <w:rFonts w:ascii="Arial Narrow" w:hAnsi="Arial Narrow"/>
              </w:rPr>
              <w:t></w:t>
            </w:r>
            <w:r w:rsidRPr="004A2136">
              <w:rPr>
                <w:rFonts w:ascii="Arial Narrow" w:hAnsi="Arial Narrow"/>
              </w:rPr>
              <w:tab/>
              <w:t>zacisk nosowy, lub odpowiednio wyprofilowana część nosowa czaszy półmaski,</w:t>
            </w:r>
          </w:p>
          <w:p w14:paraId="7EBCA5FC" w14:textId="77777777" w:rsidR="004A2136" w:rsidRPr="004A2136" w:rsidRDefault="004A2136" w:rsidP="001D0CAC">
            <w:pPr>
              <w:jc w:val="both"/>
              <w:rPr>
                <w:rFonts w:ascii="Arial Narrow" w:hAnsi="Arial Narrow"/>
              </w:rPr>
            </w:pPr>
            <w:r w:rsidRPr="004A2136">
              <w:rPr>
                <w:rFonts w:ascii="Arial Narrow" w:hAnsi="Arial Narrow"/>
              </w:rPr>
              <w:t></w:t>
            </w:r>
            <w:r w:rsidRPr="004A2136">
              <w:rPr>
                <w:rFonts w:ascii="Arial Narrow" w:hAnsi="Arial Narrow"/>
              </w:rPr>
              <w:tab/>
              <w:t>zawór wydechowy – (opcjonalnie),</w:t>
            </w:r>
          </w:p>
          <w:p w14:paraId="26389DC0" w14:textId="77777777" w:rsidR="004A2136" w:rsidRPr="004A2136" w:rsidRDefault="004A2136" w:rsidP="001D0CAC">
            <w:pPr>
              <w:jc w:val="both"/>
              <w:rPr>
                <w:rFonts w:ascii="Arial Narrow" w:hAnsi="Arial Narrow"/>
              </w:rPr>
            </w:pPr>
            <w:r w:rsidRPr="004A2136">
              <w:rPr>
                <w:rFonts w:ascii="Arial Narrow" w:hAnsi="Arial Narrow"/>
              </w:rPr>
              <w:t></w:t>
            </w:r>
            <w:r w:rsidRPr="004A2136">
              <w:rPr>
                <w:rFonts w:ascii="Arial Narrow" w:hAnsi="Arial Narrow"/>
              </w:rPr>
              <w:tab/>
              <w:t xml:space="preserve">taśmy </w:t>
            </w:r>
            <w:proofErr w:type="spellStart"/>
            <w:r w:rsidRPr="004A2136">
              <w:rPr>
                <w:rFonts w:ascii="Arial Narrow" w:hAnsi="Arial Narrow"/>
              </w:rPr>
              <w:t>nagłowia</w:t>
            </w:r>
            <w:proofErr w:type="spellEnd"/>
            <w:r w:rsidRPr="004A2136">
              <w:rPr>
                <w:rFonts w:ascii="Arial Narrow" w:hAnsi="Arial Narrow"/>
              </w:rPr>
              <w:t xml:space="preserve"> wykonane z gumy pasmanteryjnej lub lateksowej lub innego materiału tekstylnego,</w:t>
            </w:r>
          </w:p>
          <w:p w14:paraId="6508831F" w14:textId="77777777" w:rsidR="004A2136" w:rsidRPr="004A2136" w:rsidRDefault="004A2136" w:rsidP="001D0CAC">
            <w:pPr>
              <w:jc w:val="both"/>
              <w:rPr>
                <w:rFonts w:ascii="Arial Narrow" w:hAnsi="Arial Narrow"/>
              </w:rPr>
            </w:pPr>
            <w:r w:rsidRPr="004A2136">
              <w:rPr>
                <w:rFonts w:ascii="Arial Narrow" w:hAnsi="Arial Narrow"/>
              </w:rPr>
              <w:t></w:t>
            </w:r>
            <w:r w:rsidRPr="004A2136">
              <w:rPr>
                <w:rFonts w:ascii="Arial Narrow" w:hAnsi="Arial Narrow"/>
              </w:rPr>
              <w:tab/>
              <w:t xml:space="preserve">zapinki taśm </w:t>
            </w:r>
            <w:proofErr w:type="spellStart"/>
            <w:r w:rsidRPr="004A2136">
              <w:rPr>
                <w:rFonts w:ascii="Arial Narrow" w:hAnsi="Arial Narrow"/>
              </w:rPr>
              <w:t>nagłowia</w:t>
            </w:r>
            <w:proofErr w:type="spellEnd"/>
            <w:r w:rsidRPr="004A2136">
              <w:rPr>
                <w:rFonts w:ascii="Arial Narrow" w:hAnsi="Arial Narrow"/>
              </w:rPr>
              <w:t xml:space="preserve"> – (opcjonalnie).</w:t>
            </w:r>
          </w:p>
          <w:p w14:paraId="17EA94CB" w14:textId="129B3B31" w:rsidR="005773DF" w:rsidRPr="00DD6CC5" w:rsidRDefault="004A2136" w:rsidP="001D0CAC">
            <w:pPr>
              <w:jc w:val="both"/>
              <w:rPr>
                <w:rFonts w:ascii="Arial Narrow" w:hAnsi="Arial Narrow"/>
              </w:rPr>
            </w:pPr>
            <w:r w:rsidRPr="004A2136">
              <w:rPr>
                <w:rFonts w:ascii="Arial Narrow" w:hAnsi="Arial Narrow"/>
              </w:rPr>
              <w:t xml:space="preserve">Półmaska filtrująca powinna być oznakowana zgodnie z wymaganiami </w:t>
            </w:r>
            <w:r w:rsidRPr="004A2136">
              <w:rPr>
                <w:rFonts w:ascii="Arial Narrow" w:hAnsi="Arial Narrow"/>
              </w:rPr>
              <w:lastRenderedPageBreak/>
              <w:t>normy stanowiącej podstawę wykazania jej właściwości ochronnych (np. w EN numer normy, nazwa półmaski, klasa ochrony, dane producenta).</w:t>
            </w:r>
          </w:p>
        </w:tc>
        <w:tc>
          <w:tcPr>
            <w:tcW w:w="1387" w:type="dxa"/>
            <w:vAlign w:val="center"/>
          </w:tcPr>
          <w:p w14:paraId="1D5AE0D4" w14:textId="75870DA0" w:rsidR="005773DF" w:rsidRPr="00DD6CC5" w:rsidRDefault="004A2136" w:rsidP="001D0CAC">
            <w:pPr>
              <w:pStyle w:val="Bezodstpw"/>
              <w:keepNext/>
              <w:jc w:val="center"/>
              <w:rPr>
                <w:rFonts w:ascii="Arial Narrow" w:hAnsi="Arial Narrow" w:cs="Times New Roman"/>
              </w:rPr>
            </w:pPr>
            <w:r w:rsidRPr="004A2136">
              <w:rPr>
                <w:rFonts w:ascii="Arial Narrow" w:hAnsi="Arial Narrow" w:cs="Times New Roman"/>
              </w:rPr>
              <w:lastRenderedPageBreak/>
              <w:t>1000  szt.</w:t>
            </w:r>
          </w:p>
        </w:tc>
        <w:tc>
          <w:tcPr>
            <w:tcW w:w="1025" w:type="dxa"/>
            <w:vAlign w:val="center"/>
          </w:tcPr>
          <w:p w14:paraId="426FD784" w14:textId="77777777" w:rsidR="005773DF" w:rsidRPr="00DD6CC5" w:rsidRDefault="005773DF" w:rsidP="001D0CAC">
            <w:pPr>
              <w:pStyle w:val="Bezodstpw"/>
              <w:keepNext/>
              <w:jc w:val="center"/>
              <w:rPr>
                <w:rFonts w:ascii="Arial Narrow" w:hAnsi="Arial Narrow" w:cs="Times New Roman"/>
              </w:rPr>
            </w:pPr>
          </w:p>
        </w:tc>
        <w:tc>
          <w:tcPr>
            <w:tcW w:w="990" w:type="dxa"/>
            <w:vAlign w:val="center"/>
          </w:tcPr>
          <w:p w14:paraId="57ABCD20" w14:textId="77777777" w:rsidR="005773DF" w:rsidRPr="00DD6CC5" w:rsidRDefault="005773DF" w:rsidP="001D0CAC">
            <w:pPr>
              <w:pStyle w:val="Bezodstpw"/>
              <w:keepNext/>
              <w:jc w:val="center"/>
              <w:rPr>
                <w:rFonts w:ascii="Arial Narrow" w:hAnsi="Arial Narrow" w:cs="Times New Roman"/>
              </w:rPr>
            </w:pPr>
          </w:p>
        </w:tc>
        <w:tc>
          <w:tcPr>
            <w:tcW w:w="936" w:type="dxa"/>
            <w:vAlign w:val="center"/>
          </w:tcPr>
          <w:p w14:paraId="74E92D39" w14:textId="77777777" w:rsidR="005773DF" w:rsidRPr="00DD6CC5" w:rsidRDefault="005773DF" w:rsidP="001D0CAC">
            <w:pPr>
              <w:pStyle w:val="Bezodstpw"/>
              <w:keepNext/>
              <w:jc w:val="center"/>
              <w:rPr>
                <w:rFonts w:ascii="Arial Narrow" w:hAnsi="Arial Narrow" w:cs="Times New Roman"/>
              </w:rPr>
            </w:pPr>
          </w:p>
        </w:tc>
        <w:tc>
          <w:tcPr>
            <w:tcW w:w="907" w:type="dxa"/>
            <w:vAlign w:val="center"/>
          </w:tcPr>
          <w:p w14:paraId="3078D36D" w14:textId="77777777" w:rsidR="005773DF" w:rsidRPr="00DD6CC5" w:rsidRDefault="005773DF" w:rsidP="001D0CAC">
            <w:pPr>
              <w:pStyle w:val="Bezodstpw"/>
              <w:keepNext/>
              <w:jc w:val="center"/>
              <w:rPr>
                <w:rFonts w:ascii="Arial Narrow" w:hAnsi="Arial Narrow" w:cs="Times New Roman"/>
              </w:rPr>
            </w:pPr>
          </w:p>
        </w:tc>
        <w:tc>
          <w:tcPr>
            <w:tcW w:w="1417" w:type="dxa"/>
            <w:vAlign w:val="center"/>
          </w:tcPr>
          <w:p w14:paraId="2653CFD8" w14:textId="77777777" w:rsidR="005773DF" w:rsidRPr="00DD6CC5" w:rsidRDefault="005773DF" w:rsidP="001D0CAC">
            <w:pPr>
              <w:pStyle w:val="Bezodstpw"/>
              <w:jc w:val="center"/>
              <w:rPr>
                <w:rFonts w:ascii="Arial Narrow" w:hAnsi="Arial Narrow" w:cs="Times New Roman"/>
              </w:rPr>
            </w:pPr>
          </w:p>
        </w:tc>
        <w:tc>
          <w:tcPr>
            <w:tcW w:w="1559" w:type="dxa"/>
            <w:vAlign w:val="center"/>
          </w:tcPr>
          <w:p w14:paraId="785963BD" w14:textId="77777777" w:rsidR="005773DF" w:rsidRPr="00DD6CC5" w:rsidRDefault="005773DF" w:rsidP="001D0CAC">
            <w:pPr>
              <w:pStyle w:val="Bezodstpw"/>
              <w:jc w:val="center"/>
              <w:rPr>
                <w:rFonts w:ascii="Arial Narrow" w:hAnsi="Arial Narrow" w:cs="Times New Roman"/>
              </w:rPr>
            </w:pPr>
          </w:p>
        </w:tc>
        <w:tc>
          <w:tcPr>
            <w:tcW w:w="2280" w:type="dxa"/>
            <w:vAlign w:val="center"/>
          </w:tcPr>
          <w:p w14:paraId="18543470" w14:textId="77777777" w:rsidR="005773DF" w:rsidRPr="00DD6CC5" w:rsidRDefault="005773DF" w:rsidP="001D0CAC">
            <w:pPr>
              <w:pStyle w:val="Bezodstpw"/>
              <w:jc w:val="center"/>
              <w:rPr>
                <w:rFonts w:ascii="Arial Narrow" w:hAnsi="Arial Narrow" w:cs="Times New Roman"/>
              </w:rPr>
            </w:pPr>
          </w:p>
        </w:tc>
        <w:tc>
          <w:tcPr>
            <w:tcW w:w="1548" w:type="dxa"/>
            <w:vAlign w:val="center"/>
          </w:tcPr>
          <w:p w14:paraId="716C5A04" w14:textId="77777777" w:rsidR="005773DF" w:rsidRPr="00DD6CC5" w:rsidRDefault="005773DF" w:rsidP="001D0CAC">
            <w:pPr>
              <w:pStyle w:val="Bezodstpw"/>
              <w:jc w:val="center"/>
              <w:rPr>
                <w:rFonts w:ascii="Arial Narrow" w:hAnsi="Arial Narrow" w:cs="Times New Roman"/>
              </w:rPr>
            </w:pPr>
          </w:p>
        </w:tc>
      </w:tr>
    </w:tbl>
    <w:p w14:paraId="25B324D1" w14:textId="5912CD5E" w:rsidR="005773DF" w:rsidRPr="00DD6CC5" w:rsidRDefault="001D0CAC" w:rsidP="005773DF">
      <w:pPr>
        <w:spacing w:after="0" w:line="240" w:lineRule="auto"/>
        <w:rPr>
          <w:rFonts w:ascii="Arial Narrow" w:hAnsi="Arial Narrow" w:cs="Times New Roman"/>
        </w:rPr>
      </w:pPr>
      <w:r>
        <w:rPr>
          <w:rFonts w:ascii="Arial Narrow" w:hAnsi="Arial Narrow" w:cs="Times New Roman"/>
        </w:rPr>
        <w:lastRenderedPageBreak/>
        <w:br w:type="textWrapping" w:clear="all"/>
      </w:r>
    </w:p>
    <w:p w14:paraId="64983BCB" w14:textId="77777777" w:rsidR="005773DF" w:rsidRPr="00DD6CC5" w:rsidRDefault="005773DF" w:rsidP="005773DF">
      <w:pPr>
        <w:spacing w:after="0" w:line="240" w:lineRule="auto"/>
        <w:rPr>
          <w:rFonts w:ascii="Arial Narrow" w:hAnsi="Arial Narrow" w:cs="Times New Roman"/>
        </w:rPr>
      </w:pPr>
    </w:p>
    <w:p w14:paraId="3F3ABABB" w14:textId="77777777" w:rsidR="005773DF" w:rsidRPr="00DD6CC5" w:rsidRDefault="005773DF" w:rsidP="005773DF">
      <w:pPr>
        <w:spacing w:after="0" w:line="240" w:lineRule="auto"/>
        <w:rPr>
          <w:rFonts w:ascii="Arial Narrow" w:hAnsi="Arial Narrow" w:cs="Times New Roman"/>
        </w:rPr>
      </w:pPr>
    </w:p>
    <w:p w14:paraId="4B1A658F" w14:textId="77777777" w:rsidR="005773DF" w:rsidRPr="00DD6CC5" w:rsidRDefault="005773DF" w:rsidP="005773DF">
      <w:pPr>
        <w:spacing w:after="0" w:line="240" w:lineRule="auto"/>
        <w:rPr>
          <w:rFonts w:ascii="Arial Narrow" w:hAnsi="Arial Narrow" w:cs="Times New Roman"/>
        </w:rPr>
      </w:pPr>
    </w:p>
    <w:p w14:paraId="4EB6FFAE" w14:textId="77777777" w:rsidR="005773DF" w:rsidRPr="00DD6CC5" w:rsidRDefault="005773DF" w:rsidP="005773DF">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044E5434" w14:textId="502296DC" w:rsidR="005773DF" w:rsidRPr="009E48D4" w:rsidRDefault="005773DF" w:rsidP="009E48D4">
      <w:pPr>
        <w:spacing w:after="0" w:line="240" w:lineRule="auto"/>
        <w:rPr>
          <w:rFonts w:ascii="Arial Narrow" w:hAnsi="Arial Narrow" w:cs="Times New Roman"/>
        </w:rPr>
        <w:sectPr w:rsidR="005773DF" w:rsidRPr="009E48D4">
          <w:footnotePr>
            <w:pos w:val="beneathText"/>
          </w:footnotePr>
          <w:pgSz w:w="16837" w:h="11905" w:orient="landscape"/>
          <w:pgMar w:top="851" w:right="1417" w:bottom="709" w:left="1417" w:header="709" w:footer="709" w:gutter="0"/>
          <w:cols w:space="708"/>
        </w:sectPr>
      </w:pPr>
      <w:r w:rsidRPr="00DD6CC5">
        <w:rPr>
          <w:rFonts w:ascii="Arial Narrow" w:hAnsi="Arial Narrow" w:cs="Times New Roman"/>
        </w:rPr>
        <w:t xml:space="preserve"> /miejscowoś</w:t>
      </w:r>
      <w:r w:rsidR="009E48D4">
        <w:rPr>
          <w:rFonts w:ascii="Arial Narrow" w:hAnsi="Arial Narrow" w:cs="Times New Roman"/>
        </w:rPr>
        <w:t>ć, data/</w:t>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t xml:space="preserve"> </w:t>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t>podpis</w:t>
      </w:r>
    </w:p>
    <w:p w14:paraId="06DAB080" w14:textId="77777777" w:rsidR="00954300" w:rsidRDefault="00954300" w:rsidP="009E48D4">
      <w:pPr>
        <w:pStyle w:val="Tekstpodstawowywcity"/>
        <w:ind w:left="0"/>
        <w:rPr>
          <w:rFonts w:ascii="Arial" w:hAnsi="Arial" w:cs="Arial"/>
          <w:b/>
          <w:sz w:val="20"/>
          <w:szCs w:val="20"/>
        </w:r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664C7989"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001F9B">
        <w:rPr>
          <w:rFonts w:ascii="Arial" w:hAnsi="Arial" w:cs="Arial"/>
          <w:color w:val="000000"/>
          <w:sz w:val="20"/>
          <w:szCs w:val="20"/>
        </w:rPr>
        <w:t>:</w:t>
      </w:r>
      <w:r w:rsidRPr="00001F9B">
        <w:rPr>
          <w:rFonts w:ascii="Arial" w:hAnsi="Arial" w:cs="Arial"/>
          <w:b/>
          <w:sz w:val="20"/>
          <w:szCs w:val="20"/>
        </w:rPr>
        <w:t xml:space="preserve"> </w:t>
      </w:r>
      <w:r w:rsidR="004A2136" w:rsidRPr="004A2136">
        <w:rPr>
          <w:rFonts w:ascii="Arial" w:hAnsi="Arial" w:cs="Arial"/>
          <w:b/>
          <w:sz w:val="20"/>
          <w:szCs w:val="20"/>
        </w:rPr>
        <w:t>dostawa rękawic diagnostycznych, chirurgicznych i winylowych; fartuchów flizelinowych, masek medycznych i półmasek filtrujących FFP2</w:t>
      </w:r>
      <w:r w:rsidRPr="00001F9B">
        <w:rPr>
          <w:rFonts w:ascii="Arial" w:hAnsi="Arial" w:cs="Arial"/>
          <w:b/>
          <w:sz w:val="20"/>
          <w:szCs w:val="20"/>
        </w:rPr>
        <w:t>;</w:t>
      </w:r>
    </w:p>
    <w:p w14:paraId="0BA79CC1" w14:textId="69CB194B"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524D96">
        <w:rPr>
          <w:rFonts w:ascii="Arial" w:hAnsi="Arial" w:cs="Arial"/>
          <w:b/>
          <w:sz w:val="20"/>
          <w:szCs w:val="20"/>
        </w:rPr>
        <w:t xml:space="preserve"> EZP-271-2-</w:t>
      </w:r>
      <w:r w:rsidR="004A2136">
        <w:rPr>
          <w:rFonts w:ascii="Arial" w:hAnsi="Arial" w:cs="Arial"/>
          <w:b/>
          <w:sz w:val="20"/>
          <w:szCs w:val="20"/>
        </w:rPr>
        <w:t>106</w:t>
      </w:r>
      <w:r w:rsidR="00376F65" w:rsidRPr="00AF25E4">
        <w:rPr>
          <w:rFonts w:ascii="Arial" w:hAnsi="Arial" w:cs="Arial"/>
          <w:b/>
          <w:sz w:val="20"/>
          <w:szCs w:val="20"/>
        </w:rPr>
        <w:t>/PN/20</w:t>
      </w:r>
      <w:r w:rsidR="00042102">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59084052"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r w:rsidR="008C06ED">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24"/>
          <w:footerReference w:type="default" r:id="rId25"/>
          <w:pgSz w:w="11906" w:h="16838"/>
          <w:pgMar w:top="1417" w:right="1417" w:bottom="1417" w:left="1417" w:header="709" w:footer="709" w:gutter="0"/>
          <w:cols w:space="708"/>
          <w:docGrid w:linePitch="360"/>
        </w:sectPr>
      </w:pPr>
    </w:p>
    <w:p w14:paraId="4321C627" w14:textId="77777777" w:rsidR="00376F65" w:rsidRPr="00AF25E4" w:rsidRDefault="00376F65" w:rsidP="00180713">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lastRenderedPageBreak/>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77A586DD" w14:textId="77777777" w:rsidR="004A2136" w:rsidRDefault="009E48D4" w:rsidP="00F5116E">
      <w:pPr>
        <w:pStyle w:val="Bezodstpw"/>
        <w:jc w:val="both"/>
        <w:rPr>
          <w:rFonts w:ascii="Arial" w:hAnsi="Arial" w:cs="Arial"/>
          <w:b/>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w:t>
      </w:r>
      <w:r w:rsidR="004A2136" w:rsidRPr="004A2136">
        <w:rPr>
          <w:rFonts w:ascii="Arial" w:hAnsi="Arial" w:cs="Arial"/>
          <w:b/>
          <w:sz w:val="20"/>
          <w:szCs w:val="20"/>
        </w:rPr>
        <w:t>dostawa rękawic diagnostycznych, chirurgicznych i winylowych; fartuchów flizelinowych, masek medycznych i półmasek filtrujących FFP2</w:t>
      </w:r>
    </w:p>
    <w:p w14:paraId="5E010E7F" w14:textId="2433C500" w:rsidR="00376F65" w:rsidRPr="00AF25E4" w:rsidRDefault="004A2136" w:rsidP="00F5116E">
      <w:pPr>
        <w:pStyle w:val="Bezodstpw"/>
        <w:jc w:val="both"/>
        <w:rPr>
          <w:rFonts w:ascii="Arial" w:hAnsi="Arial" w:cs="Arial"/>
          <w:b/>
          <w:sz w:val="20"/>
          <w:szCs w:val="20"/>
        </w:rPr>
      </w:pPr>
      <w:r>
        <w:rPr>
          <w:rFonts w:ascii="Arial" w:hAnsi="Arial" w:cs="Arial"/>
          <w:b/>
          <w:sz w:val="20"/>
          <w:szCs w:val="20"/>
        </w:rPr>
        <w:t>Numer postępowania: EZP-271-2-106</w:t>
      </w:r>
      <w:r w:rsidR="009E48D4" w:rsidRPr="00AF25E4">
        <w:rPr>
          <w:rFonts w:ascii="Arial" w:hAnsi="Arial" w:cs="Arial"/>
          <w:b/>
          <w:sz w:val="20"/>
          <w:szCs w:val="20"/>
        </w:rPr>
        <w:t>/PN/20</w:t>
      </w:r>
      <w:r w:rsidR="009E48D4">
        <w:rPr>
          <w:rFonts w:ascii="Arial" w:hAnsi="Arial" w:cs="Arial"/>
          <w:b/>
          <w:sz w:val="20"/>
          <w:szCs w:val="20"/>
        </w:rPr>
        <w:t>20</w:t>
      </w:r>
      <w:r w:rsidR="00F5116E">
        <w:rPr>
          <w:rFonts w:ascii="Arial" w:hAnsi="Arial" w:cs="Arial"/>
          <w:b/>
          <w:sz w:val="20"/>
          <w:szCs w:val="20"/>
        </w:rPr>
        <w:t xml:space="preserve">;  </w:t>
      </w: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3D8A2F1E" w14:textId="4FB7E47F" w:rsidR="00376F65" w:rsidRPr="00F5116E" w:rsidRDefault="00376F65" w:rsidP="00F5116E">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r w:rsidR="00F5116E">
        <w:rPr>
          <w:rFonts w:ascii="Arial" w:hAnsi="Arial" w:cs="Arial"/>
          <w:sz w:val="20"/>
          <w:szCs w:val="20"/>
        </w:rPr>
        <w:t>…………….……………………………………………………………..</w:t>
      </w: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4D3512D7" w14:textId="2A167025" w:rsidR="00376F65" w:rsidRPr="00F5116E" w:rsidRDefault="00376F65" w:rsidP="00F5116E">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t>
      </w:r>
      <w:r w:rsidR="00F5116E">
        <w:rPr>
          <w:rFonts w:ascii="Arial" w:hAnsi="Arial" w:cs="Arial"/>
          <w:b/>
          <w:sz w:val="20"/>
          <w:szCs w:val="20"/>
        </w:rPr>
        <w:t xml:space="preserve">wobec nich podstaw wykluczenia </w:t>
      </w: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0F20CA64" w14:textId="04754B56" w:rsidR="00376F65" w:rsidRPr="00D47836" w:rsidRDefault="00376F65" w:rsidP="00D47836">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47836">
        <w:rPr>
          <w:rFonts w:ascii="Arial" w:hAnsi="Arial" w:cs="Arial"/>
          <w:sz w:val="20"/>
          <w:szCs w:val="20"/>
        </w:rPr>
        <w:t>wiadczenia</w:t>
      </w: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4573E524" w14:textId="031D2716" w:rsidR="00524D96" w:rsidRDefault="00DC4E18" w:rsidP="009E48D4">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1071320A" w14:textId="77777777" w:rsidR="009E48D4" w:rsidRPr="009E48D4" w:rsidRDefault="009E48D4" w:rsidP="009E48D4">
      <w:pPr>
        <w:pStyle w:val="Bezodstpw"/>
        <w:jc w:val="right"/>
        <w:rPr>
          <w:rFonts w:ascii="Arial" w:hAnsi="Arial" w:cs="Arial"/>
          <w:i/>
          <w:sz w:val="20"/>
          <w:szCs w:val="20"/>
        </w:rPr>
      </w:pPr>
    </w:p>
    <w:p w14:paraId="4D1AA66C" w14:textId="23321827" w:rsidR="00D47836" w:rsidRPr="003E5C57" w:rsidRDefault="00D47836" w:rsidP="00D47836">
      <w:pPr>
        <w:spacing w:after="0" w:line="240" w:lineRule="auto"/>
        <w:jc w:val="right"/>
        <w:rPr>
          <w:rFonts w:ascii="Cambria" w:hAnsi="Cambria"/>
          <w:b/>
          <w:i/>
        </w:rPr>
      </w:pPr>
      <w:r>
        <w:rPr>
          <w:rFonts w:ascii="Cambria" w:hAnsi="Cambria"/>
          <w:b/>
          <w:i/>
        </w:rPr>
        <w:t>Załącznik Nr 6</w:t>
      </w:r>
      <w:r w:rsidRPr="003E5C57">
        <w:rPr>
          <w:rFonts w:ascii="Cambria" w:hAnsi="Cambria"/>
          <w:b/>
          <w:i/>
        </w:rPr>
        <w:t xml:space="preserve"> do SIWZ</w:t>
      </w:r>
    </w:p>
    <w:p w14:paraId="126F4D1C" w14:textId="77777777" w:rsidR="00D47836" w:rsidRPr="003E5C57" w:rsidRDefault="00D47836" w:rsidP="00D47836">
      <w:pPr>
        <w:spacing w:after="0" w:line="240" w:lineRule="auto"/>
        <w:jc w:val="right"/>
        <w:rPr>
          <w:rFonts w:ascii="Cambria" w:hAnsi="Cambria"/>
          <w:b/>
        </w:rPr>
      </w:pPr>
    </w:p>
    <w:p w14:paraId="52EDF6C6" w14:textId="77777777" w:rsidR="00D47836" w:rsidRPr="003E5C57" w:rsidRDefault="00D47836" w:rsidP="00D47836">
      <w:pPr>
        <w:spacing w:after="0" w:line="240" w:lineRule="auto"/>
        <w:jc w:val="center"/>
        <w:rPr>
          <w:rFonts w:ascii="Cambria" w:hAnsi="Cambria"/>
          <w:b/>
        </w:rPr>
      </w:pPr>
      <w:r w:rsidRPr="003E5C57">
        <w:rPr>
          <w:rFonts w:ascii="Cambria" w:hAnsi="Cambria"/>
          <w:b/>
        </w:rPr>
        <w:t>KLAUZULA INFORMACYJNA DOTYCZĄCA PRZETWARZANIA DANYCH OSOBOWYCH – RODO</w:t>
      </w:r>
    </w:p>
    <w:p w14:paraId="0E20EE56" w14:textId="77777777" w:rsidR="00D47836" w:rsidRPr="003E5C57" w:rsidRDefault="00D47836" w:rsidP="00D47836">
      <w:pPr>
        <w:spacing w:after="0" w:line="240" w:lineRule="auto"/>
        <w:jc w:val="both"/>
        <w:rPr>
          <w:rFonts w:ascii="Cambria" w:hAnsi="Cambria"/>
          <w:sz w:val="20"/>
          <w:szCs w:val="20"/>
        </w:rPr>
      </w:pPr>
    </w:p>
    <w:p w14:paraId="20641C01"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Zamawiający </w:t>
      </w:r>
      <w:r w:rsidRPr="003E5C57">
        <w:rPr>
          <w:rFonts w:ascii="Cambria" w:hAnsi="Cambria"/>
          <w:b/>
          <w:sz w:val="20"/>
          <w:szCs w:val="20"/>
        </w:rPr>
        <w:t xml:space="preserve">Uniwersytecki Szpital Dziecięcy w Krakowie </w:t>
      </w:r>
      <w:r w:rsidRPr="003E5C57">
        <w:rPr>
          <w:rFonts w:ascii="Cambria" w:hAnsi="Cambria"/>
          <w:sz w:val="20"/>
          <w:szCs w:val="20"/>
        </w:rPr>
        <w:t xml:space="preserve">wypełnia </w:t>
      </w:r>
      <w:r w:rsidRPr="003E5C57">
        <w:rPr>
          <w:rFonts w:ascii="Cambria" w:hAnsi="Cambria"/>
          <w:b/>
          <w:sz w:val="20"/>
          <w:szCs w:val="20"/>
        </w:rPr>
        <w:t>obowiązek informacyjny</w:t>
      </w:r>
      <w:r w:rsidRPr="003E5C57">
        <w:rPr>
          <w:rFonts w:ascii="Cambria" w:hAnsi="Cambria"/>
          <w:sz w:val="20"/>
          <w:szCs w:val="20"/>
        </w:rPr>
        <w:t xml:space="preserve">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3B932622" w14:textId="77777777" w:rsidR="00D47836" w:rsidRPr="003E5C57" w:rsidRDefault="00D47836" w:rsidP="00D47836">
      <w:pPr>
        <w:spacing w:after="0" w:line="240" w:lineRule="auto"/>
        <w:jc w:val="both"/>
        <w:rPr>
          <w:rFonts w:ascii="Cambria" w:hAnsi="Cambria"/>
          <w:sz w:val="20"/>
          <w:szCs w:val="20"/>
        </w:rPr>
      </w:pPr>
    </w:p>
    <w:p w14:paraId="172AC30A"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1. Zgodnie z art. 13 ust. 1 i 2 RODO Zamawiający informuje, że:</w:t>
      </w:r>
    </w:p>
    <w:p w14:paraId="5E89248F"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1.1. </w:t>
      </w:r>
      <w:r w:rsidRPr="003E5C57">
        <w:rPr>
          <w:rFonts w:ascii="Cambria" w:hAnsi="Cambria"/>
          <w:b/>
          <w:sz w:val="20"/>
          <w:szCs w:val="20"/>
        </w:rPr>
        <w:t>Administratorem</w:t>
      </w:r>
      <w:r w:rsidRPr="003E5C57">
        <w:rPr>
          <w:rFonts w:ascii="Cambria" w:hAnsi="Cambria"/>
          <w:sz w:val="20"/>
          <w:szCs w:val="20"/>
        </w:rPr>
        <w:t>, czyli podmiotem decydującym o celach i sposobach przetwarzania danych osobowych jest:</w:t>
      </w:r>
    </w:p>
    <w:p w14:paraId="4E4C5831" w14:textId="77777777" w:rsidR="00D47836" w:rsidRPr="003E5C57" w:rsidRDefault="00D47836" w:rsidP="00D47836">
      <w:pPr>
        <w:spacing w:after="0" w:line="240" w:lineRule="auto"/>
        <w:jc w:val="both"/>
        <w:rPr>
          <w:rFonts w:ascii="Cambria" w:hAnsi="Cambria"/>
          <w:b/>
          <w:sz w:val="20"/>
          <w:szCs w:val="20"/>
        </w:rPr>
      </w:pPr>
      <w:r w:rsidRPr="003E5C57">
        <w:rPr>
          <w:rFonts w:ascii="Cambria" w:hAnsi="Cambria"/>
          <w:b/>
          <w:sz w:val="20"/>
          <w:szCs w:val="20"/>
        </w:rPr>
        <w:t>Uniwersytecki Szpital Dziecięcy w Krakowie</w:t>
      </w:r>
      <w:r w:rsidRPr="003E5C57">
        <w:rPr>
          <w:rFonts w:ascii="Cambria" w:hAnsi="Cambria"/>
          <w:sz w:val="20"/>
          <w:szCs w:val="20"/>
        </w:rPr>
        <w:t xml:space="preserve"> (dalej „Szpital”) adres: ul. Wielicka 265, 30-663 Kraków, tel. </w:t>
      </w:r>
      <w:r w:rsidRPr="003E5C57">
        <w:rPr>
          <w:rFonts w:ascii="Cambria" w:hAnsi="Cambria"/>
          <w:b/>
          <w:sz w:val="20"/>
          <w:szCs w:val="20"/>
        </w:rPr>
        <w:t>12 333 93 83 e-mail: sekretariat@usdk.pl</w:t>
      </w:r>
    </w:p>
    <w:p w14:paraId="61E02C4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1.2. </w:t>
      </w:r>
      <w:r w:rsidRPr="003E5C57">
        <w:rPr>
          <w:rFonts w:ascii="Cambria" w:hAnsi="Cambria"/>
          <w:b/>
          <w:sz w:val="20"/>
          <w:szCs w:val="20"/>
        </w:rPr>
        <w:t>Inspektor ochrony danych</w:t>
      </w:r>
    </w:p>
    <w:p w14:paraId="700EE5B9"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68FCCD1"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listownie na adres: Uniwersytecki Szpital Dziecięcy w Krakowie, ul. Wielicka 265, 30-663 Kraków z dopiskiem „Inspektor ochrony danych”</w:t>
      </w:r>
    </w:p>
    <w:p w14:paraId="55B122E6"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poprzez e-mail: iod@usdk.pl</w:t>
      </w:r>
    </w:p>
    <w:p w14:paraId="0794BB82"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telefonicznie: 12 333 9409</w:t>
      </w:r>
    </w:p>
    <w:p w14:paraId="6FEA178E" w14:textId="77777777" w:rsidR="00D47836" w:rsidRPr="003E5C57" w:rsidRDefault="00D47836" w:rsidP="00D47836">
      <w:pPr>
        <w:spacing w:after="0" w:line="240" w:lineRule="auto"/>
        <w:ind w:left="360"/>
        <w:jc w:val="both"/>
        <w:rPr>
          <w:rFonts w:ascii="Cambria" w:hAnsi="Cambria"/>
          <w:sz w:val="20"/>
          <w:szCs w:val="20"/>
        </w:rPr>
      </w:pPr>
    </w:p>
    <w:p w14:paraId="02969EAC"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 xml:space="preserve">Cele i podstawa prawna przetwarzania danych osobowych </w:t>
      </w:r>
    </w:p>
    <w:p w14:paraId="6751D82A" w14:textId="77777777" w:rsidR="00D47836" w:rsidRPr="003E5C57" w:rsidRDefault="00D47836" w:rsidP="00D47836">
      <w:pPr>
        <w:spacing w:after="0" w:line="240" w:lineRule="auto"/>
        <w:jc w:val="both"/>
        <w:rPr>
          <w:rFonts w:ascii="Cambria" w:hAnsi="Cambria"/>
          <w:sz w:val="20"/>
          <w:szCs w:val="20"/>
          <w:u w:val="single"/>
        </w:rPr>
      </w:pPr>
      <w:r w:rsidRPr="003E5C57">
        <w:rPr>
          <w:rFonts w:ascii="Cambria" w:hAnsi="Cambria"/>
          <w:sz w:val="20"/>
          <w:szCs w:val="20"/>
        </w:rPr>
        <w:t xml:space="preserve">Państwa dane osobowe będą przetwarzane w celu przeprowadzenia </w:t>
      </w:r>
      <w:r w:rsidRPr="003E5C57">
        <w:rPr>
          <w:rFonts w:ascii="Cambria" w:hAnsi="Cambria"/>
          <w:b/>
          <w:sz w:val="20"/>
          <w:szCs w:val="20"/>
          <w:u w:val="single"/>
        </w:rPr>
        <w:t>niniejszego postępowania o udzielenie zamówienia publicznego</w:t>
      </w:r>
      <w:r w:rsidRPr="003E5C57">
        <w:rPr>
          <w:rFonts w:ascii="Cambria" w:hAnsi="Cambria"/>
          <w:sz w:val="20"/>
          <w:szCs w:val="20"/>
          <w:u w:val="single"/>
        </w:rPr>
        <w:t xml:space="preserve"> </w:t>
      </w:r>
      <w:r w:rsidRPr="003E5C57">
        <w:rPr>
          <w:rFonts w:ascii="Cambria" w:hAnsi="Cambria"/>
          <w:b/>
          <w:sz w:val="20"/>
          <w:szCs w:val="20"/>
          <w:u w:val="single"/>
        </w:rPr>
        <w:t>prowadzonego w trybie przetargu nieograniczonego</w:t>
      </w:r>
      <w:r w:rsidRPr="003E5C57">
        <w:rPr>
          <w:rFonts w:ascii="Cambria" w:hAnsi="Cambria"/>
          <w:sz w:val="20"/>
          <w:szCs w:val="20"/>
          <w:u w:val="single"/>
        </w:rPr>
        <w:t>.</w:t>
      </w:r>
    </w:p>
    <w:p w14:paraId="49DEBF7E"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Dane osobowe przetwarzane będą na podstawie art. 6 ust. 1 lit. c) RODO w związku z przepisami prawa krajowego, tj.:</w:t>
      </w:r>
    </w:p>
    <w:p w14:paraId="01651567"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ustawą z dnia 29 stycznia 2004 roku Prawo zamówień publicznych,</w:t>
      </w:r>
    </w:p>
    <w:p w14:paraId="1DF2AE9E"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rozporządzeniem Ministra Rozwoju z dnia 26 lipca 2016 r. w sprawie rodzajów dokumentów, jakich może żądać zamawiający od wykonawcy w postępowaniu o udzielenie zamówienia,</w:t>
      </w:r>
    </w:p>
    <w:p w14:paraId="02219E99"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ustawą o narodowym zasobie archiwalnym i archiwach.</w:t>
      </w:r>
    </w:p>
    <w:p w14:paraId="5ECDFF3A" w14:textId="77777777" w:rsidR="00D47836" w:rsidRPr="003E5C57" w:rsidRDefault="00D47836" w:rsidP="00D47836">
      <w:pPr>
        <w:spacing w:after="0" w:line="240" w:lineRule="auto"/>
        <w:ind w:left="360"/>
        <w:jc w:val="both"/>
        <w:rPr>
          <w:rFonts w:ascii="Cambria" w:hAnsi="Cambria"/>
          <w:sz w:val="20"/>
          <w:szCs w:val="20"/>
        </w:rPr>
      </w:pPr>
    </w:p>
    <w:p w14:paraId="1FC539A4"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Informacja o kategoriach odbiorców danych osobowych</w:t>
      </w:r>
    </w:p>
    <w:p w14:paraId="6C41080A"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b/>
          <w:sz w:val="20"/>
          <w:szCs w:val="20"/>
        </w:rPr>
        <w:t>Odbiorcami Państwa danych</w:t>
      </w:r>
      <w:r w:rsidRPr="003E5C57">
        <w:rPr>
          <w:rFonts w:ascii="Cambria" w:hAnsi="Cambria"/>
          <w:sz w:val="20"/>
          <w:szCs w:val="20"/>
        </w:rPr>
        <w:t xml:space="preserve">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i utylizacją dokumentacji oraz innych nośników zawierających dane osobowe.</w:t>
      </w:r>
    </w:p>
    <w:p w14:paraId="15DE6212" w14:textId="77777777" w:rsidR="00D47836" w:rsidRPr="003E5C57" w:rsidRDefault="00D47836" w:rsidP="00D47836">
      <w:pPr>
        <w:spacing w:after="0" w:line="240" w:lineRule="auto"/>
        <w:jc w:val="both"/>
        <w:rPr>
          <w:rFonts w:ascii="Cambria" w:hAnsi="Cambria"/>
          <w:sz w:val="20"/>
          <w:szCs w:val="20"/>
        </w:rPr>
      </w:pPr>
    </w:p>
    <w:p w14:paraId="0F64F886" w14:textId="77777777" w:rsidR="00D47836" w:rsidRPr="003E5C57" w:rsidRDefault="00D47836" w:rsidP="00D47836">
      <w:pPr>
        <w:spacing w:after="0" w:line="240" w:lineRule="auto"/>
        <w:jc w:val="both"/>
        <w:rPr>
          <w:rFonts w:ascii="Cambria" w:hAnsi="Cambria"/>
          <w:b/>
          <w:sz w:val="20"/>
          <w:szCs w:val="20"/>
        </w:rPr>
      </w:pPr>
      <w:r w:rsidRPr="003E5C57">
        <w:rPr>
          <w:rFonts w:ascii="Cambria" w:hAnsi="Cambria"/>
          <w:sz w:val="20"/>
          <w:szCs w:val="20"/>
        </w:rPr>
        <w:t>W związku z przystąpieniem przez Szpital w roli Partnera do Projektu pn</w:t>
      </w:r>
      <w:r w:rsidRPr="003E5C57">
        <w:rPr>
          <w:rFonts w:ascii="Cambria" w:hAnsi="Cambria"/>
          <w:b/>
          <w:sz w:val="20"/>
          <w:szCs w:val="20"/>
        </w:rPr>
        <w:t xml:space="preserve">. </w:t>
      </w:r>
      <w:r w:rsidRPr="003E5C57">
        <w:rPr>
          <w:rFonts w:ascii="Cambria" w:eastAsia="Times New Roman" w:hAnsi="Cambria" w:cs="Arial"/>
          <w:sz w:val="20"/>
          <w:szCs w:val="20"/>
          <w:lang w:eastAsia="pl-PL"/>
        </w:rPr>
        <w:t xml:space="preserve"> </w:t>
      </w:r>
      <w:r w:rsidRPr="003E5C57">
        <w:rPr>
          <w:rFonts w:ascii="Cambria" w:eastAsia="Times New Roman" w:hAnsi="Cambria" w:cs="Arial"/>
          <w:b/>
          <w:sz w:val="20"/>
          <w:szCs w:val="20"/>
          <w:lang w:eastAsia="pl-PL"/>
        </w:rPr>
        <w:t>„Małopolska Tarcza Antykryzysowa - Pakiet Medyczny” Regionalny Program Operacyjny Województwa Małopolskiego na lata 2014 - 2020, 9 Oś Priorytetowa Region Spójny Społecznie, Działanie 9.2 Usługi Społeczne i Zdrowotne, Poddziałanie 9.2.1 Usługi Społeczne i Zdrowotne w Regionie</w:t>
      </w:r>
      <w:r w:rsidRPr="003E5C57">
        <w:rPr>
          <w:rFonts w:ascii="Cambria" w:hAnsi="Cambria"/>
          <w:b/>
          <w:sz w:val="20"/>
          <w:szCs w:val="20"/>
        </w:rPr>
        <w:t xml:space="preserve">   </w:t>
      </w:r>
      <w:r w:rsidRPr="003E5C57">
        <w:rPr>
          <w:rFonts w:ascii="Cambria" w:hAnsi="Cambria"/>
          <w:sz w:val="20"/>
          <w:szCs w:val="20"/>
        </w:rPr>
        <w:t>odbiorcami danych osobowych zawartych w dokumentach związanych z niniejszym postępowaniem o udzielenie zamówienia publicznego, w zakresie niezbędnym do realizacji Projektu, mogą być podmioty uczestniczące w systemie wdrażania funduszy UE, w tym m.in. :</w:t>
      </w:r>
    </w:p>
    <w:p w14:paraId="2F9EF80F"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Zarząd Województwa Małopolskiego</w:t>
      </w:r>
      <w:r w:rsidRPr="003E5C57">
        <w:rPr>
          <w:rFonts w:ascii="Cambria" w:hAnsi="Cambria"/>
          <w:sz w:val="20"/>
          <w:szCs w:val="20"/>
        </w:rPr>
        <w:t xml:space="preserve"> pełniący funkcję Instytucji Zarządzającej dla  Regionalnego Programu Operacyjnego Województwa Małopolskiego na lata 2014-2020 (IZ),</w:t>
      </w:r>
    </w:p>
    <w:p w14:paraId="009F26F4"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lastRenderedPageBreak/>
        <w:t xml:space="preserve"> Małopolskie Centrum Przedsiębiorczości -  </w:t>
      </w:r>
      <w:r w:rsidRPr="003E5C57">
        <w:rPr>
          <w:rFonts w:ascii="Cambria" w:hAnsi="Cambria"/>
          <w:sz w:val="20"/>
          <w:szCs w:val="20"/>
        </w:rPr>
        <w:t>Instytucja Pośrednicząca</w:t>
      </w:r>
      <w:r w:rsidRPr="003E5C57">
        <w:rPr>
          <w:rFonts w:ascii="Cambria" w:hAnsi="Cambria"/>
          <w:b/>
          <w:sz w:val="20"/>
          <w:szCs w:val="20"/>
        </w:rPr>
        <w:t xml:space="preserve"> </w:t>
      </w:r>
      <w:r w:rsidRPr="003E5C57">
        <w:rPr>
          <w:rFonts w:ascii="Cambria" w:hAnsi="Cambria"/>
          <w:sz w:val="20"/>
          <w:szCs w:val="20"/>
        </w:rPr>
        <w:t xml:space="preserve"> (IP) z siedzibą w Krakowie przy ul. Jasnogórskiej 11,</w:t>
      </w:r>
    </w:p>
    <w:p w14:paraId="74A60766"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 xml:space="preserve">Minister </w:t>
      </w:r>
      <w:r w:rsidRPr="003E5C57">
        <w:rPr>
          <w:rFonts w:ascii="Cambria" w:hAnsi="Cambria"/>
          <w:sz w:val="20"/>
          <w:szCs w:val="20"/>
        </w:rPr>
        <w:t xml:space="preserve">właściwy do spraw rozwoju, </w:t>
      </w:r>
    </w:p>
    <w:p w14:paraId="2076CD11"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 xml:space="preserve">Województwo Małopolskie - </w:t>
      </w:r>
      <w:r w:rsidRPr="003E5C57">
        <w:rPr>
          <w:rFonts w:ascii="Cambria" w:hAnsi="Cambria"/>
          <w:sz w:val="20"/>
          <w:szCs w:val="20"/>
        </w:rPr>
        <w:t>Lider Projektu – z siedzibą w Krakowie przy ul. Basztowej 22</w:t>
      </w:r>
    </w:p>
    <w:p w14:paraId="08A5D1AE"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sz w:val="20"/>
          <w:szCs w:val="20"/>
        </w:rPr>
        <w:t xml:space="preserve">podmioty przeprowadzające kontrole i audyty w ramach realizacji RPO WM. </w:t>
      </w:r>
    </w:p>
    <w:p w14:paraId="5C69C525" w14:textId="77777777" w:rsidR="00D47836" w:rsidRPr="003E5C57" w:rsidRDefault="00D47836" w:rsidP="00D47836">
      <w:pPr>
        <w:spacing w:after="0" w:line="240" w:lineRule="auto"/>
        <w:jc w:val="both"/>
        <w:rPr>
          <w:rStyle w:val="Hipercze"/>
          <w:rFonts w:ascii="Cambria" w:hAnsi="Cambria"/>
          <w:b/>
          <w:color w:val="FF0000"/>
          <w:sz w:val="20"/>
        </w:rPr>
      </w:pPr>
      <w:r w:rsidRPr="003E5C57">
        <w:rPr>
          <w:rFonts w:ascii="Cambria" w:hAnsi="Cambria"/>
          <w:sz w:val="20"/>
          <w:szCs w:val="20"/>
        </w:rPr>
        <w:t xml:space="preserve">Szczegółowe informacje dotyczące przetwarzania danych osobowych w </w:t>
      </w:r>
      <w:r w:rsidRPr="003E5C57">
        <w:rPr>
          <w:rFonts w:ascii="Cambria" w:hAnsi="Cambria"/>
          <w:b/>
          <w:sz w:val="20"/>
          <w:szCs w:val="20"/>
        </w:rPr>
        <w:t>Projekcie</w:t>
      </w:r>
      <w:r w:rsidRPr="003E5C57">
        <w:rPr>
          <w:rFonts w:ascii="Cambria" w:hAnsi="Cambria"/>
          <w:sz w:val="20"/>
          <w:szCs w:val="20"/>
        </w:rPr>
        <w:t xml:space="preserve"> zawarte są w </w:t>
      </w:r>
      <w:r w:rsidRPr="003E5C57">
        <w:rPr>
          <w:rFonts w:ascii="Cambria" w:hAnsi="Cambria"/>
          <w:b/>
          <w:sz w:val="20"/>
          <w:szCs w:val="20"/>
        </w:rPr>
        <w:t xml:space="preserve">Klauzuli informacyjnej </w:t>
      </w:r>
      <w:r w:rsidRPr="003E5C57">
        <w:rPr>
          <w:rFonts w:ascii="Cambria" w:hAnsi="Cambria"/>
          <w:sz w:val="20"/>
          <w:szCs w:val="20"/>
        </w:rPr>
        <w:t xml:space="preserve">opublikowanej pod adresem: </w:t>
      </w:r>
      <w:hyperlink r:id="rId26" w:history="1">
        <w:r w:rsidRPr="003E5C57">
          <w:rPr>
            <w:rStyle w:val="Hipercze"/>
            <w:rFonts w:ascii="Cambria" w:hAnsi="Cambria"/>
            <w:b/>
            <w:sz w:val="20"/>
          </w:rPr>
          <w:t>https://szpitalzdrowia.pl/malopolska-tarcza-antykryzysowa-pakiet-medyczny/</w:t>
        </w:r>
      </w:hyperlink>
    </w:p>
    <w:p w14:paraId="60BCFA7A" w14:textId="77777777" w:rsidR="00D47836" w:rsidRPr="003E5C57" w:rsidRDefault="00D47836" w:rsidP="00D47836">
      <w:pPr>
        <w:spacing w:after="0" w:line="240" w:lineRule="auto"/>
        <w:jc w:val="both"/>
        <w:rPr>
          <w:rStyle w:val="Hipercze"/>
          <w:rFonts w:ascii="Cambria" w:hAnsi="Cambria"/>
          <w:b/>
          <w:color w:val="FF0000"/>
          <w:sz w:val="20"/>
        </w:rPr>
      </w:pPr>
    </w:p>
    <w:p w14:paraId="4CE1F296"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Przekazywanie danych osobowych poza Europejski Obszar Gospodarczy</w:t>
      </w:r>
    </w:p>
    <w:p w14:paraId="13243D49"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Szpital nie planuje przekazywania Państwa danych osobowych poza Europejski Obszar Gospodarczy.</w:t>
      </w:r>
    </w:p>
    <w:p w14:paraId="704FD65C" w14:textId="77777777" w:rsidR="00D47836" w:rsidRPr="003E5C57" w:rsidRDefault="00D47836" w:rsidP="00D47836">
      <w:pPr>
        <w:spacing w:after="0" w:line="240" w:lineRule="auto"/>
        <w:jc w:val="both"/>
        <w:rPr>
          <w:rFonts w:ascii="Cambria" w:hAnsi="Cambria"/>
          <w:sz w:val="20"/>
          <w:szCs w:val="20"/>
        </w:rPr>
      </w:pPr>
    </w:p>
    <w:p w14:paraId="41DF7425"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Okres przechowywania Państwa danych osobowych</w:t>
      </w:r>
    </w:p>
    <w:p w14:paraId="3477787F"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66567DCC"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przypadku zamówień współfinansowanych ze środków UE okres ten może ulec wydłużeniu do momentu zakończenia realizacji i rozliczenia projektu oraz zakończenia okresu trwałości dla projektu - zgodnie z warunkami realizowanych programów i przepisach o archiwizacji.</w:t>
      </w:r>
    </w:p>
    <w:p w14:paraId="1F24D6E6" w14:textId="77777777" w:rsidR="00D47836" w:rsidRPr="003E5C57" w:rsidRDefault="00D47836" w:rsidP="00D47836">
      <w:pPr>
        <w:spacing w:after="0" w:line="240" w:lineRule="auto"/>
        <w:jc w:val="both"/>
        <w:rPr>
          <w:rFonts w:ascii="Cambria" w:hAnsi="Cambria"/>
          <w:sz w:val="20"/>
          <w:szCs w:val="20"/>
        </w:rPr>
      </w:pPr>
    </w:p>
    <w:p w14:paraId="6354FC96"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Przysługujące uprawnienia związane z przetwarzaniem danych osobowych</w:t>
      </w:r>
    </w:p>
    <w:p w14:paraId="4E6AE7D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odniesieniu do danych pozyskanych w związku z prowadzonym postępowaniem o udzielenie zamówienia publicznego przysługują Państwu następujące uprawnienia</w:t>
      </w:r>
    </w:p>
    <w:p w14:paraId="764C619D" w14:textId="77777777" w:rsidR="00D47836" w:rsidRPr="003E5C57" w:rsidRDefault="00D47836" w:rsidP="00AC7FAE">
      <w:pPr>
        <w:pStyle w:val="Akapitzlist"/>
        <w:numPr>
          <w:ilvl w:val="0"/>
          <w:numId w:val="79"/>
        </w:numPr>
        <w:spacing w:after="0" w:line="240" w:lineRule="auto"/>
        <w:ind w:left="426" w:hanging="426"/>
        <w:jc w:val="both"/>
        <w:rPr>
          <w:rFonts w:ascii="Cambria" w:hAnsi="Cambria"/>
          <w:sz w:val="20"/>
          <w:szCs w:val="20"/>
        </w:rPr>
      </w:pPr>
      <w:r w:rsidRPr="003E5C57">
        <w:rPr>
          <w:rFonts w:ascii="Cambria" w:hAnsi="Cambria"/>
          <w:sz w:val="20"/>
          <w:szCs w:val="20"/>
        </w:rPr>
        <w:t>na podstawie art. 15 RODO prawo dostępu do swoich danych oraz otrzymania ich kopii. W przypadku, gdy wykonanie obowiązków, o których mowa w art. 15 ust. 1-3 RODO wymagałoby niewspółmiernie dużego wysiłku, Szpital może żądać od Pani/Pana wskazania dodatkowych informacji mających na celu sprecyzowanie żądania, w szczególności podania nazwy lub daty postępowania o udzielenie zamówienia publicznego.</w:t>
      </w:r>
    </w:p>
    <w:p w14:paraId="6B49CDAD" w14:textId="77777777" w:rsidR="00D47836" w:rsidRPr="003E5C57" w:rsidRDefault="00D47836" w:rsidP="00AC7FAE">
      <w:pPr>
        <w:pStyle w:val="Akapitzlist"/>
        <w:numPr>
          <w:ilvl w:val="0"/>
          <w:numId w:val="79"/>
        </w:numPr>
        <w:spacing w:after="0" w:line="240" w:lineRule="auto"/>
        <w:ind w:left="426"/>
        <w:jc w:val="both"/>
        <w:rPr>
          <w:rFonts w:ascii="Cambria" w:hAnsi="Cambria"/>
          <w:sz w:val="20"/>
          <w:szCs w:val="20"/>
        </w:rPr>
      </w:pPr>
      <w:r w:rsidRPr="003E5C57">
        <w:rPr>
          <w:rFonts w:ascii="Cambria" w:hAnsi="Cambria"/>
          <w:sz w:val="20"/>
          <w:szCs w:val="20"/>
        </w:rPr>
        <w:t xml:space="preserve">na podstawie art. 16 RODO prawo do sprostowania (uzupełniania) swoich danych </w:t>
      </w:r>
      <w:r w:rsidRPr="003E5C57">
        <w:rPr>
          <w:rFonts w:ascii="Cambria" w:hAnsi="Cambria"/>
          <w:sz w:val="20"/>
          <w:szCs w:val="20"/>
          <w:vertAlign w:val="superscript"/>
        </w:rPr>
        <w:t>1)</w:t>
      </w:r>
      <w:r w:rsidRPr="003E5C57">
        <w:rPr>
          <w:rFonts w:ascii="Cambria" w:hAnsi="Cambria"/>
          <w:sz w:val="20"/>
          <w:szCs w:val="20"/>
        </w:rPr>
        <w:t xml:space="preserve">, </w:t>
      </w:r>
    </w:p>
    <w:p w14:paraId="0964599E" w14:textId="77777777" w:rsidR="00D47836" w:rsidRPr="003E5C57" w:rsidRDefault="00D47836" w:rsidP="00AC7FAE">
      <w:pPr>
        <w:pStyle w:val="Akapitzlist"/>
        <w:numPr>
          <w:ilvl w:val="0"/>
          <w:numId w:val="79"/>
        </w:numPr>
        <w:spacing w:after="0" w:line="240" w:lineRule="auto"/>
        <w:ind w:left="426"/>
        <w:jc w:val="both"/>
        <w:rPr>
          <w:rFonts w:ascii="Cambria" w:hAnsi="Cambria"/>
          <w:sz w:val="20"/>
          <w:szCs w:val="20"/>
        </w:rPr>
      </w:pPr>
      <w:r w:rsidRPr="003E5C57">
        <w:rPr>
          <w:rFonts w:ascii="Cambria" w:hAnsi="Cambria"/>
          <w:sz w:val="20"/>
          <w:szCs w:val="20"/>
        </w:rPr>
        <w:t>na podstawie art. 18 RODO prawo żądania od administratora ograniczenia przetwarzania danych osobowych z zastrzeżeniem przypadków, o których mowa w art. 18 ust. 2 RODO. Wystąpienie z żądaniem, o którym mowa w art. 18 ust. 1 RODO, nie ogranicza przetwarzania Pani/Pana danych osobowych do czasu zakończenia postępowania o udzielenie zamówienia publicznego</w:t>
      </w:r>
      <w:r w:rsidRPr="003E5C57">
        <w:rPr>
          <w:rFonts w:ascii="Cambria" w:hAnsi="Cambria"/>
          <w:sz w:val="20"/>
          <w:szCs w:val="20"/>
          <w:vertAlign w:val="superscript"/>
        </w:rPr>
        <w:t>2)</w:t>
      </w:r>
      <w:r w:rsidRPr="003E5C57">
        <w:rPr>
          <w:rFonts w:ascii="Cambria" w:hAnsi="Cambria"/>
          <w:sz w:val="20"/>
          <w:szCs w:val="20"/>
        </w:rPr>
        <w:t>.</w:t>
      </w:r>
    </w:p>
    <w:p w14:paraId="69CEA7EF" w14:textId="77777777" w:rsidR="00D47836" w:rsidRPr="003E5C57" w:rsidRDefault="00D47836" w:rsidP="00D47836">
      <w:pPr>
        <w:spacing w:after="0" w:line="240" w:lineRule="auto"/>
        <w:ind w:left="426"/>
        <w:jc w:val="both"/>
        <w:rPr>
          <w:rFonts w:ascii="Cambria" w:hAnsi="Cambria"/>
          <w:sz w:val="20"/>
          <w:szCs w:val="20"/>
        </w:rPr>
      </w:pPr>
      <w:r w:rsidRPr="003E5C57">
        <w:rPr>
          <w:rFonts w:ascii="Cambria" w:hAnsi="Cambria"/>
          <w:sz w:val="20"/>
          <w:szCs w:val="20"/>
        </w:rPr>
        <w:t>W celu skorzystania z powyższych praw należy skontaktować się z Administratorem lub Inspektorem ochrony danych. Dane kontaktowe wskazano powyżej.</w:t>
      </w:r>
    </w:p>
    <w:p w14:paraId="380D7C1A" w14:textId="77777777" w:rsidR="00D47836" w:rsidRPr="003E5C57" w:rsidRDefault="00D47836" w:rsidP="00D47836">
      <w:pPr>
        <w:spacing w:after="0" w:line="240" w:lineRule="auto"/>
        <w:ind w:left="426"/>
        <w:jc w:val="both"/>
        <w:rPr>
          <w:rFonts w:ascii="Cambria" w:hAnsi="Cambria"/>
          <w:sz w:val="20"/>
          <w:szCs w:val="20"/>
        </w:rPr>
      </w:pPr>
    </w:p>
    <w:p w14:paraId="785ECA15"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Nie przysługuje Państwu:</w:t>
      </w:r>
    </w:p>
    <w:p w14:paraId="677B8342"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w związku z art. 17 ust. 3 lit. b, d lub e RODO prawo do usunięcia danych osobowych,</w:t>
      </w:r>
    </w:p>
    <w:p w14:paraId="08677018"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prawo do przenoszenia danych osobowych, o którym mowa w art. 20 RODO,</w:t>
      </w:r>
    </w:p>
    <w:p w14:paraId="0343F887"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 xml:space="preserve">na podstawie art. 21 RODO prawo sprzeciwu, wobec przetwarzania danych osobowych, gdyż podstawą prawną przetwarzania Pani/Pana danych osobowych jest art. 6 ust. 1 lit. c) RODO. </w:t>
      </w:r>
    </w:p>
    <w:p w14:paraId="61A2022C" w14:textId="77777777" w:rsidR="00D47836" w:rsidRPr="003E5C57" w:rsidRDefault="00D47836" w:rsidP="00D47836">
      <w:pPr>
        <w:spacing w:after="0" w:line="240" w:lineRule="auto"/>
        <w:ind w:left="360"/>
        <w:jc w:val="both"/>
        <w:rPr>
          <w:rFonts w:ascii="Cambria" w:hAnsi="Cambria"/>
          <w:sz w:val="20"/>
          <w:szCs w:val="20"/>
        </w:rPr>
      </w:pPr>
    </w:p>
    <w:p w14:paraId="1F3A357E"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Prawo wniesienia skargi</w:t>
      </w:r>
    </w:p>
    <w:p w14:paraId="1722F5A6"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333690BC" w14:textId="77777777" w:rsidR="00D47836" w:rsidRPr="003E5C57" w:rsidRDefault="00D47836" w:rsidP="00D47836">
      <w:pPr>
        <w:spacing w:after="0" w:line="240" w:lineRule="auto"/>
        <w:jc w:val="both"/>
        <w:rPr>
          <w:rFonts w:ascii="Cambria" w:hAnsi="Cambria"/>
          <w:sz w:val="20"/>
          <w:szCs w:val="20"/>
        </w:rPr>
      </w:pPr>
    </w:p>
    <w:p w14:paraId="4F5B5550"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Informacje o zautomatyzowanym podejmowaniu decyzji</w:t>
      </w:r>
    </w:p>
    <w:p w14:paraId="7DE4AFCE"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odniesieniu do Państwa danych osobowych decyzje nie będą podejmowane w sposób zautomatyzowany  (bez udziału człowieka), stosownie do art. 22 RODO.</w:t>
      </w:r>
    </w:p>
    <w:p w14:paraId="4939788F" w14:textId="77777777" w:rsidR="00D47836" w:rsidRPr="003E5C57" w:rsidRDefault="00D47836" w:rsidP="00D47836">
      <w:pPr>
        <w:spacing w:after="0" w:line="240" w:lineRule="auto"/>
        <w:jc w:val="both"/>
        <w:rPr>
          <w:rFonts w:ascii="Cambria" w:hAnsi="Cambria"/>
          <w:sz w:val="20"/>
          <w:szCs w:val="20"/>
        </w:rPr>
      </w:pPr>
    </w:p>
    <w:p w14:paraId="3CD2D034"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Obowiązek podania danych osobowych</w:t>
      </w:r>
    </w:p>
    <w:p w14:paraId="7E8A34F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Podanie danych osobowych w związku z udziałem w postępowaniu o udzielenie zamówienia publicznego jest wymogiem wynikającym z ustawy prawo zamówień publicznych oraz wydanych do niej przepisów </w:t>
      </w:r>
      <w:r w:rsidRPr="003E5C57">
        <w:rPr>
          <w:rFonts w:ascii="Cambria" w:hAnsi="Cambria"/>
          <w:sz w:val="20"/>
          <w:szCs w:val="20"/>
        </w:rPr>
        <w:lastRenderedPageBreak/>
        <w:t xml:space="preserve">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prawo zamówień publicznych. </w:t>
      </w:r>
    </w:p>
    <w:p w14:paraId="171E5B38"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1.12. Wykonawca w </w:t>
      </w:r>
      <w:r w:rsidRPr="003E5C57">
        <w:rPr>
          <w:rFonts w:ascii="Cambria" w:hAnsi="Cambria"/>
          <w:b/>
          <w:sz w:val="20"/>
          <w:szCs w:val="20"/>
        </w:rPr>
        <w:t>ofercie</w:t>
      </w:r>
      <w:r w:rsidRPr="003E5C57">
        <w:rPr>
          <w:rFonts w:ascii="Cambria" w:hAnsi="Cambria"/>
          <w:sz w:val="20"/>
          <w:szCs w:val="20"/>
        </w:rPr>
        <w:t xml:space="preserve"> </w:t>
      </w:r>
      <w:r w:rsidRPr="003E5C57">
        <w:rPr>
          <w:rFonts w:ascii="Cambria" w:hAnsi="Cambria"/>
          <w:b/>
          <w:sz w:val="20"/>
          <w:szCs w:val="20"/>
        </w:rPr>
        <w:t>[Formularzu Ofertowym]</w:t>
      </w:r>
      <w:r w:rsidRPr="003E5C57">
        <w:rPr>
          <w:rFonts w:ascii="Cambria" w:hAnsi="Cambria"/>
          <w:sz w:val="20"/>
          <w:szCs w:val="20"/>
        </w:rPr>
        <w:t xml:space="preserve"> składa </w:t>
      </w:r>
      <w:r w:rsidRPr="003E5C57">
        <w:rPr>
          <w:rFonts w:ascii="Cambria" w:hAnsi="Cambria"/>
          <w:b/>
          <w:sz w:val="20"/>
          <w:szCs w:val="20"/>
        </w:rPr>
        <w:t>oświadczenie</w:t>
      </w:r>
      <w:r w:rsidRPr="003E5C57">
        <w:rPr>
          <w:rFonts w:ascii="Cambria" w:hAnsi="Cambria"/>
          <w:sz w:val="20"/>
          <w:szCs w:val="20"/>
        </w:rPr>
        <w:t>, że wypełnił obowiązki informacyjne przewidziane w art. 13 i 14 RODO wobec osób fizycznych, od których dane osobowe bezpośrednio lub pośrednio pozyskał w celu ubiegania się o udzielenie zamówienia publicznego w niniejszym postępowaniu.</w:t>
      </w:r>
    </w:p>
    <w:p w14:paraId="029E4073" w14:textId="77777777" w:rsidR="00D47836" w:rsidRPr="003E5C57" w:rsidRDefault="00D47836" w:rsidP="00D47836">
      <w:pPr>
        <w:spacing w:after="0" w:line="240" w:lineRule="auto"/>
        <w:jc w:val="both"/>
        <w:rPr>
          <w:rFonts w:ascii="Cambria" w:hAnsi="Cambria"/>
          <w:b/>
          <w:sz w:val="24"/>
          <w:szCs w:val="24"/>
        </w:rPr>
      </w:pPr>
      <w:r w:rsidRPr="003E5C57">
        <w:rPr>
          <w:rFonts w:ascii="Cambria" w:hAnsi="Cambria"/>
          <w:b/>
          <w:sz w:val="24"/>
          <w:szCs w:val="24"/>
        </w:rPr>
        <w:t>---------------------------------------------------</w:t>
      </w:r>
    </w:p>
    <w:p w14:paraId="0C1B2BBC" w14:textId="77777777" w:rsidR="00D47836" w:rsidRPr="003E5C57" w:rsidRDefault="00D47836" w:rsidP="00D47836">
      <w:pPr>
        <w:spacing w:after="0" w:line="240" w:lineRule="auto"/>
        <w:jc w:val="both"/>
        <w:rPr>
          <w:rFonts w:ascii="Cambria" w:hAnsi="Cambria"/>
          <w:sz w:val="16"/>
          <w:szCs w:val="16"/>
        </w:rPr>
      </w:pPr>
      <w:r w:rsidRPr="003E5C57">
        <w:rPr>
          <w:rFonts w:ascii="Cambria" w:hAnsi="Cambria"/>
          <w:sz w:val="16"/>
          <w:szCs w:val="16"/>
        </w:rPr>
        <w:t>1) Wyjaśnienie: skorzystanie z prawa do sprostowania lub uzupełnienia danych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0969885F" w14:textId="77777777" w:rsidR="00D47836" w:rsidRPr="003E5C57" w:rsidRDefault="00D47836" w:rsidP="00D47836">
      <w:pPr>
        <w:spacing w:after="0" w:line="240" w:lineRule="auto"/>
        <w:jc w:val="both"/>
        <w:rPr>
          <w:rFonts w:ascii="Cambria" w:hAnsi="Cambria"/>
          <w:sz w:val="16"/>
          <w:szCs w:val="16"/>
        </w:rPr>
      </w:pPr>
    </w:p>
    <w:p w14:paraId="30A14A0B" w14:textId="77777777" w:rsidR="00D47836" w:rsidRPr="00F4462A" w:rsidRDefault="00D47836" w:rsidP="00D47836">
      <w:pPr>
        <w:spacing w:after="0" w:line="240" w:lineRule="auto"/>
        <w:jc w:val="both"/>
        <w:rPr>
          <w:rFonts w:ascii="Cambria" w:hAnsi="Cambria"/>
          <w:sz w:val="16"/>
          <w:szCs w:val="16"/>
        </w:rPr>
      </w:pPr>
      <w:r w:rsidRPr="003E5C57">
        <w:rPr>
          <w:rFonts w:ascii="Cambria" w:hAnsi="Cambria"/>
          <w:sz w:val="16"/>
          <w:szCs w:val="16"/>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A252A7" w14:textId="77777777" w:rsidR="00D47836" w:rsidRDefault="00D47836" w:rsidP="00D47836"/>
    <w:p w14:paraId="17F3A59A" w14:textId="22D7D532" w:rsidR="00386F24" w:rsidRPr="00AF25E4" w:rsidRDefault="00386F24" w:rsidP="00D47836">
      <w:pPr>
        <w:autoSpaceDE w:val="0"/>
        <w:autoSpaceDN w:val="0"/>
        <w:adjustRightInd w:val="0"/>
        <w:spacing w:after="0" w:line="240" w:lineRule="auto"/>
        <w:jc w:val="right"/>
        <w:rPr>
          <w:rFonts w:ascii="Arial" w:eastAsia="Calibri" w:hAnsi="Arial" w:cs="Arial"/>
          <w:color w:val="000000" w:themeColor="text1"/>
          <w:sz w:val="20"/>
          <w:szCs w:val="20"/>
        </w:rPr>
      </w:pPr>
    </w:p>
    <w:sectPr w:rsidR="00386F24" w:rsidRPr="00AF25E4" w:rsidSect="0086154A">
      <w:footerReference w:type="default" r:id="rId2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6272" w14:textId="77777777" w:rsidR="00283599" w:rsidRDefault="00283599" w:rsidP="009A7753">
      <w:pPr>
        <w:spacing w:after="0" w:line="240" w:lineRule="auto"/>
      </w:pPr>
      <w:r>
        <w:separator/>
      </w:r>
    </w:p>
  </w:endnote>
  <w:endnote w:type="continuationSeparator" w:id="0">
    <w:p w14:paraId="25806A04" w14:textId="77777777" w:rsidR="00283599" w:rsidRDefault="0028359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0E34" w14:textId="77777777" w:rsidR="00283599" w:rsidRDefault="00283599" w:rsidP="00AE2FEC">
    <w:pPr>
      <w:pStyle w:val="Stopka"/>
      <w:tabs>
        <w:tab w:val="clear" w:pos="4536"/>
        <w:tab w:val="clear" w:pos="9072"/>
        <w:tab w:val="left" w:pos="1050"/>
      </w:tabs>
      <w:rPr>
        <w:rFonts w:cs="Times New Roman"/>
        <w:b/>
        <w:sz w:val="20"/>
        <w:szCs w:val="20"/>
      </w:rPr>
    </w:pPr>
    <w:r>
      <w:rPr>
        <w:noProof/>
        <w:lang w:eastAsia="pl-PL"/>
      </w:rPr>
      <w:drawing>
        <wp:inline distT="0" distB="0" distL="0" distR="0" wp14:anchorId="476DD147" wp14:editId="5B0262B0">
          <wp:extent cx="1371600" cy="509047"/>
          <wp:effectExtent l="0" t="0" r="0" b="5715"/>
          <wp:docPr id="17" name="Obraz 17"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7324D92B" w14:textId="3C793B4F" w:rsidR="00283599" w:rsidRDefault="00283599" w:rsidP="00692FED">
    <w:pPr>
      <w:pStyle w:val="Stopka"/>
      <w:tabs>
        <w:tab w:val="clear" w:pos="4536"/>
        <w:tab w:val="clear" w:pos="9072"/>
        <w:tab w:val="left" w:pos="1050"/>
      </w:tabs>
      <w:rPr>
        <w:rFonts w:cs="Times New Roman"/>
        <w:sz w:val="20"/>
        <w:szCs w:val="20"/>
      </w:rPr>
    </w:pPr>
    <w:r>
      <w:rPr>
        <w:rFonts w:cs="Times New Roman"/>
        <w:b/>
        <w:sz w:val="20"/>
        <w:szCs w:val="20"/>
      </w:rPr>
      <w:t xml:space="preserve">EZP-271-2-106/PN/2020 </w:t>
    </w:r>
    <w:sdt>
      <w:sdtPr>
        <w:rPr>
          <w:rFonts w:eastAsiaTheme="majorEastAsia" w:cstheme="majorBidi"/>
          <w:sz w:val="16"/>
          <w:szCs w:val="16"/>
        </w:rPr>
        <w:id w:val="-307560753"/>
        <w:docPartObj>
          <w:docPartGallery w:val="Page Numbers (Bottom of Page)"/>
          <w:docPartUnique/>
        </w:docPartObj>
      </w:sdtPr>
      <w:sdtEndPr/>
      <w:sdtContent>
        <w:r>
          <w:rPr>
            <w:rFonts w:eastAsiaTheme="majorEastAsia" w:cstheme="majorBidi"/>
            <w:sz w:val="16"/>
            <w:szCs w:val="16"/>
          </w:rPr>
          <w:tab/>
          <w:t xml:space="preserve">                                                                                                                                                                                                                                                    </w:t>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A18F9" w:rsidRPr="001A18F9">
          <w:rPr>
            <w:rFonts w:eastAsiaTheme="majorEastAsia" w:cstheme="majorBidi"/>
            <w:noProof/>
            <w:sz w:val="16"/>
            <w:szCs w:val="16"/>
          </w:rPr>
          <w:t>2</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29C3249E" w14:textId="0FDDBFC1" w:rsidR="00283599" w:rsidRPr="007F50D3" w:rsidRDefault="00283599" w:rsidP="00AE2FEC">
    <w:pPr>
      <w:pStyle w:val="Stopka"/>
      <w:tabs>
        <w:tab w:val="clear" w:pos="4536"/>
        <w:tab w:val="clear" w:pos="9072"/>
        <w:tab w:val="left" w:pos="1050"/>
      </w:tabs>
      <w:rPr>
        <w:rFonts w:cs="Times New Roman"/>
        <w:sz w:val="20"/>
        <w:szCs w:val="20"/>
      </w:rPr>
    </w:pPr>
  </w:p>
  <w:p w14:paraId="3E607A58" w14:textId="4B79ADB9" w:rsidR="00283599" w:rsidRPr="0019537E" w:rsidRDefault="00283599" w:rsidP="00F302A5">
    <w:pPr>
      <w:pStyle w:val="Stopka"/>
      <w:tabs>
        <w:tab w:val="left" w:pos="1830"/>
        <w:tab w:val="left" w:pos="4229"/>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283599" w:rsidRDefault="002835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283599" w:rsidRDefault="002835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0BC7" w14:textId="367BAD01" w:rsidR="00283599" w:rsidRPr="005A0A40" w:rsidRDefault="00283599" w:rsidP="00A224DF">
    <w:pPr>
      <w:pStyle w:val="Stopka"/>
      <w:tabs>
        <w:tab w:val="clear" w:pos="4536"/>
        <w:tab w:val="clear" w:pos="9072"/>
        <w:tab w:val="left" w:pos="1050"/>
      </w:tabs>
      <w:rPr>
        <w:rFonts w:cs="Times New Roman"/>
        <w:b/>
        <w:sz w:val="20"/>
        <w:szCs w:val="20"/>
      </w:rPr>
    </w:pPr>
    <w:r>
      <w:rPr>
        <w:noProof/>
        <w:lang w:eastAsia="pl-PL"/>
      </w:rPr>
      <w:drawing>
        <wp:inline distT="0" distB="0" distL="0" distR="0" wp14:anchorId="02CD4961" wp14:editId="1884B760">
          <wp:extent cx="1371600" cy="509047"/>
          <wp:effectExtent l="0" t="0" r="0" b="5715"/>
          <wp:docPr id="19" name="Obraz 19"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47EEC661" w14:textId="61469E5D" w:rsidR="00283599" w:rsidRPr="00EC3CD5" w:rsidRDefault="00283599" w:rsidP="00A224DF">
    <w:pPr>
      <w:pStyle w:val="Stopka"/>
      <w:tabs>
        <w:tab w:val="clear" w:pos="4536"/>
        <w:tab w:val="clear" w:pos="9072"/>
        <w:tab w:val="left" w:pos="1050"/>
      </w:tabs>
      <w:rPr>
        <w:rFonts w:cs="Times New Roman"/>
        <w:sz w:val="20"/>
        <w:szCs w:val="20"/>
      </w:rPr>
    </w:pPr>
    <w:r>
      <w:rPr>
        <w:rFonts w:cs="Times New Roman"/>
        <w:sz w:val="20"/>
        <w:szCs w:val="20"/>
      </w:rPr>
      <w:t xml:space="preserve">EZP-271-2-94/PN/2020  </w:t>
    </w:r>
  </w:p>
  <w:p w14:paraId="4A525CC6" w14:textId="77777777" w:rsidR="00283599" w:rsidRDefault="00283599">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CB3014">
      <w:rPr>
        <w:rFonts w:ascii="Calibri" w:hAnsi="Calibri" w:cs="Arial"/>
        <w:noProof/>
        <w:sz w:val="16"/>
        <w:szCs w:val="16"/>
      </w:rPr>
      <w:t>49</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709E1998" w14:textId="23F6DD14" w:rsidR="00283599" w:rsidRPr="005A0A40" w:rsidRDefault="00283599" w:rsidP="00EC3CD5">
        <w:pPr>
          <w:pStyle w:val="Stopka"/>
          <w:tabs>
            <w:tab w:val="clear" w:pos="4536"/>
            <w:tab w:val="clear" w:pos="9072"/>
            <w:tab w:val="left" w:pos="1050"/>
          </w:tabs>
          <w:rPr>
            <w:rFonts w:cs="Times New Roman"/>
            <w:b/>
            <w:sz w:val="20"/>
            <w:szCs w:val="20"/>
          </w:rPr>
        </w:pPr>
        <w:r>
          <w:rPr>
            <w:noProof/>
            <w:lang w:eastAsia="pl-PL"/>
          </w:rPr>
          <w:drawing>
            <wp:inline distT="0" distB="0" distL="0" distR="0" wp14:anchorId="0F73EE26" wp14:editId="6D83E9F7">
              <wp:extent cx="1371600" cy="509047"/>
              <wp:effectExtent l="0" t="0" r="0" b="5715"/>
              <wp:docPr id="18" name="Obraz 18"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60542A65" w14:textId="7D50FCFB" w:rsidR="00283599" w:rsidRPr="00EC3CD5" w:rsidRDefault="004A2136" w:rsidP="00EC3CD5">
        <w:pPr>
          <w:pStyle w:val="Stopka"/>
          <w:tabs>
            <w:tab w:val="clear" w:pos="4536"/>
            <w:tab w:val="clear" w:pos="9072"/>
            <w:tab w:val="left" w:pos="1050"/>
          </w:tabs>
          <w:rPr>
            <w:rFonts w:cs="Times New Roman"/>
            <w:sz w:val="20"/>
            <w:szCs w:val="20"/>
          </w:rPr>
        </w:pPr>
        <w:r>
          <w:rPr>
            <w:rFonts w:cs="Times New Roman"/>
            <w:sz w:val="20"/>
            <w:szCs w:val="20"/>
          </w:rPr>
          <w:t>EZP-271-2-106</w:t>
        </w:r>
        <w:r w:rsidR="00283599">
          <w:rPr>
            <w:rFonts w:cs="Times New Roman"/>
            <w:sz w:val="20"/>
            <w:szCs w:val="20"/>
          </w:rPr>
          <w:t xml:space="preserve">/PN/2020  </w:t>
        </w:r>
      </w:p>
      <w:p w14:paraId="468490F3" w14:textId="250C34D9" w:rsidR="00283599" w:rsidRPr="0019537E" w:rsidRDefault="00283599" w:rsidP="00103778">
        <w:pPr>
          <w:pStyle w:val="Stopka"/>
          <w:tabs>
            <w:tab w:val="clear" w:pos="4536"/>
            <w:tab w:val="clear" w:pos="9072"/>
            <w:tab w:val="left" w:pos="1050"/>
          </w:tabs>
          <w:rPr>
            <w:rFonts w:cs="Times New Roman"/>
            <w:sz w:val="20"/>
            <w:szCs w:val="20"/>
          </w:rPr>
        </w:pPr>
      </w:p>
      <w:p w14:paraId="5CCF41EB" w14:textId="77777777" w:rsidR="00283599" w:rsidRPr="0019537E" w:rsidRDefault="00283599"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B3014" w:rsidRPr="00CB3014">
          <w:rPr>
            <w:rFonts w:eastAsiaTheme="majorEastAsia" w:cstheme="majorBidi"/>
            <w:noProof/>
            <w:sz w:val="16"/>
            <w:szCs w:val="16"/>
          </w:rPr>
          <w:t>50</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5119" w14:textId="77777777" w:rsidR="00283599" w:rsidRDefault="00283599" w:rsidP="009A7753">
      <w:pPr>
        <w:spacing w:after="0" w:line="240" w:lineRule="auto"/>
      </w:pPr>
      <w:r>
        <w:separator/>
      </w:r>
    </w:p>
  </w:footnote>
  <w:footnote w:type="continuationSeparator" w:id="0">
    <w:p w14:paraId="0588CD8B" w14:textId="77777777" w:rsidR="00283599" w:rsidRDefault="00283599"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23AE" w14:textId="26B6FE1C" w:rsidR="00283599" w:rsidRDefault="00283599">
    <w:pPr>
      <w:pStyle w:val="Nagwek"/>
    </w:pPr>
    <w:r>
      <w:rPr>
        <w:noProof/>
        <w:lang w:eastAsia="pl-PL"/>
      </w:rPr>
      <w:drawing>
        <wp:inline distT="0" distB="0" distL="0" distR="0" wp14:anchorId="52EB6E15" wp14:editId="117A951C">
          <wp:extent cx="5761355" cy="63373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4" w15:restartNumberingAfterBreak="0">
    <w:nsid w:val="04F2723E"/>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5C2B46"/>
    <w:multiLevelType w:val="multilevel"/>
    <w:tmpl w:val="A4528E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BA27E0"/>
    <w:multiLevelType w:val="hybridMultilevel"/>
    <w:tmpl w:val="38EC0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00E5DDD"/>
    <w:multiLevelType w:val="hybridMultilevel"/>
    <w:tmpl w:val="EC2CEF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59145A1"/>
    <w:multiLevelType w:val="hybridMultilevel"/>
    <w:tmpl w:val="ACE0924C"/>
    <w:lvl w:ilvl="0" w:tplc="B524C35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6576F5A"/>
    <w:multiLevelType w:val="hybridMultilevel"/>
    <w:tmpl w:val="64FA55A6"/>
    <w:lvl w:ilvl="0" w:tplc="04150001">
      <w:start w:val="1"/>
      <w:numFmt w:val="bullet"/>
      <w:lvlText w:val=""/>
      <w:lvlJc w:val="left"/>
      <w:pPr>
        <w:ind w:left="9" w:hanging="360"/>
      </w:pPr>
      <w:rPr>
        <w:rFonts w:ascii="Symbol" w:hAnsi="Symbol" w:hint="default"/>
      </w:rPr>
    </w:lvl>
    <w:lvl w:ilvl="1" w:tplc="04150003" w:tentative="1">
      <w:start w:val="1"/>
      <w:numFmt w:val="bullet"/>
      <w:lvlText w:val="o"/>
      <w:lvlJc w:val="left"/>
      <w:pPr>
        <w:ind w:left="729" w:hanging="360"/>
      </w:pPr>
      <w:rPr>
        <w:rFonts w:ascii="Courier New" w:hAnsi="Courier New" w:cs="Courier New" w:hint="default"/>
      </w:rPr>
    </w:lvl>
    <w:lvl w:ilvl="2" w:tplc="04150005" w:tentative="1">
      <w:start w:val="1"/>
      <w:numFmt w:val="bullet"/>
      <w:lvlText w:val=""/>
      <w:lvlJc w:val="left"/>
      <w:pPr>
        <w:ind w:left="1449" w:hanging="360"/>
      </w:pPr>
      <w:rPr>
        <w:rFonts w:ascii="Wingdings" w:hAnsi="Wingdings" w:hint="default"/>
      </w:rPr>
    </w:lvl>
    <w:lvl w:ilvl="3" w:tplc="04150001" w:tentative="1">
      <w:start w:val="1"/>
      <w:numFmt w:val="bullet"/>
      <w:lvlText w:val=""/>
      <w:lvlJc w:val="left"/>
      <w:pPr>
        <w:ind w:left="2169" w:hanging="360"/>
      </w:pPr>
      <w:rPr>
        <w:rFonts w:ascii="Symbol" w:hAnsi="Symbol" w:hint="default"/>
      </w:rPr>
    </w:lvl>
    <w:lvl w:ilvl="4" w:tplc="04150003" w:tentative="1">
      <w:start w:val="1"/>
      <w:numFmt w:val="bullet"/>
      <w:lvlText w:val="o"/>
      <w:lvlJc w:val="left"/>
      <w:pPr>
        <w:ind w:left="2889" w:hanging="360"/>
      </w:pPr>
      <w:rPr>
        <w:rFonts w:ascii="Courier New" w:hAnsi="Courier New" w:cs="Courier New" w:hint="default"/>
      </w:rPr>
    </w:lvl>
    <w:lvl w:ilvl="5" w:tplc="04150005" w:tentative="1">
      <w:start w:val="1"/>
      <w:numFmt w:val="bullet"/>
      <w:lvlText w:val=""/>
      <w:lvlJc w:val="left"/>
      <w:pPr>
        <w:ind w:left="3609" w:hanging="360"/>
      </w:pPr>
      <w:rPr>
        <w:rFonts w:ascii="Wingdings" w:hAnsi="Wingdings" w:hint="default"/>
      </w:rPr>
    </w:lvl>
    <w:lvl w:ilvl="6" w:tplc="04150001" w:tentative="1">
      <w:start w:val="1"/>
      <w:numFmt w:val="bullet"/>
      <w:lvlText w:val=""/>
      <w:lvlJc w:val="left"/>
      <w:pPr>
        <w:ind w:left="4329" w:hanging="360"/>
      </w:pPr>
      <w:rPr>
        <w:rFonts w:ascii="Symbol" w:hAnsi="Symbol" w:hint="default"/>
      </w:rPr>
    </w:lvl>
    <w:lvl w:ilvl="7" w:tplc="04150003" w:tentative="1">
      <w:start w:val="1"/>
      <w:numFmt w:val="bullet"/>
      <w:lvlText w:val="o"/>
      <w:lvlJc w:val="left"/>
      <w:pPr>
        <w:ind w:left="5049" w:hanging="360"/>
      </w:pPr>
      <w:rPr>
        <w:rFonts w:ascii="Courier New" w:hAnsi="Courier New" w:cs="Courier New" w:hint="default"/>
      </w:rPr>
    </w:lvl>
    <w:lvl w:ilvl="8" w:tplc="04150005" w:tentative="1">
      <w:start w:val="1"/>
      <w:numFmt w:val="bullet"/>
      <w:lvlText w:val=""/>
      <w:lvlJc w:val="left"/>
      <w:pPr>
        <w:ind w:left="5769" w:hanging="360"/>
      </w:pPr>
      <w:rPr>
        <w:rFonts w:ascii="Wingdings" w:hAnsi="Wingdings" w:hint="default"/>
      </w:rPr>
    </w:lvl>
  </w:abstractNum>
  <w:abstractNum w:abstractNumId="57" w15:restartNumberingAfterBreak="0">
    <w:nsid w:val="3E7C5C17"/>
    <w:multiLevelType w:val="hybridMultilevel"/>
    <w:tmpl w:val="F6107F72"/>
    <w:lvl w:ilvl="0" w:tplc="5DA27B22">
      <w:start w:val="1"/>
      <w:numFmt w:val="decimal"/>
      <w:lvlText w:val="%1."/>
      <w:lvlJc w:val="left"/>
      <w:pPr>
        <w:tabs>
          <w:tab w:val="num" w:pos="360"/>
        </w:tabs>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3"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064DDF"/>
    <w:multiLevelType w:val="multilevel"/>
    <w:tmpl w:val="60DAE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C74138"/>
    <w:multiLevelType w:val="hybridMultilevel"/>
    <w:tmpl w:val="93BC4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991650"/>
    <w:multiLevelType w:val="hybridMultilevel"/>
    <w:tmpl w:val="12B2A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6"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61DD1631"/>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783DC7"/>
    <w:multiLevelType w:val="hybridMultilevel"/>
    <w:tmpl w:val="FE3CC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10DE9"/>
    <w:multiLevelType w:val="multilevel"/>
    <w:tmpl w:val="FBD82950"/>
    <w:lvl w:ilvl="0">
      <w:start w:val="1"/>
      <w:numFmt w:val="decimal"/>
      <w:lvlText w:val="%1."/>
      <w:lvlJc w:val="left"/>
      <w:pPr>
        <w:ind w:left="360" w:hanging="360"/>
      </w:pPr>
      <w:rPr>
        <w:rFonts w:ascii="Arial" w:hAnsi="Arial" w:cs="Arial"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3" w15:restartNumberingAfterBreak="0">
    <w:nsid w:val="78D54F8F"/>
    <w:multiLevelType w:val="multilevel"/>
    <w:tmpl w:val="E33E86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644"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2"/>
  </w:num>
  <w:num w:numId="3">
    <w:abstractNumId w:val="96"/>
  </w:num>
  <w:num w:numId="4">
    <w:abstractNumId w:val="35"/>
  </w:num>
  <w:num w:numId="5">
    <w:abstractNumId w:val="51"/>
  </w:num>
  <w:num w:numId="6">
    <w:abstractNumId w:val="54"/>
  </w:num>
  <w:num w:numId="7">
    <w:abstractNumId w:val="49"/>
  </w:num>
  <w:num w:numId="8">
    <w:abstractNumId w:val="25"/>
  </w:num>
  <w:num w:numId="9">
    <w:abstractNumId w:val="78"/>
  </w:num>
  <w:num w:numId="10">
    <w:abstractNumId w:val="63"/>
  </w:num>
  <w:num w:numId="11">
    <w:abstractNumId w:val="53"/>
  </w:num>
  <w:num w:numId="12">
    <w:abstractNumId w:val="72"/>
  </w:num>
  <w:num w:numId="13">
    <w:abstractNumId w:val="76"/>
  </w:num>
  <w:num w:numId="14">
    <w:abstractNumId w:val="15"/>
  </w:num>
  <w:num w:numId="15">
    <w:abstractNumId w:val="26"/>
  </w:num>
  <w:num w:numId="16">
    <w:abstractNumId w:val="75"/>
  </w:num>
  <w:num w:numId="17">
    <w:abstractNumId w:val="28"/>
  </w:num>
  <w:num w:numId="18">
    <w:abstractNumId w:val="20"/>
  </w:num>
  <w:num w:numId="19">
    <w:abstractNumId w:val="88"/>
  </w:num>
  <w:num w:numId="20">
    <w:abstractNumId w:val="44"/>
  </w:num>
  <w:num w:numId="21">
    <w:abstractNumId w:val="38"/>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60"/>
  </w:num>
  <w:num w:numId="25">
    <w:abstractNumId w:val="80"/>
  </w:num>
  <w:num w:numId="26">
    <w:abstractNumId w:val="97"/>
  </w:num>
  <w:num w:numId="27">
    <w:abstractNumId w:val="3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num>
  <w:num w:numId="31">
    <w:abstractNumId w:val="0"/>
  </w:num>
  <w:num w:numId="32">
    <w:abstractNumId w:val="48"/>
  </w:num>
  <w:num w:numId="33">
    <w:abstractNumId w:val="24"/>
  </w:num>
  <w:num w:numId="34">
    <w:abstractNumId w:val="32"/>
  </w:num>
  <w:num w:numId="35">
    <w:abstractNumId w:val="37"/>
  </w:num>
  <w:num w:numId="36">
    <w:abstractNumId w:val="73"/>
  </w:num>
  <w:num w:numId="37">
    <w:abstractNumId w:val="27"/>
  </w:num>
  <w:num w:numId="38">
    <w:abstractNumId w:val="70"/>
  </w:num>
  <w:num w:numId="39">
    <w:abstractNumId w:val="68"/>
  </w:num>
  <w:num w:numId="40">
    <w:abstractNumId w:val="84"/>
  </w:num>
  <w:num w:numId="41">
    <w:abstractNumId w:val="74"/>
  </w:num>
  <w:num w:numId="42">
    <w:abstractNumId w:val="83"/>
  </w:num>
  <w:num w:numId="43">
    <w:abstractNumId w:val="65"/>
  </w:num>
  <w:num w:numId="44">
    <w:abstractNumId w:val="30"/>
  </w:num>
  <w:num w:numId="45">
    <w:abstractNumId w:val="19"/>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num>
  <w:num w:numId="48">
    <w:abstractNumId w:val="61"/>
    <w:lvlOverride w:ilvl="0">
      <w:startOverride w:val="1"/>
    </w:lvlOverride>
  </w:num>
  <w:num w:numId="49">
    <w:abstractNumId w:val="12"/>
  </w:num>
  <w:num w:numId="50">
    <w:abstractNumId w:val="96"/>
    <w:lvlOverride w:ilvl="0">
      <w:startOverride w:val="1"/>
    </w:lvlOverride>
  </w:num>
  <w:num w:numId="51">
    <w:abstractNumId w:val="89"/>
  </w:num>
  <w:num w:numId="52">
    <w:abstractNumId w:val="50"/>
  </w:num>
  <w:num w:numId="53">
    <w:abstractNumId w:val="87"/>
  </w:num>
  <w:num w:numId="54">
    <w:abstractNumId w:val="17"/>
  </w:num>
  <w:num w:numId="55">
    <w:abstractNumId w:val="42"/>
  </w:num>
  <w:num w:numId="56">
    <w:abstractNumId w:val="52"/>
  </w:num>
  <w:num w:numId="57">
    <w:abstractNumId w:val="85"/>
  </w:num>
  <w:num w:numId="58">
    <w:abstractNumId w:val="47"/>
  </w:num>
  <w:num w:numId="59">
    <w:abstractNumId w:val="43"/>
  </w:num>
  <w:num w:numId="60">
    <w:abstractNumId w:val="94"/>
  </w:num>
  <w:num w:numId="61">
    <w:abstractNumId w:val="91"/>
  </w:num>
  <w:num w:numId="62">
    <w:abstractNumId w:val="69"/>
  </w:num>
  <w:num w:numId="63">
    <w:abstractNumId w:val="39"/>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num>
  <w:num w:numId="70">
    <w:abstractNumId w:val="16"/>
  </w:num>
  <w:num w:numId="71">
    <w:abstractNumId w:val="62"/>
  </w:num>
  <w:num w:numId="72">
    <w:abstractNumId w:val="31"/>
  </w:num>
  <w:num w:numId="73">
    <w:abstractNumId w:val="13"/>
  </w:num>
  <w:num w:numId="74">
    <w:abstractNumId w:val="57"/>
  </w:num>
  <w:num w:numId="75">
    <w:abstractNumId w:val="21"/>
  </w:num>
  <w:num w:numId="76">
    <w:abstractNumId w:val="64"/>
  </w:num>
  <w:num w:numId="77">
    <w:abstractNumId w:val="23"/>
  </w:num>
  <w:num w:numId="78">
    <w:abstractNumId w:val="66"/>
  </w:num>
  <w:num w:numId="79">
    <w:abstractNumId w:val="56"/>
  </w:num>
  <w:num w:numId="80">
    <w:abstractNumId w:val="71"/>
  </w:num>
  <w:num w:numId="81">
    <w:abstractNumId w:val="93"/>
  </w:num>
  <w:num w:numId="82">
    <w:abstractNumId w:val="40"/>
  </w:num>
  <w:num w:numId="83">
    <w:abstractNumId w:val="90"/>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6"/>
  </w:num>
  <w:num w:numId="86">
    <w:abstractNumId w:val="55"/>
  </w:num>
  <w:num w:numId="87">
    <w:abstractNumId w:val="14"/>
  </w:num>
  <w:num w:numId="88">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3FA"/>
    <w:rsid w:val="0000184B"/>
    <w:rsid w:val="00001F13"/>
    <w:rsid w:val="00001F9B"/>
    <w:rsid w:val="000031AE"/>
    <w:rsid w:val="00003475"/>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2D80"/>
    <w:rsid w:val="0001367C"/>
    <w:rsid w:val="00013FC4"/>
    <w:rsid w:val="00014F39"/>
    <w:rsid w:val="00014F97"/>
    <w:rsid w:val="000150CC"/>
    <w:rsid w:val="000151A9"/>
    <w:rsid w:val="000151DF"/>
    <w:rsid w:val="000154C8"/>
    <w:rsid w:val="00015846"/>
    <w:rsid w:val="00015A29"/>
    <w:rsid w:val="00016637"/>
    <w:rsid w:val="000167A8"/>
    <w:rsid w:val="00016B75"/>
    <w:rsid w:val="00020A33"/>
    <w:rsid w:val="00020DFF"/>
    <w:rsid w:val="0002188F"/>
    <w:rsid w:val="00021BB1"/>
    <w:rsid w:val="00021BCA"/>
    <w:rsid w:val="00021EC6"/>
    <w:rsid w:val="000222E0"/>
    <w:rsid w:val="00022372"/>
    <w:rsid w:val="00022414"/>
    <w:rsid w:val="00023048"/>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102"/>
    <w:rsid w:val="00042798"/>
    <w:rsid w:val="00042BA5"/>
    <w:rsid w:val="00044395"/>
    <w:rsid w:val="000446B4"/>
    <w:rsid w:val="00045128"/>
    <w:rsid w:val="00045C6E"/>
    <w:rsid w:val="000460A5"/>
    <w:rsid w:val="000464A6"/>
    <w:rsid w:val="00046C9D"/>
    <w:rsid w:val="00046F0F"/>
    <w:rsid w:val="00046F60"/>
    <w:rsid w:val="000475B6"/>
    <w:rsid w:val="000508AF"/>
    <w:rsid w:val="000516EA"/>
    <w:rsid w:val="00051925"/>
    <w:rsid w:val="00051ADE"/>
    <w:rsid w:val="0005215A"/>
    <w:rsid w:val="00052CB4"/>
    <w:rsid w:val="000535E7"/>
    <w:rsid w:val="00053693"/>
    <w:rsid w:val="00053764"/>
    <w:rsid w:val="000537E6"/>
    <w:rsid w:val="00053D39"/>
    <w:rsid w:val="00054D26"/>
    <w:rsid w:val="00055DAD"/>
    <w:rsid w:val="00055E2D"/>
    <w:rsid w:val="00056967"/>
    <w:rsid w:val="00056BF3"/>
    <w:rsid w:val="00057940"/>
    <w:rsid w:val="00057A6B"/>
    <w:rsid w:val="00060517"/>
    <w:rsid w:val="000609F7"/>
    <w:rsid w:val="000610A9"/>
    <w:rsid w:val="00061BBB"/>
    <w:rsid w:val="00062393"/>
    <w:rsid w:val="00062DD3"/>
    <w:rsid w:val="00063C22"/>
    <w:rsid w:val="00064005"/>
    <w:rsid w:val="0006455F"/>
    <w:rsid w:val="0006467D"/>
    <w:rsid w:val="00064AA9"/>
    <w:rsid w:val="00065148"/>
    <w:rsid w:val="0006517C"/>
    <w:rsid w:val="000654F5"/>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281"/>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58F"/>
    <w:rsid w:val="00080FAB"/>
    <w:rsid w:val="00081762"/>
    <w:rsid w:val="00081F9D"/>
    <w:rsid w:val="00082E25"/>
    <w:rsid w:val="00082E8B"/>
    <w:rsid w:val="000834F4"/>
    <w:rsid w:val="00083934"/>
    <w:rsid w:val="00083C8A"/>
    <w:rsid w:val="00083ECF"/>
    <w:rsid w:val="00084320"/>
    <w:rsid w:val="000847FA"/>
    <w:rsid w:val="00084A7B"/>
    <w:rsid w:val="00084F79"/>
    <w:rsid w:val="000854D3"/>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79"/>
    <w:rsid w:val="000A0B94"/>
    <w:rsid w:val="000A102C"/>
    <w:rsid w:val="000A12FE"/>
    <w:rsid w:val="000A1C82"/>
    <w:rsid w:val="000A1E47"/>
    <w:rsid w:val="000A338A"/>
    <w:rsid w:val="000A3890"/>
    <w:rsid w:val="000A3964"/>
    <w:rsid w:val="000A398C"/>
    <w:rsid w:val="000A3D7D"/>
    <w:rsid w:val="000A46E0"/>
    <w:rsid w:val="000A4843"/>
    <w:rsid w:val="000A4F4A"/>
    <w:rsid w:val="000A55A4"/>
    <w:rsid w:val="000A5720"/>
    <w:rsid w:val="000A6221"/>
    <w:rsid w:val="000A667B"/>
    <w:rsid w:val="000A6871"/>
    <w:rsid w:val="000A6C4C"/>
    <w:rsid w:val="000A7722"/>
    <w:rsid w:val="000A7CA0"/>
    <w:rsid w:val="000B00B0"/>
    <w:rsid w:val="000B08D7"/>
    <w:rsid w:val="000B0CB9"/>
    <w:rsid w:val="000B160F"/>
    <w:rsid w:val="000B1963"/>
    <w:rsid w:val="000B1A28"/>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5E9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DF3"/>
    <w:rsid w:val="000D3393"/>
    <w:rsid w:val="000D34BB"/>
    <w:rsid w:val="000D3BE6"/>
    <w:rsid w:val="000D4BA5"/>
    <w:rsid w:val="000D52D4"/>
    <w:rsid w:val="000D55DB"/>
    <w:rsid w:val="000D57A2"/>
    <w:rsid w:val="000D5DE0"/>
    <w:rsid w:val="000D6ABD"/>
    <w:rsid w:val="000D7ABB"/>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70"/>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0F2"/>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72E"/>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00A"/>
    <w:rsid w:val="00132936"/>
    <w:rsid w:val="00132C7C"/>
    <w:rsid w:val="00133AF9"/>
    <w:rsid w:val="00133B61"/>
    <w:rsid w:val="00133BE5"/>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A94"/>
    <w:rsid w:val="00154E1A"/>
    <w:rsid w:val="00154F37"/>
    <w:rsid w:val="00155B44"/>
    <w:rsid w:val="00156830"/>
    <w:rsid w:val="00157ACE"/>
    <w:rsid w:val="001600DA"/>
    <w:rsid w:val="00160F54"/>
    <w:rsid w:val="00161064"/>
    <w:rsid w:val="001611F6"/>
    <w:rsid w:val="00162770"/>
    <w:rsid w:val="00163B48"/>
    <w:rsid w:val="0016418F"/>
    <w:rsid w:val="00164ED1"/>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9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CFD"/>
    <w:rsid w:val="00177D2D"/>
    <w:rsid w:val="00177EF7"/>
    <w:rsid w:val="001800C3"/>
    <w:rsid w:val="00180713"/>
    <w:rsid w:val="00180BE4"/>
    <w:rsid w:val="00181697"/>
    <w:rsid w:val="001818EF"/>
    <w:rsid w:val="00182001"/>
    <w:rsid w:val="00182A69"/>
    <w:rsid w:val="00183CB4"/>
    <w:rsid w:val="00185C50"/>
    <w:rsid w:val="00185E15"/>
    <w:rsid w:val="001868A5"/>
    <w:rsid w:val="00187369"/>
    <w:rsid w:val="00187506"/>
    <w:rsid w:val="001875B9"/>
    <w:rsid w:val="001907D1"/>
    <w:rsid w:val="00190920"/>
    <w:rsid w:val="0019110F"/>
    <w:rsid w:val="00191136"/>
    <w:rsid w:val="001933BE"/>
    <w:rsid w:val="00194874"/>
    <w:rsid w:val="0019537E"/>
    <w:rsid w:val="00195E55"/>
    <w:rsid w:val="00195E94"/>
    <w:rsid w:val="001A0333"/>
    <w:rsid w:val="001A0CB4"/>
    <w:rsid w:val="001A1899"/>
    <w:rsid w:val="001A18F9"/>
    <w:rsid w:val="001A1A97"/>
    <w:rsid w:val="001A1B8F"/>
    <w:rsid w:val="001A26BB"/>
    <w:rsid w:val="001A301E"/>
    <w:rsid w:val="001A3658"/>
    <w:rsid w:val="001A4875"/>
    <w:rsid w:val="001A4D6B"/>
    <w:rsid w:val="001A555E"/>
    <w:rsid w:val="001A6957"/>
    <w:rsid w:val="001A6B25"/>
    <w:rsid w:val="001A6DC1"/>
    <w:rsid w:val="001A6E19"/>
    <w:rsid w:val="001A6E66"/>
    <w:rsid w:val="001A77BC"/>
    <w:rsid w:val="001A7902"/>
    <w:rsid w:val="001A7AFF"/>
    <w:rsid w:val="001A7B12"/>
    <w:rsid w:val="001B071C"/>
    <w:rsid w:val="001B0A66"/>
    <w:rsid w:val="001B0C17"/>
    <w:rsid w:val="001B1161"/>
    <w:rsid w:val="001B12A8"/>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18AD"/>
    <w:rsid w:val="001C207D"/>
    <w:rsid w:val="001C2345"/>
    <w:rsid w:val="001C256F"/>
    <w:rsid w:val="001C2BFE"/>
    <w:rsid w:val="001C3F5B"/>
    <w:rsid w:val="001C4076"/>
    <w:rsid w:val="001C49D7"/>
    <w:rsid w:val="001C4C1B"/>
    <w:rsid w:val="001C5367"/>
    <w:rsid w:val="001C542B"/>
    <w:rsid w:val="001C595D"/>
    <w:rsid w:val="001C6084"/>
    <w:rsid w:val="001C650B"/>
    <w:rsid w:val="001C65C9"/>
    <w:rsid w:val="001C6893"/>
    <w:rsid w:val="001C6985"/>
    <w:rsid w:val="001C6E63"/>
    <w:rsid w:val="001C6EC8"/>
    <w:rsid w:val="001C7384"/>
    <w:rsid w:val="001C7616"/>
    <w:rsid w:val="001D013A"/>
    <w:rsid w:val="001D0197"/>
    <w:rsid w:val="001D027A"/>
    <w:rsid w:val="001D0521"/>
    <w:rsid w:val="001D0A8A"/>
    <w:rsid w:val="001D0CAC"/>
    <w:rsid w:val="001D1348"/>
    <w:rsid w:val="001D1532"/>
    <w:rsid w:val="001D1F10"/>
    <w:rsid w:val="001D216A"/>
    <w:rsid w:val="001D2517"/>
    <w:rsid w:val="001D27A2"/>
    <w:rsid w:val="001D3F04"/>
    <w:rsid w:val="001D49AB"/>
    <w:rsid w:val="001D4FFB"/>
    <w:rsid w:val="001D51D8"/>
    <w:rsid w:val="001D55A4"/>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6EDC"/>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3D17"/>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870"/>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BB7"/>
    <w:rsid w:val="002301E9"/>
    <w:rsid w:val="0023114C"/>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CFA"/>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1B0"/>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A09"/>
    <w:rsid w:val="00281DD7"/>
    <w:rsid w:val="00282A0A"/>
    <w:rsid w:val="00282BB1"/>
    <w:rsid w:val="00282C90"/>
    <w:rsid w:val="00282E51"/>
    <w:rsid w:val="00282F67"/>
    <w:rsid w:val="0028313E"/>
    <w:rsid w:val="00283140"/>
    <w:rsid w:val="00283291"/>
    <w:rsid w:val="00283599"/>
    <w:rsid w:val="00283912"/>
    <w:rsid w:val="00283BD3"/>
    <w:rsid w:val="00283D83"/>
    <w:rsid w:val="00284241"/>
    <w:rsid w:val="002842A3"/>
    <w:rsid w:val="00284B2D"/>
    <w:rsid w:val="00285C51"/>
    <w:rsid w:val="00285DE5"/>
    <w:rsid w:val="0028611F"/>
    <w:rsid w:val="00286462"/>
    <w:rsid w:val="002869FC"/>
    <w:rsid w:val="002871BB"/>
    <w:rsid w:val="0028756B"/>
    <w:rsid w:val="00290BC5"/>
    <w:rsid w:val="00290F50"/>
    <w:rsid w:val="00291094"/>
    <w:rsid w:val="00291834"/>
    <w:rsid w:val="00291952"/>
    <w:rsid w:val="00292709"/>
    <w:rsid w:val="00292DB1"/>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3FED"/>
    <w:rsid w:val="002A4164"/>
    <w:rsid w:val="002A4798"/>
    <w:rsid w:val="002A4E50"/>
    <w:rsid w:val="002A5329"/>
    <w:rsid w:val="002A5DD0"/>
    <w:rsid w:val="002A6485"/>
    <w:rsid w:val="002A6DEB"/>
    <w:rsid w:val="002A7203"/>
    <w:rsid w:val="002A7754"/>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367"/>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0FB1"/>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8F8"/>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49B"/>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0F"/>
    <w:rsid w:val="00331150"/>
    <w:rsid w:val="00331254"/>
    <w:rsid w:val="00332094"/>
    <w:rsid w:val="00332353"/>
    <w:rsid w:val="003328C5"/>
    <w:rsid w:val="00332976"/>
    <w:rsid w:val="00332F98"/>
    <w:rsid w:val="00332FA2"/>
    <w:rsid w:val="003333AF"/>
    <w:rsid w:val="0033435D"/>
    <w:rsid w:val="00334DEA"/>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27E"/>
    <w:rsid w:val="003448E5"/>
    <w:rsid w:val="00344C52"/>
    <w:rsid w:val="00345228"/>
    <w:rsid w:val="003462B8"/>
    <w:rsid w:val="00346643"/>
    <w:rsid w:val="0034672D"/>
    <w:rsid w:val="003467FC"/>
    <w:rsid w:val="00346E12"/>
    <w:rsid w:val="00347D55"/>
    <w:rsid w:val="00347E08"/>
    <w:rsid w:val="003507E1"/>
    <w:rsid w:val="00350DD2"/>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559"/>
    <w:rsid w:val="00357BE9"/>
    <w:rsid w:val="00357CCB"/>
    <w:rsid w:val="0036021A"/>
    <w:rsid w:val="00360283"/>
    <w:rsid w:val="00360EBF"/>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414"/>
    <w:rsid w:val="00371887"/>
    <w:rsid w:val="00371D47"/>
    <w:rsid w:val="00371F23"/>
    <w:rsid w:val="003725EC"/>
    <w:rsid w:val="00372681"/>
    <w:rsid w:val="003726BF"/>
    <w:rsid w:val="00372934"/>
    <w:rsid w:val="00372961"/>
    <w:rsid w:val="00372A82"/>
    <w:rsid w:val="00372B70"/>
    <w:rsid w:val="00373325"/>
    <w:rsid w:val="00373425"/>
    <w:rsid w:val="00373628"/>
    <w:rsid w:val="00374BAF"/>
    <w:rsid w:val="00374C1B"/>
    <w:rsid w:val="003752FE"/>
    <w:rsid w:val="00375AB9"/>
    <w:rsid w:val="00376334"/>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372"/>
    <w:rsid w:val="00385781"/>
    <w:rsid w:val="00385789"/>
    <w:rsid w:val="003868E9"/>
    <w:rsid w:val="00386F24"/>
    <w:rsid w:val="00387031"/>
    <w:rsid w:val="003907CD"/>
    <w:rsid w:val="00390DD7"/>
    <w:rsid w:val="0039134B"/>
    <w:rsid w:val="00391E17"/>
    <w:rsid w:val="0039211A"/>
    <w:rsid w:val="003925BE"/>
    <w:rsid w:val="0039282E"/>
    <w:rsid w:val="00392CD6"/>
    <w:rsid w:val="00392DB1"/>
    <w:rsid w:val="00392EA2"/>
    <w:rsid w:val="00393AAD"/>
    <w:rsid w:val="00393ACF"/>
    <w:rsid w:val="00394264"/>
    <w:rsid w:val="00395542"/>
    <w:rsid w:val="00395B5A"/>
    <w:rsid w:val="00396231"/>
    <w:rsid w:val="003964BD"/>
    <w:rsid w:val="00396F76"/>
    <w:rsid w:val="00397378"/>
    <w:rsid w:val="00397C4E"/>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09"/>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19C"/>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48A3"/>
    <w:rsid w:val="003F5031"/>
    <w:rsid w:val="003F5155"/>
    <w:rsid w:val="003F51ED"/>
    <w:rsid w:val="003F5609"/>
    <w:rsid w:val="003F5D8E"/>
    <w:rsid w:val="003F5F1B"/>
    <w:rsid w:val="003F64A5"/>
    <w:rsid w:val="003F6747"/>
    <w:rsid w:val="003F67A4"/>
    <w:rsid w:val="003F6D84"/>
    <w:rsid w:val="003F6FBA"/>
    <w:rsid w:val="003F7089"/>
    <w:rsid w:val="003F7FA6"/>
    <w:rsid w:val="004000E0"/>
    <w:rsid w:val="00400760"/>
    <w:rsid w:val="004009F7"/>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EC1"/>
    <w:rsid w:val="00412F77"/>
    <w:rsid w:val="00415676"/>
    <w:rsid w:val="00415CFB"/>
    <w:rsid w:val="00416EC2"/>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81E"/>
    <w:rsid w:val="00431FE0"/>
    <w:rsid w:val="00432852"/>
    <w:rsid w:val="00432CA2"/>
    <w:rsid w:val="004335EB"/>
    <w:rsid w:val="00434707"/>
    <w:rsid w:val="00434763"/>
    <w:rsid w:val="00434E3B"/>
    <w:rsid w:val="00435778"/>
    <w:rsid w:val="00435CFF"/>
    <w:rsid w:val="0043666D"/>
    <w:rsid w:val="00436759"/>
    <w:rsid w:val="0043731E"/>
    <w:rsid w:val="0043736B"/>
    <w:rsid w:val="00437489"/>
    <w:rsid w:val="004377CA"/>
    <w:rsid w:val="004400AC"/>
    <w:rsid w:val="00440D95"/>
    <w:rsid w:val="00441C03"/>
    <w:rsid w:val="00441C4B"/>
    <w:rsid w:val="00441EA4"/>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57F5"/>
    <w:rsid w:val="00456148"/>
    <w:rsid w:val="00456DC3"/>
    <w:rsid w:val="00456FBF"/>
    <w:rsid w:val="0045706E"/>
    <w:rsid w:val="0045733E"/>
    <w:rsid w:val="004573B3"/>
    <w:rsid w:val="004579AE"/>
    <w:rsid w:val="00457B2C"/>
    <w:rsid w:val="00457D88"/>
    <w:rsid w:val="004600DC"/>
    <w:rsid w:val="0046025B"/>
    <w:rsid w:val="00460F0D"/>
    <w:rsid w:val="00461461"/>
    <w:rsid w:val="00462058"/>
    <w:rsid w:val="00462350"/>
    <w:rsid w:val="00462429"/>
    <w:rsid w:val="00462A35"/>
    <w:rsid w:val="00462E71"/>
    <w:rsid w:val="004632D8"/>
    <w:rsid w:val="00463311"/>
    <w:rsid w:val="00463797"/>
    <w:rsid w:val="00463A49"/>
    <w:rsid w:val="004645F1"/>
    <w:rsid w:val="00464F75"/>
    <w:rsid w:val="00465345"/>
    <w:rsid w:val="00465375"/>
    <w:rsid w:val="004657FA"/>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136"/>
    <w:rsid w:val="004A2B47"/>
    <w:rsid w:val="004A4101"/>
    <w:rsid w:val="004A45E4"/>
    <w:rsid w:val="004A46B0"/>
    <w:rsid w:val="004A4994"/>
    <w:rsid w:val="004A57DF"/>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9E2"/>
    <w:rsid w:val="004B5B2C"/>
    <w:rsid w:val="004B79DB"/>
    <w:rsid w:val="004B7C25"/>
    <w:rsid w:val="004C0187"/>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659D"/>
    <w:rsid w:val="004C7447"/>
    <w:rsid w:val="004C7669"/>
    <w:rsid w:val="004C77BD"/>
    <w:rsid w:val="004C79EF"/>
    <w:rsid w:val="004C7D8F"/>
    <w:rsid w:val="004D0217"/>
    <w:rsid w:val="004D0C8E"/>
    <w:rsid w:val="004D147A"/>
    <w:rsid w:val="004D1C92"/>
    <w:rsid w:val="004D2359"/>
    <w:rsid w:val="004D3389"/>
    <w:rsid w:val="004D3DD0"/>
    <w:rsid w:val="004D3E1E"/>
    <w:rsid w:val="004D4ACF"/>
    <w:rsid w:val="004D4F10"/>
    <w:rsid w:val="004D5401"/>
    <w:rsid w:val="004D5523"/>
    <w:rsid w:val="004D558D"/>
    <w:rsid w:val="004D6148"/>
    <w:rsid w:val="004D6152"/>
    <w:rsid w:val="004D6583"/>
    <w:rsid w:val="004D6896"/>
    <w:rsid w:val="004D68C8"/>
    <w:rsid w:val="004D6D15"/>
    <w:rsid w:val="004D783B"/>
    <w:rsid w:val="004D7B11"/>
    <w:rsid w:val="004E02C2"/>
    <w:rsid w:val="004E0D82"/>
    <w:rsid w:val="004E1376"/>
    <w:rsid w:val="004E1881"/>
    <w:rsid w:val="004E1A20"/>
    <w:rsid w:val="004E2017"/>
    <w:rsid w:val="004E27C7"/>
    <w:rsid w:val="004E28C2"/>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0A8"/>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500"/>
    <w:rsid w:val="005116A9"/>
    <w:rsid w:val="00511B94"/>
    <w:rsid w:val="005120CC"/>
    <w:rsid w:val="00512258"/>
    <w:rsid w:val="00512BFA"/>
    <w:rsid w:val="00512C46"/>
    <w:rsid w:val="0051322F"/>
    <w:rsid w:val="005132B8"/>
    <w:rsid w:val="00513499"/>
    <w:rsid w:val="00513B82"/>
    <w:rsid w:val="005142E8"/>
    <w:rsid w:val="0051439F"/>
    <w:rsid w:val="005159AA"/>
    <w:rsid w:val="0051625D"/>
    <w:rsid w:val="00516B04"/>
    <w:rsid w:val="00516C25"/>
    <w:rsid w:val="00516EC3"/>
    <w:rsid w:val="00517FBF"/>
    <w:rsid w:val="0052037C"/>
    <w:rsid w:val="005207EE"/>
    <w:rsid w:val="00520B5C"/>
    <w:rsid w:val="005213F3"/>
    <w:rsid w:val="00521789"/>
    <w:rsid w:val="00521D98"/>
    <w:rsid w:val="00522406"/>
    <w:rsid w:val="00522A3A"/>
    <w:rsid w:val="00522DE3"/>
    <w:rsid w:val="00522EF2"/>
    <w:rsid w:val="00523A8D"/>
    <w:rsid w:val="005243A3"/>
    <w:rsid w:val="00524D96"/>
    <w:rsid w:val="00525AA8"/>
    <w:rsid w:val="00525CA7"/>
    <w:rsid w:val="00525CE2"/>
    <w:rsid w:val="00526BB4"/>
    <w:rsid w:val="00526C26"/>
    <w:rsid w:val="00526D61"/>
    <w:rsid w:val="00527786"/>
    <w:rsid w:val="00527908"/>
    <w:rsid w:val="00527D30"/>
    <w:rsid w:val="00530322"/>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016"/>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1E"/>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3DF"/>
    <w:rsid w:val="005775C5"/>
    <w:rsid w:val="00577D47"/>
    <w:rsid w:val="00580799"/>
    <w:rsid w:val="00580944"/>
    <w:rsid w:val="00580A47"/>
    <w:rsid w:val="00581DF5"/>
    <w:rsid w:val="00582BF1"/>
    <w:rsid w:val="00583568"/>
    <w:rsid w:val="0058360B"/>
    <w:rsid w:val="0058361E"/>
    <w:rsid w:val="005842C5"/>
    <w:rsid w:val="00584DEA"/>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0EFE"/>
    <w:rsid w:val="00591CF6"/>
    <w:rsid w:val="00592054"/>
    <w:rsid w:val="0059249C"/>
    <w:rsid w:val="0059272B"/>
    <w:rsid w:val="00592FF0"/>
    <w:rsid w:val="005949F8"/>
    <w:rsid w:val="00594F69"/>
    <w:rsid w:val="00595344"/>
    <w:rsid w:val="00595668"/>
    <w:rsid w:val="00595921"/>
    <w:rsid w:val="00595DFC"/>
    <w:rsid w:val="00596258"/>
    <w:rsid w:val="00597467"/>
    <w:rsid w:val="00597AFF"/>
    <w:rsid w:val="00597F7C"/>
    <w:rsid w:val="005A00E8"/>
    <w:rsid w:val="005A06C6"/>
    <w:rsid w:val="005A0A40"/>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1CD9"/>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31D"/>
    <w:rsid w:val="005C0AE9"/>
    <w:rsid w:val="005C1019"/>
    <w:rsid w:val="005C176D"/>
    <w:rsid w:val="005C1820"/>
    <w:rsid w:val="005C1A68"/>
    <w:rsid w:val="005C210A"/>
    <w:rsid w:val="005C2578"/>
    <w:rsid w:val="005C25BA"/>
    <w:rsid w:val="005C26D6"/>
    <w:rsid w:val="005C2D68"/>
    <w:rsid w:val="005C2ED4"/>
    <w:rsid w:val="005C2F71"/>
    <w:rsid w:val="005C32DF"/>
    <w:rsid w:val="005C3862"/>
    <w:rsid w:val="005C3A23"/>
    <w:rsid w:val="005C3F4D"/>
    <w:rsid w:val="005C4B1A"/>
    <w:rsid w:val="005C4B8C"/>
    <w:rsid w:val="005C5596"/>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3E87"/>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3D27"/>
    <w:rsid w:val="005E4387"/>
    <w:rsid w:val="005E4584"/>
    <w:rsid w:val="005E499D"/>
    <w:rsid w:val="005E4BEE"/>
    <w:rsid w:val="005E4C7E"/>
    <w:rsid w:val="005E4C9D"/>
    <w:rsid w:val="005E5304"/>
    <w:rsid w:val="005E539E"/>
    <w:rsid w:val="005E64F2"/>
    <w:rsid w:val="005E78EB"/>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6C9"/>
    <w:rsid w:val="00601759"/>
    <w:rsid w:val="00601827"/>
    <w:rsid w:val="00601C76"/>
    <w:rsid w:val="00601EF1"/>
    <w:rsid w:val="00601F9C"/>
    <w:rsid w:val="006025C4"/>
    <w:rsid w:val="00602990"/>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1F5F"/>
    <w:rsid w:val="0062247E"/>
    <w:rsid w:val="00622CE8"/>
    <w:rsid w:val="00622E16"/>
    <w:rsid w:val="00624B9F"/>
    <w:rsid w:val="00624D1C"/>
    <w:rsid w:val="00625389"/>
    <w:rsid w:val="00625505"/>
    <w:rsid w:val="006255C4"/>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22"/>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4D3"/>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2B1"/>
    <w:rsid w:val="006756D8"/>
    <w:rsid w:val="00675D7E"/>
    <w:rsid w:val="00675F34"/>
    <w:rsid w:val="00676604"/>
    <w:rsid w:val="00676683"/>
    <w:rsid w:val="00676A04"/>
    <w:rsid w:val="00676E99"/>
    <w:rsid w:val="0068015A"/>
    <w:rsid w:val="00680457"/>
    <w:rsid w:val="00680496"/>
    <w:rsid w:val="006805EF"/>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2FED"/>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90"/>
    <w:rsid w:val="006A24D8"/>
    <w:rsid w:val="006A2886"/>
    <w:rsid w:val="006A29E8"/>
    <w:rsid w:val="006A2C2B"/>
    <w:rsid w:val="006A36CC"/>
    <w:rsid w:val="006A3E3D"/>
    <w:rsid w:val="006A4861"/>
    <w:rsid w:val="006A5019"/>
    <w:rsid w:val="006A5143"/>
    <w:rsid w:val="006A551C"/>
    <w:rsid w:val="006A5559"/>
    <w:rsid w:val="006A5D80"/>
    <w:rsid w:val="006A6549"/>
    <w:rsid w:val="006A6B02"/>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8B7"/>
    <w:rsid w:val="006E5D81"/>
    <w:rsid w:val="006E7546"/>
    <w:rsid w:val="006E7907"/>
    <w:rsid w:val="006E7C33"/>
    <w:rsid w:val="006E7FD0"/>
    <w:rsid w:val="006F0A4D"/>
    <w:rsid w:val="006F0F16"/>
    <w:rsid w:val="006F1223"/>
    <w:rsid w:val="006F1C4C"/>
    <w:rsid w:val="006F2020"/>
    <w:rsid w:val="006F208F"/>
    <w:rsid w:val="006F24C1"/>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6F0D"/>
    <w:rsid w:val="0074722F"/>
    <w:rsid w:val="00747877"/>
    <w:rsid w:val="0075013C"/>
    <w:rsid w:val="007507B9"/>
    <w:rsid w:val="00750BF7"/>
    <w:rsid w:val="00750CAE"/>
    <w:rsid w:val="00750F3D"/>
    <w:rsid w:val="007510E6"/>
    <w:rsid w:val="0075144C"/>
    <w:rsid w:val="007516AE"/>
    <w:rsid w:val="007526F6"/>
    <w:rsid w:val="007530DB"/>
    <w:rsid w:val="0075330A"/>
    <w:rsid w:val="007535E9"/>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4C54"/>
    <w:rsid w:val="00765A02"/>
    <w:rsid w:val="00765D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6C1"/>
    <w:rsid w:val="00781E9C"/>
    <w:rsid w:val="00782781"/>
    <w:rsid w:val="00782B18"/>
    <w:rsid w:val="00783370"/>
    <w:rsid w:val="00783584"/>
    <w:rsid w:val="00784F25"/>
    <w:rsid w:val="007856E5"/>
    <w:rsid w:val="00785E69"/>
    <w:rsid w:val="007861B2"/>
    <w:rsid w:val="0078656F"/>
    <w:rsid w:val="0078667E"/>
    <w:rsid w:val="00786883"/>
    <w:rsid w:val="00786894"/>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795"/>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8F0"/>
    <w:rsid w:val="007B4E5B"/>
    <w:rsid w:val="007B5884"/>
    <w:rsid w:val="007B5E58"/>
    <w:rsid w:val="007B61CD"/>
    <w:rsid w:val="007B631C"/>
    <w:rsid w:val="007B695F"/>
    <w:rsid w:val="007B7F3C"/>
    <w:rsid w:val="007B7FB1"/>
    <w:rsid w:val="007C05C2"/>
    <w:rsid w:val="007C0B50"/>
    <w:rsid w:val="007C3515"/>
    <w:rsid w:val="007C3C05"/>
    <w:rsid w:val="007C3FD5"/>
    <w:rsid w:val="007C451D"/>
    <w:rsid w:val="007C4A8F"/>
    <w:rsid w:val="007C4AFD"/>
    <w:rsid w:val="007C5100"/>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A82"/>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8B0"/>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257"/>
    <w:rsid w:val="00811686"/>
    <w:rsid w:val="0081198C"/>
    <w:rsid w:val="00811FFF"/>
    <w:rsid w:val="008122DA"/>
    <w:rsid w:val="00812468"/>
    <w:rsid w:val="00812943"/>
    <w:rsid w:val="00812E94"/>
    <w:rsid w:val="00812F4A"/>
    <w:rsid w:val="00813562"/>
    <w:rsid w:val="0081399B"/>
    <w:rsid w:val="00813BB9"/>
    <w:rsid w:val="00814AAB"/>
    <w:rsid w:val="00814E77"/>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501"/>
    <w:rsid w:val="0086378F"/>
    <w:rsid w:val="00864543"/>
    <w:rsid w:val="008645D3"/>
    <w:rsid w:val="0086490B"/>
    <w:rsid w:val="0086492C"/>
    <w:rsid w:val="00864C55"/>
    <w:rsid w:val="00864C78"/>
    <w:rsid w:val="008653C5"/>
    <w:rsid w:val="008653C7"/>
    <w:rsid w:val="008654EA"/>
    <w:rsid w:val="008656EB"/>
    <w:rsid w:val="008656F9"/>
    <w:rsid w:val="0086573E"/>
    <w:rsid w:val="008658DD"/>
    <w:rsid w:val="008662B5"/>
    <w:rsid w:val="00866843"/>
    <w:rsid w:val="00866B4A"/>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671"/>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57C6"/>
    <w:rsid w:val="008B648F"/>
    <w:rsid w:val="008B681F"/>
    <w:rsid w:val="008B68E6"/>
    <w:rsid w:val="008B6A43"/>
    <w:rsid w:val="008B711E"/>
    <w:rsid w:val="008B7396"/>
    <w:rsid w:val="008B73EF"/>
    <w:rsid w:val="008B7E1C"/>
    <w:rsid w:val="008C06ED"/>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A0C"/>
    <w:rsid w:val="008D2D34"/>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7DA"/>
    <w:rsid w:val="008E5997"/>
    <w:rsid w:val="008E5E31"/>
    <w:rsid w:val="008E630C"/>
    <w:rsid w:val="008E678A"/>
    <w:rsid w:val="008E7CE6"/>
    <w:rsid w:val="008F0055"/>
    <w:rsid w:val="008F0615"/>
    <w:rsid w:val="008F0EFA"/>
    <w:rsid w:val="008F2CD4"/>
    <w:rsid w:val="008F338C"/>
    <w:rsid w:val="008F33C0"/>
    <w:rsid w:val="008F3F4F"/>
    <w:rsid w:val="008F41C6"/>
    <w:rsid w:val="008F470E"/>
    <w:rsid w:val="008F4710"/>
    <w:rsid w:val="008F53A5"/>
    <w:rsid w:val="008F6589"/>
    <w:rsid w:val="008F692B"/>
    <w:rsid w:val="008F6A2E"/>
    <w:rsid w:val="008F7471"/>
    <w:rsid w:val="008F7CAE"/>
    <w:rsid w:val="008F7DCB"/>
    <w:rsid w:val="00900429"/>
    <w:rsid w:val="009008AB"/>
    <w:rsid w:val="0090109D"/>
    <w:rsid w:val="00901DCD"/>
    <w:rsid w:val="009025B6"/>
    <w:rsid w:val="00902DC6"/>
    <w:rsid w:val="00903309"/>
    <w:rsid w:val="0090336D"/>
    <w:rsid w:val="009033C6"/>
    <w:rsid w:val="00903649"/>
    <w:rsid w:val="0090379A"/>
    <w:rsid w:val="00903A34"/>
    <w:rsid w:val="009041D3"/>
    <w:rsid w:val="0090424F"/>
    <w:rsid w:val="00904ACC"/>
    <w:rsid w:val="00904CFE"/>
    <w:rsid w:val="0090509E"/>
    <w:rsid w:val="00905161"/>
    <w:rsid w:val="009059B1"/>
    <w:rsid w:val="00906426"/>
    <w:rsid w:val="0090655B"/>
    <w:rsid w:val="00906948"/>
    <w:rsid w:val="0090709A"/>
    <w:rsid w:val="00910492"/>
    <w:rsid w:val="0091058B"/>
    <w:rsid w:val="009108BD"/>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542"/>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D4F"/>
    <w:rsid w:val="00932FBA"/>
    <w:rsid w:val="00933B62"/>
    <w:rsid w:val="00933DBF"/>
    <w:rsid w:val="00933E54"/>
    <w:rsid w:val="00934414"/>
    <w:rsid w:val="00934BD3"/>
    <w:rsid w:val="00935632"/>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67B"/>
    <w:rsid w:val="00957819"/>
    <w:rsid w:val="009613D2"/>
    <w:rsid w:val="00961800"/>
    <w:rsid w:val="00962AC8"/>
    <w:rsid w:val="00963E96"/>
    <w:rsid w:val="009641D9"/>
    <w:rsid w:val="009643F5"/>
    <w:rsid w:val="00964744"/>
    <w:rsid w:val="009647A8"/>
    <w:rsid w:val="009649EC"/>
    <w:rsid w:val="00964B90"/>
    <w:rsid w:val="00965280"/>
    <w:rsid w:val="009658FC"/>
    <w:rsid w:val="00965A4D"/>
    <w:rsid w:val="00966456"/>
    <w:rsid w:val="00966E20"/>
    <w:rsid w:val="0096711C"/>
    <w:rsid w:val="00967B15"/>
    <w:rsid w:val="00967C23"/>
    <w:rsid w:val="00967F1C"/>
    <w:rsid w:val="00971261"/>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080"/>
    <w:rsid w:val="00980B6D"/>
    <w:rsid w:val="00981622"/>
    <w:rsid w:val="00981624"/>
    <w:rsid w:val="0098183C"/>
    <w:rsid w:val="009821BF"/>
    <w:rsid w:val="009822D5"/>
    <w:rsid w:val="009823AF"/>
    <w:rsid w:val="009824D9"/>
    <w:rsid w:val="00982565"/>
    <w:rsid w:val="009827A5"/>
    <w:rsid w:val="00982896"/>
    <w:rsid w:val="00982F67"/>
    <w:rsid w:val="00982F85"/>
    <w:rsid w:val="00983738"/>
    <w:rsid w:val="00983B92"/>
    <w:rsid w:val="00983C1A"/>
    <w:rsid w:val="00984323"/>
    <w:rsid w:val="00984F05"/>
    <w:rsid w:val="00985C63"/>
    <w:rsid w:val="00985DB4"/>
    <w:rsid w:val="00986113"/>
    <w:rsid w:val="00986F4A"/>
    <w:rsid w:val="009874A7"/>
    <w:rsid w:val="00987822"/>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97641"/>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23C8"/>
    <w:rsid w:val="009B33ED"/>
    <w:rsid w:val="009B4232"/>
    <w:rsid w:val="009B4352"/>
    <w:rsid w:val="009B45F0"/>
    <w:rsid w:val="009B488E"/>
    <w:rsid w:val="009B4FD2"/>
    <w:rsid w:val="009B583D"/>
    <w:rsid w:val="009B58E3"/>
    <w:rsid w:val="009B59D8"/>
    <w:rsid w:val="009B5C3D"/>
    <w:rsid w:val="009B65FE"/>
    <w:rsid w:val="009B66AB"/>
    <w:rsid w:val="009B6732"/>
    <w:rsid w:val="009B6B32"/>
    <w:rsid w:val="009B6F00"/>
    <w:rsid w:val="009B76F3"/>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8D4"/>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A32"/>
    <w:rsid w:val="009F3322"/>
    <w:rsid w:val="009F3379"/>
    <w:rsid w:val="009F472F"/>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200"/>
    <w:rsid w:val="00A16360"/>
    <w:rsid w:val="00A17CE7"/>
    <w:rsid w:val="00A17F25"/>
    <w:rsid w:val="00A17F84"/>
    <w:rsid w:val="00A20520"/>
    <w:rsid w:val="00A21458"/>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3DA6"/>
    <w:rsid w:val="00A44412"/>
    <w:rsid w:val="00A4474E"/>
    <w:rsid w:val="00A44C9A"/>
    <w:rsid w:val="00A452E3"/>
    <w:rsid w:val="00A45BF7"/>
    <w:rsid w:val="00A45DDB"/>
    <w:rsid w:val="00A460A4"/>
    <w:rsid w:val="00A46AF9"/>
    <w:rsid w:val="00A46E07"/>
    <w:rsid w:val="00A46F19"/>
    <w:rsid w:val="00A47BC7"/>
    <w:rsid w:val="00A47D64"/>
    <w:rsid w:val="00A50473"/>
    <w:rsid w:val="00A5051A"/>
    <w:rsid w:val="00A50E0D"/>
    <w:rsid w:val="00A50E51"/>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8C6"/>
    <w:rsid w:val="00A61CDB"/>
    <w:rsid w:val="00A621DD"/>
    <w:rsid w:val="00A6246B"/>
    <w:rsid w:val="00A626AD"/>
    <w:rsid w:val="00A6290A"/>
    <w:rsid w:val="00A632E4"/>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A3B"/>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1A9"/>
    <w:rsid w:val="00A93569"/>
    <w:rsid w:val="00A93F04"/>
    <w:rsid w:val="00A94356"/>
    <w:rsid w:val="00A946DE"/>
    <w:rsid w:val="00A94EA2"/>
    <w:rsid w:val="00A951B8"/>
    <w:rsid w:val="00A96392"/>
    <w:rsid w:val="00A9706E"/>
    <w:rsid w:val="00A9755A"/>
    <w:rsid w:val="00A97FFC"/>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4A7"/>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C7FAE"/>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5449"/>
    <w:rsid w:val="00AD6588"/>
    <w:rsid w:val="00AE0544"/>
    <w:rsid w:val="00AE09FE"/>
    <w:rsid w:val="00AE1B02"/>
    <w:rsid w:val="00AE1DBA"/>
    <w:rsid w:val="00AE2593"/>
    <w:rsid w:val="00AE2E8A"/>
    <w:rsid w:val="00AE2FC5"/>
    <w:rsid w:val="00AE2FEC"/>
    <w:rsid w:val="00AE38D3"/>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7C6"/>
    <w:rsid w:val="00AF1825"/>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094"/>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540"/>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3ED"/>
    <w:rsid w:val="00B36BC8"/>
    <w:rsid w:val="00B3791C"/>
    <w:rsid w:val="00B37FC3"/>
    <w:rsid w:val="00B4004D"/>
    <w:rsid w:val="00B4008B"/>
    <w:rsid w:val="00B400FC"/>
    <w:rsid w:val="00B4015B"/>
    <w:rsid w:val="00B409BC"/>
    <w:rsid w:val="00B40D4F"/>
    <w:rsid w:val="00B41530"/>
    <w:rsid w:val="00B415AA"/>
    <w:rsid w:val="00B421BC"/>
    <w:rsid w:val="00B432B1"/>
    <w:rsid w:val="00B444ED"/>
    <w:rsid w:val="00B4453A"/>
    <w:rsid w:val="00B44C6C"/>
    <w:rsid w:val="00B454D6"/>
    <w:rsid w:val="00B45B75"/>
    <w:rsid w:val="00B45E22"/>
    <w:rsid w:val="00B45F5E"/>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12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87F98"/>
    <w:rsid w:val="00B90319"/>
    <w:rsid w:val="00B90E4F"/>
    <w:rsid w:val="00B90F2C"/>
    <w:rsid w:val="00B9108E"/>
    <w:rsid w:val="00B91A61"/>
    <w:rsid w:val="00B92044"/>
    <w:rsid w:val="00B9243E"/>
    <w:rsid w:val="00B93960"/>
    <w:rsid w:val="00B93FED"/>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65CC"/>
    <w:rsid w:val="00BA7C7A"/>
    <w:rsid w:val="00BB0715"/>
    <w:rsid w:val="00BB0DE5"/>
    <w:rsid w:val="00BB1073"/>
    <w:rsid w:val="00BB1CF5"/>
    <w:rsid w:val="00BB332D"/>
    <w:rsid w:val="00BB3548"/>
    <w:rsid w:val="00BB3BBF"/>
    <w:rsid w:val="00BB456A"/>
    <w:rsid w:val="00BB4702"/>
    <w:rsid w:val="00BB4846"/>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5DFF"/>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66F"/>
    <w:rsid w:val="00BE59C1"/>
    <w:rsid w:val="00BE5B1A"/>
    <w:rsid w:val="00BE5D4E"/>
    <w:rsid w:val="00BE613F"/>
    <w:rsid w:val="00BE6915"/>
    <w:rsid w:val="00BE7264"/>
    <w:rsid w:val="00BE735C"/>
    <w:rsid w:val="00BE7F60"/>
    <w:rsid w:val="00BF022E"/>
    <w:rsid w:val="00BF045F"/>
    <w:rsid w:val="00BF05AF"/>
    <w:rsid w:val="00BF06A0"/>
    <w:rsid w:val="00BF0E3F"/>
    <w:rsid w:val="00BF1C18"/>
    <w:rsid w:val="00BF20FE"/>
    <w:rsid w:val="00BF2B80"/>
    <w:rsid w:val="00BF3186"/>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51"/>
    <w:rsid w:val="00C03FCA"/>
    <w:rsid w:val="00C04084"/>
    <w:rsid w:val="00C047A1"/>
    <w:rsid w:val="00C04DD2"/>
    <w:rsid w:val="00C05287"/>
    <w:rsid w:val="00C05EE2"/>
    <w:rsid w:val="00C05F4F"/>
    <w:rsid w:val="00C05F56"/>
    <w:rsid w:val="00C05FDA"/>
    <w:rsid w:val="00C068F5"/>
    <w:rsid w:val="00C06B9E"/>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9FA"/>
    <w:rsid w:val="00C17AF2"/>
    <w:rsid w:val="00C20BCB"/>
    <w:rsid w:val="00C21280"/>
    <w:rsid w:val="00C22E19"/>
    <w:rsid w:val="00C236CC"/>
    <w:rsid w:val="00C2370A"/>
    <w:rsid w:val="00C2398A"/>
    <w:rsid w:val="00C239CF"/>
    <w:rsid w:val="00C23B88"/>
    <w:rsid w:val="00C23CB3"/>
    <w:rsid w:val="00C2451E"/>
    <w:rsid w:val="00C24985"/>
    <w:rsid w:val="00C24FFA"/>
    <w:rsid w:val="00C25FB3"/>
    <w:rsid w:val="00C2628D"/>
    <w:rsid w:val="00C265F2"/>
    <w:rsid w:val="00C2679F"/>
    <w:rsid w:val="00C26980"/>
    <w:rsid w:val="00C27AAB"/>
    <w:rsid w:val="00C27AE7"/>
    <w:rsid w:val="00C27DF6"/>
    <w:rsid w:val="00C30676"/>
    <w:rsid w:val="00C306AE"/>
    <w:rsid w:val="00C310E8"/>
    <w:rsid w:val="00C311AB"/>
    <w:rsid w:val="00C311E5"/>
    <w:rsid w:val="00C32246"/>
    <w:rsid w:val="00C32AFC"/>
    <w:rsid w:val="00C32B24"/>
    <w:rsid w:val="00C32F76"/>
    <w:rsid w:val="00C33128"/>
    <w:rsid w:val="00C33BD6"/>
    <w:rsid w:val="00C3418F"/>
    <w:rsid w:val="00C3454B"/>
    <w:rsid w:val="00C34964"/>
    <w:rsid w:val="00C34C84"/>
    <w:rsid w:val="00C354B8"/>
    <w:rsid w:val="00C35B0C"/>
    <w:rsid w:val="00C35E10"/>
    <w:rsid w:val="00C36C57"/>
    <w:rsid w:val="00C36D28"/>
    <w:rsid w:val="00C36DEF"/>
    <w:rsid w:val="00C37864"/>
    <w:rsid w:val="00C401C6"/>
    <w:rsid w:val="00C403F5"/>
    <w:rsid w:val="00C403F8"/>
    <w:rsid w:val="00C405CF"/>
    <w:rsid w:val="00C40A38"/>
    <w:rsid w:val="00C40ADC"/>
    <w:rsid w:val="00C40EA6"/>
    <w:rsid w:val="00C4120B"/>
    <w:rsid w:val="00C413DD"/>
    <w:rsid w:val="00C414D8"/>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18"/>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57F9B"/>
    <w:rsid w:val="00C60441"/>
    <w:rsid w:val="00C60513"/>
    <w:rsid w:val="00C60CD1"/>
    <w:rsid w:val="00C60F80"/>
    <w:rsid w:val="00C619C8"/>
    <w:rsid w:val="00C6249A"/>
    <w:rsid w:val="00C6262C"/>
    <w:rsid w:val="00C63000"/>
    <w:rsid w:val="00C63C34"/>
    <w:rsid w:val="00C64AF0"/>
    <w:rsid w:val="00C6537B"/>
    <w:rsid w:val="00C6750A"/>
    <w:rsid w:val="00C677F9"/>
    <w:rsid w:val="00C7059A"/>
    <w:rsid w:val="00C71376"/>
    <w:rsid w:val="00C71436"/>
    <w:rsid w:val="00C71B39"/>
    <w:rsid w:val="00C71F32"/>
    <w:rsid w:val="00C722C8"/>
    <w:rsid w:val="00C72309"/>
    <w:rsid w:val="00C72BD3"/>
    <w:rsid w:val="00C7337F"/>
    <w:rsid w:val="00C73423"/>
    <w:rsid w:val="00C7379F"/>
    <w:rsid w:val="00C74767"/>
    <w:rsid w:val="00C748D9"/>
    <w:rsid w:val="00C7526B"/>
    <w:rsid w:val="00C757A1"/>
    <w:rsid w:val="00C75AFA"/>
    <w:rsid w:val="00C762D0"/>
    <w:rsid w:val="00C76455"/>
    <w:rsid w:val="00C764B2"/>
    <w:rsid w:val="00C7718D"/>
    <w:rsid w:val="00C77BBF"/>
    <w:rsid w:val="00C77CE6"/>
    <w:rsid w:val="00C800C5"/>
    <w:rsid w:val="00C8047A"/>
    <w:rsid w:val="00C807EE"/>
    <w:rsid w:val="00C81D9A"/>
    <w:rsid w:val="00C81DB6"/>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29C"/>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4F0"/>
    <w:rsid w:val="00CA7894"/>
    <w:rsid w:val="00CA7965"/>
    <w:rsid w:val="00CB0353"/>
    <w:rsid w:val="00CB0FA5"/>
    <w:rsid w:val="00CB213E"/>
    <w:rsid w:val="00CB2156"/>
    <w:rsid w:val="00CB267A"/>
    <w:rsid w:val="00CB3014"/>
    <w:rsid w:val="00CB4C05"/>
    <w:rsid w:val="00CB511B"/>
    <w:rsid w:val="00CB5313"/>
    <w:rsid w:val="00CB5965"/>
    <w:rsid w:val="00CB5F35"/>
    <w:rsid w:val="00CB658C"/>
    <w:rsid w:val="00CB6B3F"/>
    <w:rsid w:val="00CB6B94"/>
    <w:rsid w:val="00CB6CDC"/>
    <w:rsid w:val="00CB74E5"/>
    <w:rsid w:val="00CB757E"/>
    <w:rsid w:val="00CB76FF"/>
    <w:rsid w:val="00CB78F9"/>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D7BDB"/>
    <w:rsid w:val="00CE0063"/>
    <w:rsid w:val="00CE072A"/>
    <w:rsid w:val="00CE0FC8"/>
    <w:rsid w:val="00CE135D"/>
    <w:rsid w:val="00CE1B41"/>
    <w:rsid w:val="00CE20C0"/>
    <w:rsid w:val="00CE3669"/>
    <w:rsid w:val="00CE37CA"/>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101"/>
    <w:rsid w:val="00CF32D5"/>
    <w:rsid w:val="00CF34C4"/>
    <w:rsid w:val="00CF34DC"/>
    <w:rsid w:val="00CF3590"/>
    <w:rsid w:val="00CF43A8"/>
    <w:rsid w:val="00CF4470"/>
    <w:rsid w:val="00CF4C89"/>
    <w:rsid w:val="00CF5081"/>
    <w:rsid w:val="00CF558B"/>
    <w:rsid w:val="00CF5904"/>
    <w:rsid w:val="00CF5AB6"/>
    <w:rsid w:val="00CF5BDB"/>
    <w:rsid w:val="00CF6306"/>
    <w:rsid w:val="00CF6AC9"/>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52"/>
    <w:rsid w:val="00D15282"/>
    <w:rsid w:val="00D16250"/>
    <w:rsid w:val="00D16C8E"/>
    <w:rsid w:val="00D17B39"/>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552"/>
    <w:rsid w:val="00D44820"/>
    <w:rsid w:val="00D44D55"/>
    <w:rsid w:val="00D44F5B"/>
    <w:rsid w:val="00D44FDB"/>
    <w:rsid w:val="00D45700"/>
    <w:rsid w:val="00D45744"/>
    <w:rsid w:val="00D45761"/>
    <w:rsid w:val="00D45A4F"/>
    <w:rsid w:val="00D45AE5"/>
    <w:rsid w:val="00D4662A"/>
    <w:rsid w:val="00D469A3"/>
    <w:rsid w:val="00D46EDD"/>
    <w:rsid w:val="00D47467"/>
    <w:rsid w:val="00D4767A"/>
    <w:rsid w:val="00D47836"/>
    <w:rsid w:val="00D47955"/>
    <w:rsid w:val="00D47A1E"/>
    <w:rsid w:val="00D47E76"/>
    <w:rsid w:val="00D5044E"/>
    <w:rsid w:val="00D50947"/>
    <w:rsid w:val="00D50F85"/>
    <w:rsid w:val="00D5136A"/>
    <w:rsid w:val="00D51D01"/>
    <w:rsid w:val="00D51F7B"/>
    <w:rsid w:val="00D5213E"/>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BCF"/>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59BA"/>
    <w:rsid w:val="00D86049"/>
    <w:rsid w:val="00D86113"/>
    <w:rsid w:val="00D8620F"/>
    <w:rsid w:val="00D86248"/>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E71"/>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5BC"/>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0109"/>
    <w:rsid w:val="00DD1FEA"/>
    <w:rsid w:val="00DD245A"/>
    <w:rsid w:val="00DD248B"/>
    <w:rsid w:val="00DD24BA"/>
    <w:rsid w:val="00DD24F5"/>
    <w:rsid w:val="00DD2E43"/>
    <w:rsid w:val="00DD2F48"/>
    <w:rsid w:val="00DD399C"/>
    <w:rsid w:val="00DD4743"/>
    <w:rsid w:val="00DD4ABA"/>
    <w:rsid w:val="00DD57D2"/>
    <w:rsid w:val="00DD6149"/>
    <w:rsid w:val="00DD6CC5"/>
    <w:rsid w:val="00DD7156"/>
    <w:rsid w:val="00DD7170"/>
    <w:rsid w:val="00DD7187"/>
    <w:rsid w:val="00DD7204"/>
    <w:rsid w:val="00DD7EB5"/>
    <w:rsid w:val="00DE0144"/>
    <w:rsid w:val="00DE0160"/>
    <w:rsid w:val="00DE0E35"/>
    <w:rsid w:val="00DE102F"/>
    <w:rsid w:val="00DE13AC"/>
    <w:rsid w:val="00DE27DE"/>
    <w:rsid w:val="00DE29A2"/>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8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972"/>
    <w:rsid w:val="00E12093"/>
    <w:rsid w:val="00E120C1"/>
    <w:rsid w:val="00E135DF"/>
    <w:rsid w:val="00E13851"/>
    <w:rsid w:val="00E13C27"/>
    <w:rsid w:val="00E1414B"/>
    <w:rsid w:val="00E1425E"/>
    <w:rsid w:val="00E14DA4"/>
    <w:rsid w:val="00E156F3"/>
    <w:rsid w:val="00E1623C"/>
    <w:rsid w:val="00E16961"/>
    <w:rsid w:val="00E16B05"/>
    <w:rsid w:val="00E16CE3"/>
    <w:rsid w:val="00E179FF"/>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69"/>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668"/>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A1F"/>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CD6"/>
    <w:rsid w:val="00E91B98"/>
    <w:rsid w:val="00E91D53"/>
    <w:rsid w:val="00E920C8"/>
    <w:rsid w:val="00E92327"/>
    <w:rsid w:val="00E92A58"/>
    <w:rsid w:val="00E92E82"/>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635"/>
    <w:rsid w:val="00EC385E"/>
    <w:rsid w:val="00EC3CD5"/>
    <w:rsid w:val="00EC3D98"/>
    <w:rsid w:val="00EC454F"/>
    <w:rsid w:val="00EC4E0C"/>
    <w:rsid w:val="00EC5B38"/>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5B3"/>
    <w:rsid w:val="00EE60F3"/>
    <w:rsid w:val="00EE6AF2"/>
    <w:rsid w:val="00EE6C4C"/>
    <w:rsid w:val="00EE6F0E"/>
    <w:rsid w:val="00EE722F"/>
    <w:rsid w:val="00EE7364"/>
    <w:rsid w:val="00EE7D51"/>
    <w:rsid w:val="00EF0BEB"/>
    <w:rsid w:val="00EF0C1A"/>
    <w:rsid w:val="00EF1CE5"/>
    <w:rsid w:val="00EF1DB5"/>
    <w:rsid w:val="00EF20B1"/>
    <w:rsid w:val="00EF23F5"/>
    <w:rsid w:val="00EF24AA"/>
    <w:rsid w:val="00EF2811"/>
    <w:rsid w:val="00EF2B9E"/>
    <w:rsid w:val="00EF2D62"/>
    <w:rsid w:val="00EF2EF5"/>
    <w:rsid w:val="00EF3881"/>
    <w:rsid w:val="00EF3C42"/>
    <w:rsid w:val="00EF3C95"/>
    <w:rsid w:val="00EF55E6"/>
    <w:rsid w:val="00EF603A"/>
    <w:rsid w:val="00EF647B"/>
    <w:rsid w:val="00EF7759"/>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4962"/>
    <w:rsid w:val="00F164D6"/>
    <w:rsid w:val="00F16BD7"/>
    <w:rsid w:val="00F16C89"/>
    <w:rsid w:val="00F17BE5"/>
    <w:rsid w:val="00F208ED"/>
    <w:rsid w:val="00F20DB3"/>
    <w:rsid w:val="00F227F0"/>
    <w:rsid w:val="00F227F6"/>
    <w:rsid w:val="00F22E9A"/>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A5"/>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5F5"/>
    <w:rsid w:val="00F45A3B"/>
    <w:rsid w:val="00F45E99"/>
    <w:rsid w:val="00F463DF"/>
    <w:rsid w:val="00F46459"/>
    <w:rsid w:val="00F46E4E"/>
    <w:rsid w:val="00F471D4"/>
    <w:rsid w:val="00F4771A"/>
    <w:rsid w:val="00F4797A"/>
    <w:rsid w:val="00F479AE"/>
    <w:rsid w:val="00F50002"/>
    <w:rsid w:val="00F50029"/>
    <w:rsid w:val="00F50290"/>
    <w:rsid w:val="00F50344"/>
    <w:rsid w:val="00F5116E"/>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2DFA"/>
    <w:rsid w:val="00F63905"/>
    <w:rsid w:val="00F666FB"/>
    <w:rsid w:val="00F66810"/>
    <w:rsid w:val="00F6730F"/>
    <w:rsid w:val="00F67724"/>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77FA1"/>
    <w:rsid w:val="00F80147"/>
    <w:rsid w:val="00F80362"/>
    <w:rsid w:val="00F80BF4"/>
    <w:rsid w:val="00F80CB1"/>
    <w:rsid w:val="00F8112C"/>
    <w:rsid w:val="00F81532"/>
    <w:rsid w:val="00F82010"/>
    <w:rsid w:val="00F830A0"/>
    <w:rsid w:val="00F83406"/>
    <w:rsid w:val="00F83627"/>
    <w:rsid w:val="00F839DC"/>
    <w:rsid w:val="00F83BFF"/>
    <w:rsid w:val="00F83D7B"/>
    <w:rsid w:val="00F8482B"/>
    <w:rsid w:val="00F84CDA"/>
    <w:rsid w:val="00F85A29"/>
    <w:rsid w:val="00F860D3"/>
    <w:rsid w:val="00F87529"/>
    <w:rsid w:val="00F8783B"/>
    <w:rsid w:val="00F879BD"/>
    <w:rsid w:val="00F87F17"/>
    <w:rsid w:val="00F90B29"/>
    <w:rsid w:val="00F90F03"/>
    <w:rsid w:val="00F91012"/>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5031"/>
    <w:rsid w:val="00FA5817"/>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6EF"/>
    <w:rsid w:val="00FB6A89"/>
    <w:rsid w:val="00FB7033"/>
    <w:rsid w:val="00FC0E43"/>
    <w:rsid w:val="00FC1107"/>
    <w:rsid w:val="00FC1154"/>
    <w:rsid w:val="00FC12BC"/>
    <w:rsid w:val="00FC2D15"/>
    <w:rsid w:val="00FC31B4"/>
    <w:rsid w:val="00FC340D"/>
    <w:rsid w:val="00FC348F"/>
    <w:rsid w:val="00FC3630"/>
    <w:rsid w:val="00FC368C"/>
    <w:rsid w:val="00FC3700"/>
    <w:rsid w:val="00FC37A0"/>
    <w:rsid w:val="00FC3FE5"/>
    <w:rsid w:val="00FC4EE0"/>
    <w:rsid w:val="00FC5A20"/>
    <w:rsid w:val="00FC5C96"/>
    <w:rsid w:val="00FC5EBD"/>
    <w:rsid w:val="00FC699C"/>
    <w:rsid w:val="00FC6ABF"/>
    <w:rsid w:val="00FC6B86"/>
    <w:rsid w:val="00FC6BE5"/>
    <w:rsid w:val="00FC6D4F"/>
    <w:rsid w:val="00FC7614"/>
    <w:rsid w:val="00FC7E9B"/>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859"/>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C6262C"/>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C6262C"/>
    <w:pPr>
      <w:numPr>
        <w:numId w:val="71"/>
      </w:numPr>
    </w:pPr>
  </w:style>
  <w:style w:type="numbering" w:customStyle="1" w:styleId="WWNum6">
    <w:name w:val="WWNum6"/>
    <w:basedOn w:val="Bezlisty"/>
    <w:rsid w:val="00C6262C"/>
    <w:pPr>
      <w:numPr>
        <w:numId w:val="72"/>
      </w:numPr>
    </w:pPr>
  </w:style>
  <w:style w:type="numbering" w:customStyle="1" w:styleId="WWNum40">
    <w:name w:val="WWNum40"/>
    <w:basedOn w:val="Bezlisty"/>
    <w:rsid w:val="00C6262C"/>
    <w:pPr>
      <w:numPr>
        <w:numId w:val="73"/>
      </w:numPr>
    </w:pPr>
  </w:style>
  <w:style w:type="paragraph" w:customStyle="1" w:styleId="Podpis1">
    <w:name w:val="Podpis1"/>
    <w:basedOn w:val="Normalny"/>
    <w:rsid w:val="00C6262C"/>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customStyle="1" w:styleId="czeinternetowe">
    <w:name w:val="Łącze internetowe"/>
    <w:basedOn w:val="Domylnaczcionkaakapitu"/>
    <w:uiPriority w:val="99"/>
    <w:unhideWhenUsed/>
    <w:rsid w:val="00C62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26783421">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usdk.pl" TargetMode="External"/><Relationship Id="rId18" Type="http://schemas.openxmlformats.org/officeDocument/2006/relationships/hyperlink" Target="https://sip.lex.pl/" TargetMode="External"/><Relationship Id="rId26" Type="http://schemas.openxmlformats.org/officeDocument/2006/relationships/hyperlink" Target="https://szpitalzdrowia.pl/malopolska-tarcza-antykryzysowa-pakiet-medyczny/" TargetMode="External"/><Relationship Id="rId3" Type="http://schemas.openxmlformats.org/officeDocument/2006/relationships/styles" Target="styles.xml"/><Relationship Id="rId21" Type="http://schemas.openxmlformats.org/officeDocument/2006/relationships/hyperlink" Target="https://szpitalzdrowia.pl/malopolska-tarcza-antykryzysowa-pakiet-medyczny/"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sd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hyperlink" Target="mailto:sekretariat@usd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AFE1-2755-4B04-AF17-BA2DEAAF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53</Pages>
  <Words>18068</Words>
  <Characters>108409</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14</cp:revision>
  <cp:lastPrinted>2020-07-20T07:31:00Z</cp:lastPrinted>
  <dcterms:created xsi:type="dcterms:W3CDTF">2020-08-13T10:23:00Z</dcterms:created>
  <dcterms:modified xsi:type="dcterms:W3CDTF">2020-08-14T13:01:00Z</dcterms:modified>
</cp:coreProperties>
</file>