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575" w:rsidRPr="00D12575" w:rsidRDefault="00D12575" w:rsidP="00D12575">
      <w:pPr>
        <w:spacing w:before="100" w:beforeAutospacing="1" w:after="100" w:afterAutospacing="1"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D12575" w:rsidRPr="00D12575" w:rsidRDefault="00D12575" w:rsidP="00D12575">
      <w:pPr>
        <w:spacing w:after="0" w:line="240" w:lineRule="auto"/>
        <w:rPr>
          <w:rFonts w:ascii="Times New Roman" w:eastAsia="Times New Roman" w:hAnsi="Times New Roman" w:cs="Times New Roman"/>
          <w:sz w:val="24"/>
          <w:szCs w:val="24"/>
          <w:lang w:eastAsia="pl-PL"/>
        </w:rPr>
      </w:pPr>
      <w:hyperlink r:id="rId4" w:tgtFrame="_blank" w:history="1">
        <w:r w:rsidRPr="00D12575">
          <w:rPr>
            <w:rFonts w:ascii="Times New Roman" w:eastAsia="Times New Roman" w:hAnsi="Times New Roman" w:cs="Times New Roman"/>
            <w:color w:val="0000FF"/>
            <w:sz w:val="24"/>
            <w:szCs w:val="24"/>
            <w:u w:val="single"/>
            <w:lang w:eastAsia="pl-PL"/>
          </w:rPr>
          <w:t>http://www.szpitalzdrowia.pl/o-szpitalu/zamowienia-publiczne-i-bip/</w:t>
        </w:r>
      </w:hyperlink>
    </w:p>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sz w:val="24"/>
          <w:szCs w:val="24"/>
          <w:lang w:eastAsia="pl-PL"/>
        </w:rPr>
        <w:pict>
          <v:rect id="_x0000_i1025" style="width:0;height:1.5pt" o:hralign="center" o:hrstd="t" o:hr="t" fillcolor="#a0a0a0" stroked="f"/>
        </w:pict>
      </w:r>
    </w:p>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sz w:val="24"/>
          <w:szCs w:val="24"/>
          <w:lang w:eastAsia="pl-PL"/>
        </w:rPr>
        <w:t xml:space="preserve">Ogłoszenie nr 14727 - 2017 z dnia 2017-01-26 r. </w:t>
      </w:r>
    </w:p>
    <w:p w:rsidR="00D12575" w:rsidRPr="00D12575" w:rsidRDefault="00D12575" w:rsidP="00D12575">
      <w:pPr>
        <w:spacing w:after="0" w:line="240" w:lineRule="auto"/>
        <w:jc w:val="center"/>
        <w:rPr>
          <w:rFonts w:ascii="Times New Roman" w:eastAsia="Times New Roman" w:hAnsi="Times New Roman" w:cs="Times New Roman"/>
          <w:sz w:val="24"/>
          <w:szCs w:val="24"/>
          <w:lang w:eastAsia="pl-PL"/>
        </w:rPr>
      </w:pPr>
      <w:r w:rsidRPr="00D12575">
        <w:rPr>
          <w:rFonts w:ascii="Times New Roman" w:eastAsia="Times New Roman" w:hAnsi="Times New Roman" w:cs="Times New Roman"/>
          <w:sz w:val="24"/>
          <w:szCs w:val="24"/>
          <w:lang w:eastAsia="pl-PL"/>
        </w:rPr>
        <w:t>Kraków: Dostawa odczynników do typowania antygenów HLA</w:t>
      </w:r>
      <w:r w:rsidRPr="00D12575">
        <w:rPr>
          <w:rFonts w:ascii="Times New Roman" w:eastAsia="Times New Roman" w:hAnsi="Times New Roman" w:cs="Times New Roman"/>
          <w:sz w:val="24"/>
          <w:szCs w:val="24"/>
          <w:lang w:eastAsia="pl-PL"/>
        </w:rPr>
        <w:br/>
        <w:t xml:space="preserve">OGŁOSZENIE O ZAMÓWIENIU - Dostawy </w:t>
      </w:r>
    </w:p>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b/>
          <w:bCs/>
          <w:sz w:val="24"/>
          <w:szCs w:val="24"/>
          <w:lang w:eastAsia="pl-PL"/>
        </w:rPr>
        <w:t>Zamieszczanie ogłoszenia:</w:t>
      </w:r>
      <w:r w:rsidRPr="00D12575">
        <w:rPr>
          <w:rFonts w:ascii="Times New Roman" w:eastAsia="Times New Roman" w:hAnsi="Times New Roman" w:cs="Times New Roman"/>
          <w:sz w:val="24"/>
          <w:szCs w:val="24"/>
          <w:lang w:eastAsia="pl-PL"/>
        </w:rPr>
        <w:t xml:space="preserve"> obowiązkowe </w:t>
      </w:r>
    </w:p>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b/>
          <w:bCs/>
          <w:sz w:val="24"/>
          <w:szCs w:val="24"/>
          <w:lang w:eastAsia="pl-PL"/>
        </w:rPr>
        <w:t>Ogłoszenie dotyczy:</w:t>
      </w:r>
      <w:r w:rsidRPr="00D12575">
        <w:rPr>
          <w:rFonts w:ascii="Times New Roman" w:eastAsia="Times New Roman" w:hAnsi="Times New Roman" w:cs="Times New Roman"/>
          <w:sz w:val="24"/>
          <w:szCs w:val="24"/>
          <w:lang w:eastAsia="pl-PL"/>
        </w:rPr>
        <w:t xml:space="preserve"> zamówienia publicznego </w:t>
      </w:r>
    </w:p>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sz w:val="24"/>
          <w:szCs w:val="24"/>
          <w:lang w:eastAsia="pl-PL"/>
        </w:rPr>
        <w:t xml:space="preserve">nie </w:t>
      </w:r>
    </w:p>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sz w:val="24"/>
          <w:szCs w:val="24"/>
          <w:lang w:eastAsia="pl-PL"/>
        </w:rPr>
        <w:br/>
      </w:r>
      <w:r w:rsidRPr="00D12575">
        <w:rPr>
          <w:rFonts w:ascii="Times New Roman" w:eastAsia="Times New Roman" w:hAnsi="Times New Roman" w:cs="Times New Roman"/>
          <w:b/>
          <w:bCs/>
          <w:sz w:val="24"/>
          <w:szCs w:val="24"/>
          <w:lang w:eastAsia="pl-PL"/>
        </w:rPr>
        <w:t>Nazwa projektu lub programu</w:t>
      </w:r>
    </w:p>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sz w:val="24"/>
          <w:szCs w:val="24"/>
          <w:lang w:eastAsia="pl-PL"/>
        </w:rPr>
        <w:t xml:space="preserve">nie </w:t>
      </w:r>
    </w:p>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12575">
        <w:rPr>
          <w:rFonts w:ascii="Times New Roman" w:eastAsia="Times New Roman" w:hAnsi="Times New Roman" w:cs="Times New Roman"/>
          <w:sz w:val="24"/>
          <w:szCs w:val="24"/>
          <w:lang w:eastAsia="pl-PL"/>
        </w:rPr>
        <w:t>Pzp</w:t>
      </w:r>
      <w:proofErr w:type="spellEnd"/>
      <w:r w:rsidRPr="00D1257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sz w:val="24"/>
          <w:szCs w:val="24"/>
          <w:u w:val="single"/>
          <w:lang w:eastAsia="pl-PL"/>
        </w:rPr>
        <w:t>SEKCJA I: ZAMAWIAJĄCY</w:t>
      </w:r>
    </w:p>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b/>
          <w:bCs/>
          <w:sz w:val="24"/>
          <w:szCs w:val="24"/>
          <w:lang w:eastAsia="pl-PL"/>
        </w:rPr>
        <w:t xml:space="preserve">Postępowanie przeprowadza centralny zamawiający </w:t>
      </w:r>
    </w:p>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sz w:val="24"/>
          <w:szCs w:val="24"/>
          <w:lang w:eastAsia="pl-PL"/>
        </w:rPr>
        <w:t xml:space="preserve">nie </w:t>
      </w:r>
    </w:p>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sz w:val="24"/>
          <w:szCs w:val="24"/>
          <w:lang w:eastAsia="pl-PL"/>
        </w:rPr>
        <w:t xml:space="preserve">nie </w:t>
      </w:r>
    </w:p>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b/>
          <w:bCs/>
          <w:sz w:val="24"/>
          <w:szCs w:val="24"/>
          <w:lang w:eastAsia="pl-PL"/>
        </w:rPr>
        <w:t>Informacje na temat podmiotu któremu zamawiający powierzył/powierzyli prowadzenie postępowania:</w:t>
      </w:r>
      <w:r w:rsidRPr="00D12575">
        <w:rPr>
          <w:rFonts w:ascii="Times New Roman" w:eastAsia="Times New Roman" w:hAnsi="Times New Roman" w:cs="Times New Roman"/>
          <w:sz w:val="24"/>
          <w:szCs w:val="24"/>
          <w:lang w:eastAsia="pl-PL"/>
        </w:rPr>
        <w:br/>
      </w:r>
      <w:r w:rsidRPr="00D12575">
        <w:rPr>
          <w:rFonts w:ascii="Times New Roman" w:eastAsia="Times New Roman" w:hAnsi="Times New Roman" w:cs="Times New Roman"/>
          <w:b/>
          <w:bCs/>
          <w:sz w:val="24"/>
          <w:szCs w:val="24"/>
          <w:lang w:eastAsia="pl-PL"/>
        </w:rPr>
        <w:t>Postępowanie jest przeprowadzane wspólnie przez zamawiających</w:t>
      </w:r>
    </w:p>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sz w:val="24"/>
          <w:szCs w:val="24"/>
          <w:lang w:eastAsia="pl-PL"/>
        </w:rPr>
        <w:t xml:space="preserve">nie </w:t>
      </w:r>
    </w:p>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12575">
        <w:rPr>
          <w:rFonts w:ascii="Times New Roman" w:eastAsia="Times New Roman" w:hAnsi="Times New Roman" w:cs="Times New Roman"/>
          <w:sz w:val="24"/>
          <w:szCs w:val="24"/>
          <w:lang w:eastAsia="pl-PL"/>
        </w:rPr>
        <w:br/>
      </w:r>
      <w:r w:rsidRPr="00D12575">
        <w:rPr>
          <w:rFonts w:ascii="Times New Roman" w:eastAsia="Times New Roman" w:hAnsi="Times New Roman" w:cs="Times New Roman"/>
          <w:sz w:val="24"/>
          <w:szCs w:val="24"/>
          <w:lang w:eastAsia="pl-PL"/>
        </w:rPr>
        <w:br/>
      </w:r>
      <w:r w:rsidRPr="00D1257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sz w:val="24"/>
          <w:szCs w:val="24"/>
          <w:lang w:eastAsia="pl-PL"/>
        </w:rPr>
        <w:t xml:space="preserve">nie </w:t>
      </w:r>
    </w:p>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12575">
        <w:rPr>
          <w:rFonts w:ascii="Times New Roman" w:eastAsia="Times New Roman" w:hAnsi="Times New Roman" w:cs="Times New Roman"/>
          <w:sz w:val="24"/>
          <w:szCs w:val="24"/>
          <w:lang w:eastAsia="pl-PL"/>
        </w:rPr>
        <w:br/>
      </w:r>
      <w:r w:rsidRPr="00D12575">
        <w:rPr>
          <w:rFonts w:ascii="Times New Roman" w:eastAsia="Times New Roman" w:hAnsi="Times New Roman" w:cs="Times New Roman"/>
          <w:b/>
          <w:bCs/>
          <w:sz w:val="24"/>
          <w:szCs w:val="24"/>
          <w:lang w:eastAsia="pl-PL"/>
        </w:rPr>
        <w:t>Informacje dodatkowe:</w:t>
      </w:r>
    </w:p>
    <w:p w:rsidR="00D12575" w:rsidRPr="00D12575" w:rsidRDefault="00D12575" w:rsidP="00D12575">
      <w:pPr>
        <w:spacing w:after="24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b/>
          <w:bCs/>
          <w:sz w:val="24"/>
          <w:szCs w:val="24"/>
          <w:lang w:eastAsia="pl-PL"/>
        </w:rPr>
        <w:t xml:space="preserve">I. 1) NAZWA I ADRES: </w:t>
      </w:r>
      <w:r w:rsidRPr="00D12575">
        <w:rPr>
          <w:rFonts w:ascii="Times New Roman" w:eastAsia="Times New Roman" w:hAnsi="Times New Roman" w:cs="Times New Roman"/>
          <w:sz w:val="24"/>
          <w:szCs w:val="24"/>
          <w:lang w:eastAsia="pl-PL"/>
        </w:rPr>
        <w:t xml:space="preserve">Uniwersytecki Szpital Dziecięcy w Krakowie, krajowy numer identyfikacyjny 35137588600000, ul. ul. Wielicka  265, 30663   Kraków, woj. małopolskie, państwo Polska, tel. 126 582 011, e-mail usd_zp@inetria.pl, faks 126 581 081. </w:t>
      </w:r>
      <w:r w:rsidRPr="00D12575">
        <w:rPr>
          <w:rFonts w:ascii="Times New Roman" w:eastAsia="Times New Roman" w:hAnsi="Times New Roman" w:cs="Times New Roman"/>
          <w:sz w:val="24"/>
          <w:szCs w:val="24"/>
          <w:lang w:eastAsia="pl-PL"/>
        </w:rPr>
        <w:br/>
      </w:r>
      <w:r w:rsidRPr="00D12575">
        <w:rPr>
          <w:rFonts w:ascii="Times New Roman" w:eastAsia="Times New Roman" w:hAnsi="Times New Roman" w:cs="Times New Roman"/>
          <w:sz w:val="24"/>
          <w:szCs w:val="24"/>
          <w:lang w:eastAsia="pl-PL"/>
        </w:rPr>
        <w:lastRenderedPageBreak/>
        <w:t>Adres strony internetowej (URL): http://www.szpitalzdrowia.pl/o-szpitalu/zamowienia-publiczne-i-bip/</w:t>
      </w:r>
    </w:p>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b/>
          <w:bCs/>
          <w:sz w:val="24"/>
          <w:szCs w:val="24"/>
          <w:lang w:eastAsia="pl-PL"/>
        </w:rPr>
        <w:t xml:space="preserve">I. 2) RODZAJ ZAMAWIAJĄCEGO: </w:t>
      </w:r>
      <w:r w:rsidRPr="00D12575">
        <w:rPr>
          <w:rFonts w:ascii="Times New Roman" w:eastAsia="Times New Roman" w:hAnsi="Times New Roman" w:cs="Times New Roman"/>
          <w:sz w:val="24"/>
          <w:szCs w:val="24"/>
          <w:lang w:eastAsia="pl-PL"/>
        </w:rPr>
        <w:t xml:space="preserve">Podmiot prawa publicznego </w:t>
      </w:r>
    </w:p>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b/>
          <w:bCs/>
          <w:sz w:val="24"/>
          <w:szCs w:val="24"/>
          <w:lang w:eastAsia="pl-PL"/>
        </w:rPr>
        <w:t xml:space="preserve">I.3) WSPÓLNE UDZIELANIE ZAMÓWIENIA </w:t>
      </w:r>
      <w:r w:rsidRPr="00D12575">
        <w:rPr>
          <w:rFonts w:ascii="Times New Roman" w:eastAsia="Times New Roman" w:hAnsi="Times New Roman" w:cs="Times New Roman"/>
          <w:b/>
          <w:bCs/>
          <w:i/>
          <w:iCs/>
          <w:sz w:val="24"/>
          <w:szCs w:val="24"/>
          <w:lang w:eastAsia="pl-PL"/>
        </w:rPr>
        <w:t>(jeżeli dotyczy)</w:t>
      </w:r>
      <w:r w:rsidRPr="00D12575">
        <w:rPr>
          <w:rFonts w:ascii="Times New Roman" w:eastAsia="Times New Roman" w:hAnsi="Times New Roman" w:cs="Times New Roman"/>
          <w:b/>
          <w:bCs/>
          <w:sz w:val="24"/>
          <w:szCs w:val="24"/>
          <w:lang w:eastAsia="pl-PL"/>
        </w:rPr>
        <w:t xml:space="preserve">: </w:t>
      </w:r>
    </w:p>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b/>
          <w:bCs/>
          <w:sz w:val="24"/>
          <w:szCs w:val="24"/>
          <w:lang w:eastAsia="pl-PL"/>
        </w:rPr>
        <w:t xml:space="preserve">I.4) KOMUNIKACJA: </w:t>
      </w:r>
      <w:r w:rsidRPr="00D12575">
        <w:rPr>
          <w:rFonts w:ascii="Times New Roman" w:eastAsia="Times New Roman" w:hAnsi="Times New Roman" w:cs="Times New Roman"/>
          <w:sz w:val="24"/>
          <w:szCs w:val="24"/>
          <w:lang w:eastAsia="pl-PL"/>
        </w:rPr>
        <w:br/>
      </w:r>
      <w:r w:rsidRPr="00D12575">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sz w:val="24"/>
          <w:szCs w:val="24"/>
          <w:lang w:eastAsia="pl-PL"/>
        </w:rPr>
        <w:t xml:space="preserve">nie </w:t>
      </w:r>
      <w:r w:rsidRPr="00D12575">
        <w:rPr>
          <w:rFonts w:ascii="Times New Roman" w:eastAsia="Times New Roman" w:hAnsi="Times New Roman" w:cs="Times New Roman"/>
          <w:sz w:val="24"/>
          <w:szCs w:val="24"/>
          <w:lang w:eastAsia="pl-PL"/>
        </w:rPr>
        <w:br/>
        <w:t>http://www.szpitalzdrowia.pl/o-szpitalu/zamowienia-publiczne-i-bip/</w:t>
      </w:r>
    </w:p>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sz w:val="24"/>
          <w:szCs w:val="24"/>
          <w:lang w:eastAsia="pl-PL"/>
        </w:rPr>
        <w:br/>
      </w:r>
      <w:r w:rsidRPr="00D1257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sz w:val="24"/>
          <w:szCs w:val="24"/>
          <w:lang w:eastAsia="pl-PL"/>
        </w:rPr>
        <w:t xml:space="preserve">nie </w:t>
      </w:r>
      <w:r w:rsidRPr="00D12575">
        <w:rPr>
          <w:rFonts w:ascii="Times New Roman" w:eastAsia="Times New Roman" w:hAnsi="Times New Roman" w:cs="Times New Roman"/>
          <w:sz w:val="24"/>
          <w:szCs w:val="24"/>
          <w:lang w:eastAsia="pl-PL"/>
        </w:rPr>
        <w:br/>
        <w:t>http://www.szpitalzdrowia.pl/o-szpitalu/zamowienia-publiczne-i-bip/</w:t>
      </w:r>
    </w:p>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sz w:val="24"/>
          <w:szCs w:val="24"/>
          <w:lang w:eastAsia="pl-PL"/>
        </w:rPr>
        <w:br/>
      </w:r>
      <w:r w:rsidRPr="00D1257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sz w:val="24"/>
          <w:szCs w:val="24"/>
          <w:lang w:eastAsia="pl-PL"/>
        </w:rPr>
        <w:t xml:space="preserve">nie </w:t>
      </w:r>
    </w:p>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sz w:val="24"/>
          <w:szCs w:val="24"/>
          <w:lang w:eastAsia="pl-PL"/>
        </w:rPr>
        <w:br/>
      </w:r>
      <w:r w:rsidRPr="00D12575">
        <w:rPr>
          <w:rFonts w:ascii="Times New Roman" w:eastAsia="Times New Roman" w:hAnsi="Times New Roman" w:cs="Times New Roman"/>
          <w:b/>
          <w:bCs/>
          <w:sz w:val="24"/>
          <w:szCs w:val="24"/>
          <w:lang w:eastAsia="pl-PL"/>
        </w:rPr>
        <w:t>Oferty lub wnioski o dopuszczenie do udziału w postępowaniu należy przesyłać:</w:t>
      </w:r>
      <w:r w:rsidRPr="00D12575">
        <w:rPr>
          <w:rFonts w:ascii="Times New Roman" w:eastAsia="Times New Roman" w:hAnsi="Times New Roman" w:cs="Times New Roman"/>
          <w:sz w:val="24"/>
          <w:szCs w:val="24"/>
          <w:lang w:eastAsia="pl-PL"/>
        </w:rPr>
        <w:br/>
      </w:r>
      <w:r w:rsidRPr="00D12575">
        <w:rPr>
          <w:rFonts w:ascii="Times New Roman" w:eastAsia="Times New Roman" w:hAnsi="Times New Roman" w:cs="Times New Roman"/>
          <w:b/>
          <w:bCs/>
          <w:sz w:val="24"/>
          <w:szCs w:val="24"/>
          <w:lang w:eastAsia="pl-PL"/>
        </w:rPr>
        <w:t>Elektronicznie</w:t>
      </w:r>
    </w:p>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sz w:val="24"/>
          <w:szCs w:val="24"/>
          <w:lang w:eastAsia="pl-PL"/>
        </w:rPr>
        <w:t xml:space="preserve">nie </w:t>
      </w:r>
      <w:r w:rsidRPr="00D12575">
        <w:rPr>
          <w:rFonts w:ascii="Times New Roman" w:eastAsia="Times New Roman" w:hAnsi="Times New Roman" w:cs="Times New Roman"/>
          <w:sz w:val="24"/>
          <w:szCs w:val="24"/>
          <w:lang w:eastAsia="pl-PL"/>
        </w:rPr>
        <w:br/>
        <w:t xml:space="preserve">adres </w:t>
      </w:r>
      <w:r w:rsidRPr="00D12575">
        <w:rPr>
          <w:rFonts w:ascii="Times New Roman" w:eastAsia="Times New Roman" w:hAnsi="Times New Roman" w:cs="Times New Roman"/>
          <w:sz w:val="24"/>
          <w:szCs w:val="24"/>
          <w:lang w:eastAsia="pl-PL"/>
        </w:rPr>
        <w:br/>
        <w:t>30-663 Kraków ul. Wielicka 265</w:t>
      </w:r>
    </w:p>
    <w:p w:rsidR="00D12575" w:rsidRPr="00D12575" w:rsidRDefault="00D12575" w:rsidP="00D12575">
      <w:pPr>
        <w:spacing w:after="0" w:line="240" w:lineRule="auto"/>
        <w:rPr>
          <w:rFonts w:ascii="Times New Roman" w:eastAsia="Times New Roman" w:hAnsi="Times New Roman" w:cs="Times New Roman"/>
          <w:sz w:val="24"/>
          <w:szCs w:val="24"/>
          <w:lang w:eastAsia="pl-PL"/>
        </w:rPr>
      </w:pPr>
    </w:p>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12575">
        <w:rPr>
          <w:rFonts w:ascii="Times New Roman" w:eastAsia="Times New Roman" w:hAnsi="Times New Roman" w:cs="Times New Roman"/>
          <w:sz w:val="24"/>
          <w:szCs w:val="24"/>
          <w:lang w:eastAsia="pl-PL"/>
        </w:rPr>
        <w:br/>
        <w:t xml:space="preserve">nie </w:t>
      </w:r>
      <w:r w:rsidRPr="00D12575">
        <w:rPr>
          <w:rFonts w:ascii="Times New Roman" w:eastAsia="Times New Roman" w:hAnsi="Times New Roman" w:cs="Times New Roman"/>
          <w:sz w:val="24"/>
          <w:szCs w:val="24"/>
          <w:lang w:eastAsia="pl-PL"/>
        </w:rPr>
        <w:br/>
      </w:r>
      <w:r w:rsidRPr="00D1257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12575">
        <w:rPr>
          <w:rFonts w:ascii="Times New Roman" w:eastAsia="Times New Roman" w:hAnsi="Times New Roman" w:cs="Times New Roman"/>
          <w:sz w:val="24"/>
          <w:szCs w:val="24"/>
          <w:lang w:eastAsia="pl-PL"/>
        </w:rPr>
        <w:br/>
        <w:t xml:space="preserve">nie </w:t>
      </w:r>
      <w:r w:rsidRPr="00D12575">
        <w:rPr>
          <w:rFonts w:ascii="Times New Roman" w:eastAsia="Times New Roman" w:hAnsi="Times New Roman" w:cs="Times New Roman"/>
          <w:sz w:val="24"/>
          <w:szCs w:val="24"/>
          <w:lang w:eastAsia="pl-PL"/>
        </w:rPr>
        <w:br/>
        <w:t xml:space="preserve">Adres: </w:t>
      </w:r>
    </w:p>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sz w:val="24"/>
          <w:szCs w:val="24"/>
          <w:lang w:eastAsia="pl-PL"/>
        </w:rPr>
        <w:br/>
      </w:r>
      <w:r w:rsidRPr="00D1257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sz w:val="24"/>
          <w:szCs w:val="24"/>
          <w:lang w:eastAsia="pl-PL"/>
        </w:rPr>
        <w:t xml:space="preserve">nie </w:t>
      </w:r>
      <w:r w:rsidRPr="00D1257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sz w:val="24"/>
          <w:szCs w:val="24"/>
          <w:u w:val="single"/>
          <w:lang w:eastAsia="pl-PL"/>
        </w:rPr>
        <w:t xml:space="preserve">SEKCJA II: PRZEDMIOT ZAMÓWIENIA </w:t>
      </w:r>
    </w:p>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sz w:val="24"/>
          <w:szCs w:val="24"/>
          <w:lang w:eastAsia="pl-PL"/>
        </w:rPr>
        <w:br/>
      </w:r>
      <w:r w:rsidRPr="00D12575">
        <w:rPr>
          <w:rFonts w:ascii="Times New Roman" w:eastAsia="Times New Roman" w:hAnsi="Times New Roman" w:cs="Times New Roman"/>
          <w:b/>
          <w:bCs/>
          <w:sz w:val="24"/>
          <w:szCs w:val="24"/>
          <w:lang w:eastAsia="pl-PL"/>
        </w:rPr>
        <w:t xml:space="preserve">II.1) Nazwa nadana zamówieniu przez zamawiającego: </w:t>
      </w:r>
      <w:r w:rsidRPr="00D12575">
        <w:rPr>
          <w:rFonts w:ascii="Times New Roman" w:eastAsia="Times New Roman" w:hAnsi="Times New Roman" w:cs="Times New Roman"/>
          <w:sz w:val="24"/>
          <w:szCs w:val="24"/>
          <w:lang w:eastAsia="pl-PL"/>
        </w:rPr>
        <w:t>Dostawa odczynników do typowania antygenów HLA</w:t>
      </w:r>
      <w:r w:rsidRPr="00D12575">
        <w:rPr>
          <w:rFonts w:ascii="Times New Roman" w:eastAsia="Times New Roman" w:hAnsi="Times New Roman" w:cs="Times New Roman"/>
          <w:sz w:val="24"/>
          <w:szCs w:val="24"/>
          <w:lang w:eastAsia="pl-PL"/>
        </w:rPr>
        <w:br/>
      </w:r>
      <w:r w:rsidRPr="00D12575">
        <w:rPr>
          <w:rFonts w:ascii="Times New Roman" w:eastAsia="Times New Roman" w:hAnsi="Times New Roman" w:cs="Times New Roman"/>
          <w:b/>
          <w:bCs/>
          <w:sz w:val="24"/>
          <w:szCs w:val="24"/>
          <w:lang w:eastAsia="pl-PL"/>
        </w:rPr>
        <w:lastRenderedPageBreak/>
        <w:t xml:space="preserve">Numer referencyjny: </w:t>
      </w:r>
      <w:r w:rsidRPr="00D12575">
        <w:rPr>
          <w:rFonts w:ascii="Times New Roman" w:eastAsia="Times New Roman" w:hAnsi="Times New Roman" w:cs="Times New Roman"/>
          <w:sz w:val="24"/>
          <w:szCs w:val="24"/>
          <w:lang w:eastAsia="pl-PL"/>
        </w:rPr>
        <w:t>EZP -271-2-6/2017</w:t>
      </w:r>
      <w:r w:rsidRPr="00D12575">
        <w:rPr>
          <w:rFonts w:ascii="Times New Roman" w:eastAsia="Times New Roman" w:hAnsi="Times New Roman" w:cs="Times New Roman"/>
          <w:sz w:val="24"/>
          <w:szCs w:val="24"/>
          <w:lang w:eastAsia="pl-PL"/>
        </w:rPr>
        <w:br/>
      </w:r>
      <w:r w:rsidRPr="00D1257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12575" w:rsidRPr="00D12575" w:rsidRDefault="00D12575" w:rsidP="00D12575">
      <w:pPr>
        <w:spacing w:after="0" w:line="240" w:lineRule="auto"/>
        <w:jc w:val="both"/>
        <w:rPr>
          <w:rFonts w:ascii="Times New Roman" w:eastAsia="Times New Roman" w:hAnsi="Times New Roman" w:cs="Times New Roman"/>
          <w:sz w:val="24"/>
          <w:szCs w:val="24"/>
          <w:lang w:eastAsia="pl-PL"/>
        </w:rPr>
      </w:pPr>
      <w:r w:rsidRPr="00D12575">
        <w:rPr>
          <w:rFonts w:ascii="Times New Roman" w:eastAsia="Times New Roman" w:hAnsi="Times New Roman" w:cs="Times New Roman"/>
          <w:sz w:val="24"/>
          <w:szCs w:val="24"/>
          <w:lang w:eastAsia="pl-PL"/>
        </w:rPr>
        <w:t xml:space="preserve">nie </w:t>
      </w:r>
    </w:p>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sz w:val="24"/>
          <w:szCs w:val="24"/>
          <w:lang w:eastAsia="pl-PL"/>
        </w:rPr>
        <w:br/>
      </w:r>
      <w:r w:rsidRPr="00D12575">
        <w:rPr>
          <w:rFonts w:ascii="Times New Roman" w:eastAsia="Times New Roman" w:hAnsi="Times New Roman" w:cs="Times New Roman"/>
          <w:b/>
          <w:bCs/>
          <w:sz w:val="24"/>
          <w:szCs w:val="24"/>
          <w:lang w:eastAsia="pl-PL"/>
        </w:rPr>
        <w:t xml:space="preserve">II.2) Rodzaj zamówienia: </w:t>
      </w:r>
      <w:r w:rsidRPr="00D12575">
        <w:rPr>
          <w:rFonts w:ascii="Times New Roman" w:eastAsia="Times New Roman" w:hAnsi="Times New Roman" w:cs="Times New Roman"/>
          <w:sz w:val="24"/>
          <w:szCs w:val="24"/>
          <w:lang w:eastAsia="pl-PL"/>
        </w:rPr>
        <w:t xml:space="preserve">dostawy </w:t>
      </w:r>
      <w:r w:rsidRPr="00D12575">
        <w:rPr>
          <w:rFonts w:ascii="Times New Roman" w:eastAsia="Times New Roman" w:hAnsi="Times New Roman" w:cs="Times New Roman"/>
          <w:sz w:val="24"/>
          <w:szCs w:val="24"/>
          <w:lang w:eastAsia="pl-PL"/>
        </w:rPr>
        <w:br/>
      </w:r>
      <w:r w:rsidRPr="00D12575">
        <w:rPr>
          <w:rFonts w:ascii="Times New Roman" w:eastAsia="Times New Roman" w:hAnsi="Times New Roman" w:cs="Times New Roman"/>
          <w:b/>
          <w:bCs/>
          <w:sz w:val="24"/>
          <w:szCs w:val="24"/>
          <w:lang w:eastAsia="pl-PL"/>
        </w:rPr>
        <w:t>II.3) Informacja o możliwości składania ofert częściowych</w:t>
      </w:r>
      <w:r w:rsidRPr="00D12575">
        <w:rPr>
          <w:rFonts w:ascii="Times New Roman" w:eastAsia="Times New Roman" w:hAnsi="Times New Roman" w:cs="Times New Roman"/>
          <w:sz w:val="24"/>
          <w:szCs w:val="24"/>
          <w:lang w:eastAsia="pl-PL"/>
        </w:rPr>
        <w:br/>
        <w:t xml:space="preserve">Zamówienie podzielone jest na części: </w:t>
      </w:r>
    </w:p>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sz w:val="24"/>
          <w:szCs w:val="24"/>
          <w:lang w:eastAsia="pl-PL"/>
        </w:rPr>
        <w:t xml:space="preserve">Nie </w:t>
      </w:r>
    </w:p>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sz w:val="24"/>
          <w:szCs w:val="24"/>
          <w:lang w:eastAsia="pl-PL"/>
        </w:rPr>
        <w:br/>
      </w:r>
      <w:r w:rsidRPr="00D12575">
        <w:rPr>
          <w:rFonts w:ascii="Times New Roman" w:eastAsia="Times New Roman" w:hAnsi="Times New Roman" w:cs="Times New Roman"/>
          <w:sz w:val="24"/>
          <w:szCs w:val="24"/>
          <w:lang w:eastAsia="pl-PL"/>
        </w:rPr>
        <w:br/>
      </w:r>
      <w:r w:rsidRPr="00D12575">
        <w:rPr>
          <w:rFonts w:ascii="Times New Roman" w:eastAsia="Times New Roman" w:hAnsi="Times New Roman" w:cs="Times New Roman"/>
          <w:b/>
          <w:bCs/>
          <w:sz w:val="24"/>
          <w:szCs w:val="24"/>
          <w:lang w:eastAsia="pl-PL"/>
        </w:rPr>
        <w:t xml:space="preserve">II.4) Krótki opis przedmiotu zamówienia </w:t>
      </w:r>
      <w:r w:rsidRPr="00D1257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1257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12575">
        <w:rPr>
          <w:rFonts w:ascii="Times New Roman" w:eastAsia="Times New Roman" w:hAnsi="Times New Roman" w:cs="Times New Roman"/>
          <w:sz w:val="24"/>
          <w:szCs w:val="24"/>
          <w:lang w:eastAsia="pl-PL"/>
        </w:rPr>
        <w:t xml:space="preserve">3.1. Przedmiotem zamówienia jest dostawa odczynników do typowania antygenów HLA 3.2. Oznaczenie kodowe Wspólnego Słownika Zamówień CPV: 33.14.16.25-7 zestawy diagnostyczne 3.3. Szczegółowy opis przedmiotu zamówienia zawiera FORMULARZ CENOWY – zał. nr 3 do SIWZ 3.4. Wymagany minimalny termin płatności wynosi 60 dni, przelew. 3.5. Przez wyroby medyczne, należy rozumieć wyroby medyczne w rozumieniu ustawy z 20 maja 2010 r. o wyrobach medycznych. Zaoferowane wyroby medyczne muszą być dopuszczone do obrotu i używania na zasadach określonych w ustawie o wyrobach medycznych. 3.6. Zamawiający wymaga stałości cen za dostarczone materiały przez okres 24 miesięcy. 3.7. Zamawiający wymaga, aby Firma, która będzie dostarczać zestawy SSP i płytki do serologii dołączy 1 zestaw ( na co najmniej 100 oznaczeń ) do wykonywania testów kontrolnych „ </w:t>
      </w:r>
      <w:proofErr w:type="spellStart"/>
      <w:r w:rsidRPr="00D12575">
        <w:rPr>
          <w:rFonts w:ascii="Times New Roman" w:eastAsia="Times New Roman" w:hAnsi="Times New Roman" w:cs="Times New Roman"/>
          <w:sz w:val="24"/>
          <w:szCs w:val="24"/>
          <w:lang w:eastAsia="pl-PL"/>
        </w:rPr>
        <w:t>wipe</w:t>
      </w:r>
      <w:proofErr w:type="spellEnd"/>
      <w:r w:rsidRPr="00D12575">
        <w:rPr>
          <w:rFonts w:ascii="Times New Roman" w:eastAsia="Times New Roman" w:hAnsi="Times New Roman" w:cs="Times New Roman"/>
          <w:sz w:val="24"/>
          <w:szCs w:val="24"/>
          <w:lang w:eastAsia="pl-PL"/>
        </w:rPr>
        <w:t xml:space="preserve"> test”. Firma która będzie dostarczać zestawy SSP musi zagwarantować posiadanie „rezerwy” odczynników w magazynie. 3.8. Zamawiający nie zastrzega obowiązku osobistego wykonania przez wykonawcę kluczowych części zamówienia. Zamawiający wymaga wskazania przez wykonawcę części zamówienia, których wykonanie zamierza powierzyć podwykonawcom, i podania firm podwykonawców. </w:t>
      </w:r>
      <w:r w:rsidRPr="00D12575">
        <w:rPr>
          <w:rFonts w:ascii="Times New Roman" w:eastAsia="Times New Roman" w:hAnsi="Times New Roman" w:cs="Times New Roman"/>
          <w:sz w:val="24"/>
          <w:szCs w:val="24"/>
          <w:lang w:eastAsia="pl-PL"/>
        </w:rPr>
        <w:br/>
      </w:r>
      <w:r w:rsidRPr="00D12575">
        <w:rPr>
          <w:rFonts w:ascii="Times New Roman" w:eastAsia="Times New Roman" w:hAnsi="Times New Roman" w:cs="Times New Roman"/>
          <w:sz w:val="24"/>
          <w:szCs w:val="24"/>
          <w:lang w:eastAsia="pl-PL"/>
        </w:rPr>
        <w:br/>
      </w:r>
      <w:r w:rsidRPr="00D12575">
        <w:rPr>
          <w:rFonts w:ascii="Times New Roman" w:eastAsia="Times New Roman" w:hAnsi="Times New Roman" w:cs="Times New Roman"/>
          <w:b/>
          <w:bCs/>
          <w:sz w:val="24"/>
          <w:szCs w:val="24"/>
          <w:lang w:eastAsia="pl-PL"/>
        </w:rPr>
        <w:t xml:space="preserve">II.5) Główny kod CPV: </w:t>
      </w:r>
      <w:r w:rsidRPr="00D12575">
        <w:rPr>
          <w:rFonts w:ascii="Times New Roman" w:eastAsia="Times New Roman" w:hAnsi="Times New Roman" w:cs="Times New Roman"/>
          <w:sz w:val="24"/>
          <w:szCs w:val="24"/>
          <w:lang w:eastAsia="pl-PL"/>
        </w:rPr>
        <w:t>33141625-7</w:t>
      </w:r>
      <w:r w:rsidRPr="00D12575">
        <w:rPr>
          <w:rFonts w:ascii="Times New Roman" w:eastAsia="Times New Roman" w:hAnsi="Times New Roman" w:cs="Times New Roman"/>
          <w:sz w:val="24"/>
          <w:szCs w:val="24"/>
          <w:lang w:eastAsia="pl-PL"/>
        </w:rPr>
        <w:br/>
      </w:r>
      <w:r w:rsidRPr="00D12575">
        <w:rPr>
          <w:rFonts w:ascii="Times New Roman" w:eastAsia="Times New Roman" w:hAnsi="Times New Roman" w:cs="Times New Roman"/>
          <w:sz w:val="24"/>
          <w:szCs w:val="24"/>
          <w:lang w:eastAsia="pl-PL"/>
        </w:rPr>
        <w:br/>
      </w:r>
      <w:r w:rsidRPr="00D12575">
        <w:rPr>
          <w:rFonts w:ascii="Times New Roman" w:eastAsia="Times New Roman" w:hAnsi="Times New Roman" w:cs="Times New Roman"/>
          <w:b/>
          <w:bCs/>
          <w:sz w:val="24"/>
          <w:szCs w:val="24"/>
          <w:lang w:eastAsia="pl-PL"/>
        </w:rPr>
        <w:t xml:space="preserve">II.6) Całkowita wartość zamówienia </w:t>
      </w:r>
      <w:r w:rsidRPr="00D12575">
        <w:rPr>
          <w:rFonts w:ascii="Times New Roman" w:eastAsia="Times New Roman" w:hAnsi="Times New Roman" w:cs="Times New Roman"/>
          <w:i/>
          <w:iCs/>
          <w:sz w:val="24"/>
          <w:szCs w:val="24"/>
          <w:lang w:eastAsia="pl-PL"/>
        </w:rPr>
        <w:t>(jeżeli zamawiający podaje informacje o wartości zamówienia)</w:t>
      </w:r>
      <w:r w:rsidRPr="00D12575">
        <w:rPr>
          <w:rFonts w:ascii="Times New Roman" w:eastAsia="Times New Roman" w:hAnsi="Times New Roman" w:cs="Times New Roman"/>
          <w:sz w:val="24"/>
          <w:szCs w:val="24"/>
          <w:lang w:eastAsia="pl-PL"/>
        </w:rPr>
        <w:t xml:space="preserve">: </w:t>
      </w:r>
      <w:r w:rsidRPr="00D12575">
        <w:rPr>
          <w:rFonts w:ascii="Times New Roman" w:eastAsia="Times New Roman" w:hAnsi="Times New Roman" w:cs="Times New Roman"/>
          <w:sz w:val="24"/>
          <w:szCs w:val="24"/>
          <w:lang w:eastAsia="pl-PL"/>
        </w:rPr>
        <w:br/>
        <w:t>Wartość bez VAT: 425600.00</w:t>
      </w:r>
      <w:r w:rsidRPr="00D12575">
        <w:rPr>
          <w:rFonts w:ascii="Times New Roman" w:eastAsia="Times New Roman" w:hAnsi="Times New Roman" w:cs="Times New Roman"/>
          <w:sz w:val="24"/>
          <w:szCs w:val="24"/>
          <w:lang w:eastAsia="pl-PL"/>
        </w:rPr>
        <w:br/>
        <w:t xml:space="preserve">Waluta: </w:t>
      </w:r>
    </w:p>
    <w:p w:rsidR="00D12575" w:rsidRPr="00D12575" w:rsidRDefault="00D12575" w:rsidP="00D12575">
      <w:pPr>
        <w:spacing w:after="0" w:line="240" w:lineRule="auto"/>
        <w:rPr>
          <w:rFonts w:ascii="Times New Roman" w:eastAsia="Times New Roman" w:hAnsi="Times New Roman" w:cs="Times New Roman"/>
          <w:sz w:val="24"/>
          <w:szCs w:val="24"/>
          <w:lang w:eastAsia="pl-PL"/>
        </w:rPr>
      </w:pPr>
      <w:proofErr w:type="spellStart"/>
      <w:r w:rsidRPr="00D12575">
        <w:rPr>
          <w:rFonts w:ascii="Times New Roman" w:eastAsia="Times New Roman" w:hAnsi="Times New Roman" w:cs="Times New Roman"/>
          <w:sz w:val="24"/>
          <w:szCs w:val="24"/>
          <w:lang w:eastAsia="pl-PL"/>
        </w:rPr>
        <w:t>pln</w:t>
      </w:r>
      <w:proofErr w:type="spellEnd"/>
      <w:r w:rsidRPr="00D12575">
        <w:rPr>
          <w:rFonts w:ascii="Times New Roman" w:eastAsia="Times New Roman" w:hAnsi="Times New Roman" w:cs="Times New Roman"/>
          <w:sz w:val="24"/>
          <w:szCs w:val="24"/>
          <w:lang w:eastAsia="pl-PL"/>
        </w:rPr>
        <w:br/>
      </w:r>
      <w:r w:rsidRPr="00D1257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sz w:val="24"/>
          <w:szCs w:val="24"/>
          <w:lang w:eastAsia="pl-PL"/>
        </w:rPr>
        <w:br/>
      </w:r>
      <w:r w:rsidRPr="00D1257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12575">
        <w:rPr>
          <w:rFonts w:ascii="Times New Roman" w:eastAsia="Times New Roman" w:hAnsi="Times New Roman" w:cs="Times New Roman"/>
          <w:b/>
          <w:bCs/>
          <w:sz w:val="24"/>
          <w:szCs w:val="24"/>
          <w:lang w:eastAsia="pl-PL"/>
        </w:rPr>
        <w:t>Pzp</w:t>
      </w:r>
      <w:proofErr w:type="spellEnd"/>
      <w:r w:rsidRPr="00D12575">
        <w:rPr>
          <w:rFonts w:ascii="Times New Roman" w:eastAsia="Times New Roman" w:hAnsi="Times New Roman" w:cs="Times New Roman"/>
          <w:b/>
          <w:bCs/>
          <w:sz w:val="24"/>
          <w:szCs w:val="24"/>
          <w:lang w:eastAsia="pl-PL"/>
        </w:rPr>
        <w:t xml:space="preserve">: </w:t>
      </w:r>
      <w:r w:rsidRPr="00D12575">
        <w:rPr>
          <w:rFonts w:ascii="Times New Roman" w:eastAsia="Times New Roman" w:hAnsi="Times New Roman" w:cs="Times New Roman"/>
          <w:sz w:val="24"/>
          <w:szCs w:val="24"/>
          <w:lang w:eastAsia="pl-PL"/>
        </w:rPr>
        <w:t xml:space="preserve">nie </w:t>
      </w:r>
      <w:r w:rsidRPr="00D12575">
        <w:rPr>
          <w:rFonts w:ascii="Times New Roman" w:eastAsia="Times New Roman" w:hAnsi="Times New Roman" w:cs="Times New Roman"/>
          <w:sz w:val="24"/>
          <w:szCs w:val="24"/>
          <w:lang w:eastAsia="pl-PL"/>
        </w:rPr>
        <w:br/>
      </w:r>
      <w:r w:rsidRPr="00D1257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sz w:val="24"/>
          <w:szCs w:val="24"/>
          <w:lang w:eastAsia="pl-PL"/>
        </w:rPr>
        <w:t>Okres w miesiącach: 24</w:t>
      </w:r>
    </w:p>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sz w:val="24"/>
          <w:szCs w:val="24"/>
          <w:lang w:eastAsia="pl-PL"/>
        </w:rPr>
        <w:br/>
      </w:r>
      <w:r w:rsidRPr="00D12575">
        <w:rPr>
          <w:rFonts w:ascii="Times New Roman" w:eastAsia="Times New Roman" w:hAnsi="Times New Roman" w:cs="Times New Roman"/>
          <w:b/>
          <w:bCs/>
          <w:sz w:val="24"/>
          <w:szCs w:val="24"/>
          <w:lang w:eastAsia="pl-PL"/>
        </w:rPr>
        <w:t xml:space="preserve">II.9) Informacje dodatkowe: </w:t>
      </w:r>
    </w:p>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sz w:val="24"/>
          <w:szCs w:val="24"/>
          <w:u w:val="single"/>
          <w:lang w:eastAsia="pl-PL"/>
        </w:rPr>
        <w:lastRenderedPageBreak/>
        <w:t xml:space="preserve">SEKCJA III: INFORMACJE O CHARAKTERZE PRAWNYM, EKONOMICZNYM, FINANSOWYM I TECHNICZNYM </w:t>
      </w:r>
    </w:p>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b/>
          <w:bCs/>
          <w:sz w:val="24"/>
          <w:szCs w:val="24"/>
          <w:lang w:eastAsia="pl-PL"/>
        </w:rPr>
        <w:t xml:space="preserve">III.1) WARUNKI UDZIAŁU W POSTĘPOWANIU </w:t>
      </w:r>
    </w:p>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12575">
        <w:rPr>
          <w:rFonts w:ascii="Times New Roman" w:eastAsia="Times New Roman" w:hAnsi="Times New Roman" w:cs="Times New Roman"/>
          <w:sz w:val="24"/>
          <w:szCs w:val="24"/>
          <w:lang w:eastAsia="pl-PL"/>
        </w:rPr>
        <w:br/>
        <w:t>Określenie warunków: Zamawiający nie określił warunku w tym zakresie.</w:t>
      </w:r>
      <w:r w:rsidRPr="00D12575">
        <w:rPr>
          <w:rFonts w:ascii="Times New Roman" w:eastAsia="Times New Roman" w:hAnsi="Times New Roman" w:cs="Times New Roman"/>
          <w:sz w:val="24"/>
          <w:szCs w:val="24"/>
          <w:lang w:eastAsia="pl-PL"/>
        </w:rPr>
        <w:br/>
        <w:t xml:space="preserve">Informacje dodatkowe </w:t>
      </w:r>
      <w:r w:rsidRPr="00D12575">
        <w:rPr>
          <w:rFonts w:ascii="Times New Roman" w:eastAsia="Times New Roman" w:hAnsi="Times New Roman" w:cs="Times New Roman"/>
          <w:sz w:val="24"/>
          <w:szCs w:val="24"/>
          <w:lang w:eastAsia="pl-PL"/>
        </w:rPr>
        <w:br/>
      </w:r>
      <w:r w:rsidRPr="00D12575">
        <w:rPr>
          <w:rFonts w:ascii="Times New Roman" w:eastAsia="Times New Roman" w:hAnsi="Times New Roman" w:cs="Times New Roman"/>
          <w:b/>
          <w:bCs/>
          <w:sz w:val="24"/>
          <w:szCs w:val="24"/>
          <w:lang w:eastAsia="pl-PL"/>
        </w:rPr>
        <w:t xml:space="preserve">III.1.2) Sytuacja finansowa lub ekonomiczna </w:t>
      </w:r>
      <w:r w:rsidRPr="00D12575">
        <w:rPr>
          <w:rFonts w:ascii="Times New Roman" w:eastAsia="Times New Roman" w:hAnsi="Times New Roman" w:cs="Times New Roman"/>
          <w:sz w:val="24"/>
          <w:szCs w:val="24"/>
          <w:lang w:eastAsia="pl-PL"/>
        </w:rPr>
        <w:br/>
        <w:t>Określenie warunków: Zamawiający nie określił warunku w tym zakresie.</w:t>
      </w:r>
      <w:r w:rsidRPr="00D12575">
        <w:rPr>
          <w:rFonts w:ascii="Times New Roman" w:eastAsia="Times New Roman" w:hAnsi="Times New Roman" w:cs="Times New Roman"/>
          <w:sz w:val="24"/>
          <w:szCs w:val="24"/>
          <w:lang w:eastAsia="pl-PL"/>
        </w:rPr>
        <w:br/>
        <w:t xml:space="preserve">Informacje dodatkowe </w:t>
      </w:r>
      <w:r w:rsidRPr="00D12575">
        <w:rPr>
          <w:rFonts w:ascii="Times New Roman" w:eastAsia="Times New Roman" w:hAnsi="Times New Roman" w:cs="Times New Roman"/>
          <w:sz w:val="24"/>
          <w:szCs w:val="24"/>
          <w:lang w:eastAsia="pl-PL"/>
        </w:rPr>
        <w:br/>
      </w:r>
      <w:r w:rsidRPr="00D12575">
        <w:rPr>
          <w:rFonts w:ascii="Times New Roman" w:eastAsia="Times New Roman" w:hAnsi="Times New Roman" w:cs="Times New Roman"/>
          <w:b/>
          <w:bCs/>
          <w:sz w:val="24"/>
          <w:szCs w:val="24"/>
          <w:lang w:eastAsia="pl-PL"/>
        </w:rPr>
        <w:t xml:space="preserve">III.1.3) Zdolność techniczna lub zawodowa </w:t>
      </w:r>
      <w:r w:rsidRPr="00D12575">
        <w:rPr>
          <w:rFonts w:ascii="Times New Roman" w:eastAsia="Times New Roman" w:hAnsi="Times New Roman" w:cs="Times New Roman"/>
          <w:sz w:val="24"/>
          <w:szCs w:val="24"/>
          <w:lang w:eastAsia="pl-PL"/>
        </w:rPr>
        <w:br/>
        <w:t>Określenie warunków: Zamawiający nie określił warunku w tym zakresie.</w:t>
      </w:r>
      <w:r w:rsidRPr="00D1257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12575">
        <w:rPr>
          <w:rFonts w:ascii="Times New Roman" w:eastAsia="Times New Roman" w:hAnsi="Times New Roman" w:cs="Times New Roman"/>
          <w:sz w:val="24"/>
          <w:szCs w:val="24"/>
          <w:lang w:eastAsia="pl-PL"/>
        </w:rPr>
        <w:br/>
        <w:t xml:space="preserve">Informacje dodatkowe: </w:t>
      </w:r>
    </w:p>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b/>
          <w:bCs/>
          <w:sz w:val="24"/>
          <w:szCs w:val="24"/>
          <w:lang w:eastAsia="pl-PL"/>
        </w:rPr>
        <w:t xml:space="preserve">III.2) PODSTAWY WYKLUCZENIA </w:t>
      </w:r>
    </w:p>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12575">
        <w:rPr>
          <w:rFonts w:ascii="Times New Roman" w:eastAsia="Times New Roman" w:hAnsi="Times New Roman" w:cs="Times New Roman"/>
          <w:b/>
          <w:bCs/>
          <w:sz w:val="24"/>
          <w:szCs w:val="24"/>
          <w:lang w:eastAsia="pl-PL"/>
        </w:rPr>
        <w:t>Pzp</w:t>
      </w:r>
      <w:proofErr w:type="spellEnd"/>
      <w:r w:rsidRPr="00D12575">
        <w:rPr>
          <w:rFonts w:ascii="Times New Roman" w:eastAsia="Times New Roman" w:hAnsi="Times New Roman" w:cs="Times New Roman"/>
          <w:sz w:val="24"/>
          <w:szCs w:val="24"/>
          <w:lang w:eastAsia="pl-PL"/>
        </w:rPr>
        <w:br/>
      </w:r>
      <w:r w:rsidRPr="00D1257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12575">
        <w:rPr>
          <w:rFonts w:ascii="Times New Roman" w:eastAsia="Times New Roman" w:hAnsi="Times New Roman" w:cs="Times New Roman"/>
          <w:b/>
          <w:bCs/>
          <w:sz w:val="24"/>
          <w:szCs w:val="24"/>
          <w:lang w:eastAsia="pl-PL"/>
        </w:rPr>
        <w:t>Pzp</w:t>
      </w:r>
      <w:proofErr w:type="spellEnd"/>
      <w:r w:rsidRPr="00D12575">
        <w:rPr>
          <w:rFonts w:ascii="Times New Roman" w:eastAsia="Times New Roman" w:hAnsi="Times New Roman" w:cs="Times New Roman"/>
          <w:sz w:val="24"/>
          <w:szCs w:val="24"/>
          <w:lang w:eastAsia="pl-PL"/>
        </w:rPr>
        <w:t xml:space="preserve"> nie </w:t>
      </w:r>
      <w:r w:rsidRPr="00D12575">
        <w:rPr>
          <w:rFonts w:ascii="Times New Roman" w:eastAsia="Times New Roman" w:hAnsi="Times New Roman" w:cs="Times New Roman"/>
          <w:sz w:val="24"/>
          <w:szCs w:val="24"/>
          <w:lang w:eastAsia="pl-PL"/>
        </w:rPr>
        <w:br/>
        <w:t xml:space="preserve">(podstawa wykluczenia określona w art. 24 ust. 5 pkt 1 ustawy </w:t>
      </w:r>
      <w:proofErr w:type="spellStart"/>
      <w:r w:rsidRPr="00D12575">
        <w:rPr>
          <w:rFonts w:ascii="Times New Roman" w:eastAsia="Times New Roman" w:hAnsi="Times New Roman" w:cs="Times New Roman"/>
          <w:sz w:val="24"/>
          <w:szCs w:val="24"/>
          <w:lang w:eastAsia="pl-PL"/>
        </w:rPr>
        <w:t>Pzp</w:t>
      </w:r>
      <w:proofErr w:type="spellEnd"/>
      <w:r w:rsidRPr="00D12575">
        <w:rPr>
          <w:rFonts w:ascii="Times New Roman" w:eastAsia="Times New Roman" w:hAnsi="Times New Roman" w:cs="Times New Roman"/>
          <w:sz w:val="24"/>
          <w:szCs w:val="24"/>
          <w:lang w:eastAsia="pl-PL"/>
        </w:rPr>
        <w:t xml:space="preserve">) </w:t>
      </w:r>
    </w:p>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12575">
        <w:rPr>
          <w:rFonts w:ascii="Times New Roman" w:eastAsia="Times New Roman" w:hAnsi="Times New Roman" w:cs="Times New Roman"/>
          <w:sz w:val="24"/>
          <w:szCs w:val="24"/>
          <w:lang w:eastAsia="pl-PL"/>
        </w:rPr>
        <w:br/>
        <w:t xml:space="preserve">tak </w:t>
      </w:r>
      <w:r w:rsidRPr="00D12575">
        <w:rPr>
          <w:rFonts w:ascii="Times New Roman" w:eastAsia="Times New Roman" w:hAnsi="Times New Roman" w:cs="Times New Roman"/>
          <w:sz w:val="24"/>
          <w:szCs w:val="24"/>
          <w:lang w:eastAsia="pl-PL"/>
        </w:rPr>
        <w:br/>
      </w:r>
      <w:r w:rsidRPr="00D12575">
        <w:rPr>
          <w:rFonts w:ascii="Times New Roman" w:eastAsia="Times New Roman" w:hAnsi="Times New Roman" w:cs="Times New Roman"/>
          <w:b/>
          <w:bCs/>
          <w:sz w:val="24"/>
          <w:szCs w:val="24"/>
          <w:lang w:eastAsia="pl-PL"/>
        </w:rPr>
        <w:t xml:space="preserve">Oświadczenie o spełnianiu kryteriów selekcji </w:t>
      </w:r>
      <w:r w:rsidRPr="00D12575">
        <w:rPr>
          <w:rFonts w:ascii="Times New Roman" w:eastAsia="Times New Roman" w:hAnsi="Times New Roman" w:cs="Times New Roman"/>
          <w:sz w:val="24"/>
          <w:szCs w:val="24"/>
          <w:lang w:eastAsia="pl-PL"/>
        </w:rPr>
        <w:br/>
        <w:t xml:space="preserve">nie </w:t>
      </w:r>
    </w:p>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sz w:val="24"/>
          <w:szCs w:val="24"/>
          <w:lang w:eastAsia="pl-PL"/>
        </w:rPr>
        <w:t>Oświadczenie, odpis z właściwego rejestru lub z centralnej ewidencji i informacji o działalności gospodarczej, jeżeli odrębne przepisy wymagają wpisu do rejestru lub ewidencji, w celu potwierdzenia braku podstaw wykluczenia na podstawie art. 24 ust. 5 pkt 1 ustawy;</w:t>
      </w:r>
    </w:p>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b/>
          <w:bCs/>
          <w:sz w:val="24"/>
          <w:szCs w:val="24"/>
          <w:lang w:eastAsia="pl-PL"/>
        </w:rPr>
        <w:t>III.5.1) W ZAKRESIE SPEŁNIANIA WARUNKÓW UDZIAŁU W POSTĘPOWANIU:</w:t>
      </w:r>
      <w:r w:rsidRPr="00D12575">
        <w:rPr>
          <w:rFonts w:ascii="Times New Roman" w:eastAsia="Times New Roman" w:hAnsi="Times New Roman" w:cs="Times New Roman"/>
          <w:sz w:val="24"/>
          <w:szCs w:val="24"/>
          <w:lang w:eastAsia="pl-PL"/>
        </w:rPr>
        <w:br/>
        <w:t>oświadczenie</w:t>
      </w:r>
      <w:r w:rsidRPr="00D12575">
        <w:rPr>
          <w:rFonts w:ascii="Times New Roman" w:eastAsia="Times New Roman" w:hAnsi="Times New Roman" w:cs="Times New Roman"/>
          <w:sz w:val="24"/>
          <w:szCs w:val="24"/>
          <w:lang w:eastAsia="pl-PL"/>
        </w:rPr>
        <w:br/>
      </w:r>
      <w:r w:rsidRPr="00D12575">
        <w:rPr>
          <w:rFonts w:ascii="Times New Roman" w:eastAsia="Times New Roman" w:hAnsi="Times New Roman" w:cs="Times New Roman"/>
          <w:b/>
          <w:bCs/>
          <w:sz w:val="24"/>
          <w:szCs w:val="24"/>
          <w:lang w:eastAsia="pl-PL"/>
        </w:rPr>
        <w:t>III.5.2) W ZAKRESIE KRYTERIÓW SELEKCJI:</w:t>
      </w:r>
    </w:p>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sz w:val="24"/>
          <w:szCs w:val="24"/>
          <w:lang w:eastAsia="pl-PL"/>
        </w:rPr>
        <w:lastRenderedPageBreak/>
        <w:t xml:space="preserve">dokumenty potwierdzające, że oferowane dostawy spełniają wymagania Zamawiającego: a) dopuszczenie do obrotu wymagane prawem z uwzględnieniem ustawy o wyrobach medycznych z dnia 20 maja 2010 r. b)Instrukcje w języku polskim c)Materiały informacyjne potwierdzające spełnienie wymogów stawianych w opisie przedmiotu zamówienia </w:t>
      </w:r>
    </w:p>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b/>
          <w:bCs/>
          <w:sz w:val="24"/>
          <w:szCs w:val="24"/>
          <w:lang w:eastAsia="pl-PL"/>
        </w:rPr>
        <w:t xml:space="preserve">III.7) INNE DOKUMENTY NIE WYMIENIONE W pkt III.3) - III.6) </w:t>
      </w:r>
    </w:p>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sz w:val="24"/>
          <w:szCs w:val="24"/>
          <w:lang w:eastAsia="pl-PL"/>
        </w:rPr>
        <w:t xml:space="preserve">9.6. Wykonawca w terminie 3 dni od dnia zamieszczenia na stronie internetowej informacji, o której mowa w art. 86 ust. 5 ustawy,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9.7. Jeżeli wykonawca ma siedzibę lub miejsce zamieszkania poza terytorium Rzeczypospolitej Polskiej, zamiast dokumentów, o których mowa w: punkcie 9.5.1 specyfikacji składa dokumenty wystawione w kraju, w którym Wykonawca ma siedzibę lub miejsce zamieszkania potwierdzające, że nie otwarto jego likwidacji ani nie ogłoszono upadłości. 9.8. Dokumenty, o których mowa w punkcie 9.7. specyfikacji, powinny być wystawione nie wcześniej niż 6 miesięcy przed upływem terminu składania ofert. 9.9. Jeżeli w kraju, w którym wykonawca ma siedzibę lub miejsce zamieszkania lub miejsce zamieszkania ma osoba, której dokument dotyczy, nie wydaje się dokumentów, o których mowa w punkcie 9.8 specyfikacji,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9.8. specyfikacji stosuje się. 9.10. W zakresie nie uregulowanym specyfikacją, zastosowanie mają przepisy Rozporządzenia Ministra Rozwoju z dnia 26 lipca 2016 r. w sprawie rodzajów dokumentów, jakich może żądać zamawiający od wykonawcy w postępowaniu o udzielenie zamówienia. 9.11. Wykonawcy mogą wspólnie ubiegać się o udzielenie zamówienia w rozumieniu art. 23 ust. 1 ustawy. 9.11.1. 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 w sprawie zamówienia publicznego 9.11.2. W takim przypadku wykonawcy wspólnie ubiegający się o udzielenie zamówienia publicznego są zobowiązani do złożenia w ofercie Pełnomocnictwa ustanawiającego Pełnomocnika. Pełnomocnictwo powinno zawierać umocowanie do reprezentowania ich w postępowaniu albo do reprezentowania ich w postępowaniu i zawarcia umowy w sprawie zamówienia publicznego. IX. WYKONAWCY WSPÓLNIE UBIEGAJĄCY SIĘ O UDZIELENIE ZAMÓWIENIA 1. Wykonawcy mogą wspólnie ubiegać się o udzielenie zamówienia w rozumieniu art. 23 ust. 1 ustawy. 2. 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 w sprawie zamówienia publicznego. 3. W takim przypadku wykonawcy wspólnie ubiegający się o udzielenie zamówienia publicznego są zobowiązani do złożenia w ofercie Pełnomocnictwa ustanawiającego Pełnomocnika, o którym mowa w punkcie X.2. specyfikacji. Pełnomocnictwo powinno zawierać umocowanie do reprezentowania ich w postępowaniu albo do reprezentowania ich w postępowaniu i zawarcia umowy w sprawie zamówienia publicznego. 1. Wypełniony i podpisany Formularz Ofertowy – załącznik nr 2 do SIWZ 2. Wypełniony i podpisany Formularz Cenowy – załącznik nr 3 do SIWZ 3. Wypełniony i </w:t>
      </w:r>
      <w:r w:rsidRPr="00D12575">
        <w:rPr>
          <w:rFonts w:ascii="Times New Roman" w:eastAsia="Times New Roman" w:hAnsi="Times New Roman" w:cs="Times New Roman"/>
          <w:sz w:val="24"/>
          <w:szCs w:val="24"/>
          <w:lang w:eastAsia="pl-PL"/>
        </w:rPr>
        <w:lastRenderedPageBreak/>
        <w:t xml:space="preserve">podpisany załącznik nr 4 do SIWZ 4. Wzory oferowanych produktów ( co najmniej 4 oznaczenia w każdej kategorii). Wykonawca może odstąpić od dostarczenia próbek do testowania w przypadku zestawów, które były już stosowane u Zamawiającego. W tym przypadku wymagane jest złożenie stosownego oświadczenia. Wzory oferowanych produktów przedmiotu zamówienia muszą zostać złożone osobno w trwale zamkniętym opakowaniu. Na opakowaniu należy umieścić dokładny opis: Uniwersytecki Szpital Dziecięcy w Krakowie ul. Wielicka 265, 30-663 Kraków Oferta w trybie przetargu nieograniczonego na: Dostawa odczynników do typowania antygenów HLA nr postępowania EZP-271-2/6/2017 NIE OTWIERAĆ PRZED: 2017-02-03 GODZ. 11:00 a) Próbki oferowanych wyrobów stanowią wymagany załącznik do oferty i muszą być identyczne jak oferowane wyroby - należy dołączyć b) Spis próbek z podaniem producenta i numerem katalogowym. c) Każda próbka powinna być oznaczona numerem pozycji której dotyczy. d)Próbki powinny być zapakowane w jednostkowe opakowania handlowe z oznaczeniem w języku polskim. e) Próbki oferowanych wyrobów powinny być umieszczone w zamkniętym opakowaniu zbiorczym (kartonie, torebce foliowej, kopercie itp.), oznakowanym nazwą wykonawcy. f) )Brak wymaganych próbek spowoduje odrzucenie ofert. 5. Stosowne Pełnomocnictwo. </w:t>
      </w:r>
    </w:p>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sz w:val="24"/>
          <w:szCs w:val="24"/>
          <w:u w:val="single"/>
          <w:lang w:eastAsia="pl-PL"/>
        </w:rPr>
        <w:t xml:space="preserve">SEKCJA IV: PROCEDURA </w:t>
      </w:r>
    </w:p>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b/>
          <w:bCs/>
          <w:sz w:val="24"/>
          <w:szCs w:val="24"/>
          <w:lang w:eastAsia="pl-PL"/>
        </w:rPr>
        <w:t xml:space="preserve">IV.1) OPIS </w:t>
      </w:r>
      <w:r w:rsidRPr="00D12575">
        <w:rPr>
          <w:rFonts w:ascii="Times New Roman" w:eastAsia="Times New Roman" w:hAnsi="Times New Roman" w:cs="Times New Roman"/>
          <w:sz w:val="24"/>
          <w:szCs w:val="24"/>
          <w:lang w:eastAsia="pl-PL"/>
        </w:rPr>
        <w:br/>
      </w:r>
      <w:r w:rsidRPr="00D12575">
        <w:rPr>
          <w:rFonts w:ascii="Times New Roman" w:eastAsia="Times New Roman" w:hAnsi="Times New Roman" w:cs="Times New Roman"/>
          <w:b/>
          <w:bCs/>
          <w:sz w:val="24"/>
          <w:szCs w:val="24"/>
          <w:lang w:eastAsia="pl-PL"/>
        </w:rPr>
        <w:t xml:space="preserve">IV.1.1) Tryb udzielenia zamówienia: </w:t>
      </w:r>
      <w:r w:rsidRPr="00D12575">
        <w:rPr>
          <w:rFonts w:ascii="Times New Roman" w:eastAsia="Times New Roman" w:hAnsi="Times New Roman" w:cs="Times New Roman"/>
          <w:sz w:val="24"/>
          <w:szCs w:val="24"/>
          <w:lang w:eastAsia="pl-PL"/>
        </w:rPr>
        <w:t xml:space="preserve">przetarg nieograniczony </w:t>
      </w:r>
      <w:r w:rsidRPr="00D12575">
        <w:rPr>
          <w:rFonts w:ascii="Times New Roman" w:eastAsia="Times New Roman" w:hAnsi="Times New Roman" w:cs="Times New Roman"/>
          <w:sz w:val="24"/>
          <w:szCs w:val="24"/>
          <w:lang w:eastAsia="pl-PL"/>
        </w:rPr>
        <w:br/>
      </w:r>
      <w:r w:rsidRPr="00D12575">
        <w:rPr>
          <w:rFonts w:ascii="Times New Roman" w:eastAsia="Times New Roman" w:hAnsi="Times New Roman" w:cs="Times New Roman"/>
          <w:b/>
          <w:bCs/>
          <w:sz w:val="24"/>
          <w:szCs w:val="24"/>
          <w:lang w:eastAsia="pl-PL"/>
        </w:rPr>
        <w:t>IV.1.2) Zamawiający żąda wniesienia wadium:</w:t>
      </w:r>
    </w:p>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sz w:val="24"/>
          <w:szCs w:val="24"/>
          <w:lang w:eastAsia="pl-PL"/>
        </w:rPr>
        <w:t xml:space="preserve">nie </w:t>
      </w:r>
    </w:p>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sz w:val="24"/>
          <w:szCs w:val="24"/>
          <w:lang w:eastAsia="pl-PL"/>
        </w:rPr>
        <w:br/>
      </w:r>
      <w:r w:rsidRPr="00D12575">
        <w:rPr>
          <w:rFonts w:ascii="Times New Roman" w:eastAsia="Times New Roman" w:hAnsi="Times New Roman" w:cs="Times New Roman"/>
          <w:b/>
          <w:bCs/>
          <w:sz w:val="24"/>
          <w:szCs w:val="24"/>
          <w:lang w:eastAsia="pl-PL"/>
        </w:rPr>
        <w:t>IV.1.3) Przewiduje się udzielenie zaliczek na poczet wykonania zamówienia:</w:t>
      </w:r>
    </w:p>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sz w:val="24"/>
          <w:szCs w:val="24"/>
          <w:lang w:eastAsia="pl-PL"/>
        </w:rPr>
        <w:t xml:space="preserve">nie </w:t>
      </w:r>
    </w:p>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sz w:val="24"/>
          <w:szCs w:val="24"/>
          <w:lang w:eastAsia="pl-PL"/>
        </w:rPr>
        <w:br/>
      </w:r>
      <w:r w:rsidRPr="00D1257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sz w:val="24"/>
          <w:szCs w:val="24"/>
          <w:lang w:eastAsia="pl-PL"/>
        </w:rPr>
        <w:t xml:space="preserve">nie </w:t>
      </w:r>
      <w:r w:rsidRPr="00D1257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12575">
        <w:rPr>
          <w:rFonts w:ascii="Times New Roman" w:eastAsia="Times New Roman" w:hAnsi="Times New Roman" w:cs="Times New Roman"/>
          <w:sz w:val="24"/>
          <w:szCs w:val="24"/>
          <w:lang w:eastAsia="pl-PL"/>
        </w:rPr>
        <w:br/>
        <w:t xml:space="preserve">nie </w:t>
      </w:r>
      <w:r w:rsidRPr="00D12575">
        <w:rPr>
          <w:rFonts w:ascii="Times New Roman" w:eastAsia="Times New Roman" w:hAnsi="Times New Roman" w:cs="Times New Roman"/>
          <w:sz w:val="24"/>
          <w:szCs w:val="24"/>
          <w:lang w:eastAsia="pl-PL"/>
        </w:rPr>
        <w:br/>
        <w:t xml:space="preserve">Informacje dodatkowe: </w:t>
      </w:r>
    </w:p>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sz w:val="24"/>
          <w:szCs w:val="24"/>
          <w:lang w:eastAsia="pl-PL"/>
        </w:rPr>
        <w:br/>
      </w:r>
      <w:r w:rsidRPr="00D12575">
        <w:rPr>
          <w:rFonts w:ascii="Times New Roman" w:eastAsia="Times New Roman" w:hAnsi="Times New Roman" w:cs="Times New Roman"/>
          <w:b/>
          <w:bCs/>
          <w:sz w:val="24"/>
          <w:szCs w:val="24"/>
          <w:lang w:eastAsia="pl-PL"/>
        </w:rPr>
        <w:t xml:space="preserve">IV.1.5.) Wymaga się złożenia oferty wariantowej: </w:t>
      </w:r>
    </w:p>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sz w:val="24"/>
          <w:szCs w:val="24"/>
          <w:lang w:eastAsia="pl-PL"/>
        </w:rPr>
        <w:t xml:space="preserve">nie </w:t>
      </w:r>
      <w:r w:rsidRPr="00D12575">
        <w:rPr>
          <w:rFonts w:ascii="Times New Roman" w:eastAsia="Times New Roman" w:hAnsi="Times New Roman" w:cs="Times New Roman"/>
          <w:sz w:val="24"/>
          <w:szCs w:val="24"/>
          <w:lang w:eastAsia="pl-PL"/>
        </w:rPr>
        <w:br/>
        <w:t xml:space="preserve">Dopuszcza się złożenie oferty wariantowej </w:t>
      </w:r>
      <w:r w:rsidRPr="00D12575">
        <w:rPr>
          <w:rFonts w:ascii="Times New Roman" w:eastAsia="Times New Roman" w:hAnsi="Times New Roman" w:cs="Times New Roman"/>
          <w:sz w:val="24"/>
          <w:szCs w:val="24"/>
          <w:lang w:eastAsia="pl-PL"/>
        </w:rPr>
        <w:br/>
        <w:t xml:space="preserve">nie </w:t>
      </w:r>
      <w:r w:rsidRPr="00D1257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12575">
        <w:rPr>
          <w:rFonts w:ascii="Times New Roman" w:eastAsia="Times New Roman" w:hAnsi="Times New Roman" w:cs="Times New Roman"/>
          <w:sz w:val="24"/>
          <w:szCs w:val="24"/>
          <w:lang w:eastAsia="pl-PL"/>
        </w:rPr>
        <w:br/>
        <w:t xml:space="preserve">nie </w:t>
      </w:r>
    </w:p>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sz w:val="24"/>
          <w:szCs w:val="24"/>
          <w:lang w:eastAsia="pl-PL"/>
        </w:rPr>
        <w:br/>
      </w:r>
      <w:r w:rsidRPr="00D1257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12575">
        <w:rPr>
          <w:rFonts w:ascii="Times New Roman" w:eastAsia="Times New Roman" w:hAnsi="Times New Roman" w:cs="Times New Roman"/>
          <w:sz w:val="24"/>
          <w:szCs w:val="24"/>
          <w:lang w:eastAsia="pl-PL"/>
        </w:rPr>
        <w:br/>
      </w:r>
      <w:r w:rsidRPr="00D1257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sz w:val="24"/>
          <w:szCs w:val="24"/>
          <w:lang w:eastAsia="pl-PL"/>
        </w:rPr>
        <w:t>Liczba wykonawców  </w:t>
      </w:r>
      <w:r w:rsidRPr="00D12575">
        <w:rPr>
          <w:rFonts w:ascii="Times New Roman" w:eastAsia="Times New Roman" w:hAnsi="Times New Roman" w:cs="Times New Roman"/>
          <w:sz w:val="24"/>
          <w:szCs w:val="24"/>
          <w:lang w:eastAsia="pl-PL"/>
        </w:rPr>
        <w:br/>
        <w:t xml:space="preserve">Przewidywana minimalna liczba wykonawców </w:t>
      </w:r>
      <w:r w:rsidRPr="00D12575">
        <w:rPr>
          <w:rFonts w:ascii="Times New Roman" w:eastAsia="Times New Roman" w:hAnsi="Times New Roman" w:cs="Times New Roman"/>
          <w:sz w:val="24"/>
          <w:szCs w:val="24"/>
          <w:lang w:eastAsia="pl-PL"/>
        </w:rPr>
        <w:br/>
        <w:t>Maksymalna liczba wykonawców  </w:t>
      </w:r>
      <w:r w:rsidRPr="00D12575">
        <w:rPr>
          <w:rFonts w:ascii="Times New Roman" w:eastAsia="Times New Roman" w:hAnsi="Times New Roman" w:cs="Times New Roman"/>
          <w:sz w:val="24"/>
          <w:szCs w:val="24"/>
          <w:lang w:eastAsia="pl-PL"/>
        </w:rPr>
        <w:br/>
        <w:t xml:space="preserve">Kryteria selekcji wykonawców: </w:t>
      </w:r>
    </w:p>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sz w:val="24"/>
          <w:szCs w:val="24"/>
          <w:lang w:eastAsia="pl-PL"/>
        </w:rPr>
        <w:lastRenderedPageBreak/>
        <w:br/>
      </w:r>
      <w:r w:rsidRPr="00D12575">
        <w:rPr>
          <w:rFonts w:ascii="Times New Roman" w:eastAsia="Times New Roman" w:hAnsi="Times New Roman" w:cs="Times New Roman"/>
          <w:b/>
          <w:bCs/>
          <w:sz w:val="24"/>
          <w:szCs w:val="24"/>
          <w:lang w:eastAsia="pl-PL"/>
        </w:rPr>
        <w:t xml:space="preserve">IV.1.7) Informacje na temat umowy ramowej lub dynamicznego systemu zakupów: </w:t>
      </w:r>
    </w:p>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sz w:val="24"/>
          <w:szCs w:val="24"/>
          <w:lang w:eastAsia="pl-PL"/>
        </w:rPr>
        <w:t xml:space="preserve">Umowa ramowa będzie zawarta: </w:t>
      </w:r>
      <w:r w:rsidRPr="00D12575">
        <w:rPr>
          <w:rFonts w:ascii="Times New Roman" w:eastAsia="Times New Roman" w:hAnsi="Times New Roman" w:cs="Times New Roman"/>
          <w:sz w:val="24"/>
          <w:szCs w:val="24"/>
          <w:lang w:eastAsia="pl-PL"/>
        </w:rPr>
        <w:br/>
      </w:r>
      <w:r w:rsidRPr="00D12575">
        <w:rPr>
          <w:rFonts w:ascii="Times New Roman" w:eastAsia="Times New Roman" w:hAnsi="Times New Roman" w:cs="Times New Roman"/>
          <w:sz w:val="24"/>
          <w:szCs w:val="24"/>
          <w:lang w:eastAsia="pl-PL"/>
        </w:rPr>
        <w:br/>
        <w:t xml:space="preserve">Czy przewiduje się ograniczenie liczby uczestników umowy ramowej: </w:t>
      </w:r>
      <w:r w:rsidRPr="00D12575">
        <w:rPr>
          <w:rFonts w:ascii="Times New Roman" w:eastAsia="Times New Roman" w:hAnsi="Times New Roman" w:cs="Times New Roman"/>
          <w:sz w:val="24"/>
          <w:szCs w:val="24"/>
          <w:lang w:eastAsia="pl-PL"/>
        </w:rPr>
        <w:br/>
        <w:t xml:space="preserve">nie </w:t>
      </w:r>
      <w:r w:rsidRPr="00D12575">
        <w:rPr>
          <w:rFonts w:ascii="Times New Roman" w:eastAsia="Times New Roman" w:hAnsi="Times New Roman" w:cs="Times New Roman"/>
          <w:sz w:val="24"/>
          <w:szCs w:val="24"/>
          <w:lang w:eastAsia="pl-PL"/>
        </w:rPr>
        <w:br/>
        <w:t xml:space="preserve">Informacje dodatkowe: </w:t>
      </w:r>
      <w:r w:rsidRPr="00D12575">
        <w:rPr>
          <w:rFonts w:ascii="Times New Roman" w:eastAsia="Times New Roman" w:hAnsi="Times New Roman" w:cs="Times New Roman"/>
          <w:sz w:val="24"/>
          <w:szCs w:val="24"/>
          <w:lang w:eastAsia="pl-PL"/>
        </w:rPr>
        <w:br/>
      </w:r>
      <w:r w:rsidRPr="00D12575">
        <w:rPr>
          <w:rFonts w:ascii="Times New Roman" w:eastAsia="Times New Roman" w:hAnsi="Times New Roman" w:cs="Times New Roman"/>
          <w:sz w:val="24"/>
          <w:szCs w:val="24"/>
          <w:lang w:eastAsia="pl-PL"/>
        </w:rPr>
        <w:br/>
        <w:t xml:space="preserve">Zamówienie obejmuje ustanowienie dynamicznego systemu zakupów: </w:t>
      </w:r>
      <w:r w:rsidRPr="00D12575">
        <w:rPr>
          <w:rFonts w:ascii="Times New Roman" w:eastAsia="Times New Roman" w:hAnsi="Times New Roman" w:cs="Times New Roman"/>
          <w:sz w:val="24"/>
          <w:szCs w:val="24"/>
          <w:lang w:eastAsia="pl-PL"/>
        </w:rPr>
        <w:br/>
        <w:t xml:space="preserve">nie </w:t>
      </w:r>
      <w:r w:rsidRPr="00D12575">
        <w:rPr>
          <w:rFonts w:ascii="Times New Roman" w:eastAsia="Times New Roman" w:hAnsi="Times New Roman" w:cs="Times New Roman"/>
          <w:sz w:val="24"/>
          <w:szCs w:val="24"/>
          <w:lang w:eastAsia="pl-PL"/>
        </w:rPr>
        <w:br/>
        <w:t xml:space="preserve">Informacje dodatkowe: </w:t>
      </w:r>
      <w:r w:rsidRPr="00D12575">
        <w:rPr>
          <w:rFonts w:ascii="Times New Roman" w:eastAsia="Times New Roman" w:hAnsi="Times New Roman" w:cs="Times New Roman"/>
          <w:sz w:val="24"/>
          <w:szCs w:val="24"/>
          <w:lang w:eastAsia="pl-PL"/>
        </w:rPr>
        <w:br/>
      </w:r>
      <w:r w:rsidRPr="00D1257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12575">
        <w:rPr>
          <w:rFonts w:ascii="Times New Roman" w:eastAsia="Times New Roman" w:hAnsi="Times New Roman" w:cs="Times New Roman"/>
          <w:sz w:val="24"/>
          <w:szCs w:val="24"/>
          <w:lang w:eastAsia="pl-PL"/>
        </w:rPr>
        <w:br/>
        <w:t xml:space="preserve">nie </w:t>
      </w:r>
      <w:r w:rsidRPr="00D1257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12575">
        <w:rPr>
          <w:rFonts w:ascii="Times New Roman" w:eastAsia="Times New Roman" w:hAnsi="Times New Roman" w:cs="Times New Roman"/>
          <w:sz w:val="24"/>
          <w:szCs w:val="24"/>
          <w:lang w:eastAsia="pl-PL"/>
        </w:rPr>
        <w:br/>
        <w:t xml:space="preserve">nie </w:t>
      </w:r>
    </w:p>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sz w:val="24"/>
          <w:szCs w:val="24"/>
          <w:lang w:eastAsia="pl-PL"/>
        </w:rPr>
        <w:br/>
      </w:r>
      <w:r w:rsidRPr="00D12575">
        <w:rPr>
          <w:rFonts w:ascii="Times New Roman" w:eastAsia="Times New Roman" w:hAnsi="Times New Roman" w:cs="Times New Roman"/>
          <w:b/>
          <w:bCs/>
          <w:sz w:val="24"/>
          <w:szCs w:val="24"/>
          <w:lang w:eastAsia="pl-PL"/>
        </w:rPr>
        <w:t xml:space="preserve">IV.1.8) Aukcja elektroniczna </w:t>
      </w:r>
      <w:r w:rsidRPr="00D12575">
        <w:rPr>
          <w:rFonts w:ascii="Times New Roman" w:eastAsia="Times New Roman" w:hAnsi="Times New Roman" w:cs="Times New Roman"/>
          <w:sz w:val="24"/>
          <w:szCs w:val="24"/>
          <w:lang w:eastAsia="pl-PL"/>
        </w:rPr>
        <w:br/>
      </w:r>
      <w:r w:rsidRPr="00D12575">
        <w:rPr>
          <w:rFonts w:ascii="Times New Roman" w:eastAsia="Times New Roman" w:hAnsi="Times New Roman" w:cs="Times New Roman"/>
          <w:b/>
          <w:bCs/>
          <w:sz w:val="24"/>
          <w:szCs w:val="24"/>
          <w:lang w:eastAsia="pl-PL"/>
        </w:rPr>
        <w:t xml:space="preserve">Przewidziane jest przeprowadzenie aukcji elektronicznej </w:t>
      </w:r>
      <w:r w:rsidRPr="00D12575">
        <w:rPr>
          <w:rFonts w:ascii="Times New Roman" w:eastAsia="Times New Roman" w:hAnsi="Times New Roman" w:cs="Times New Roman"/>
          <w:i/>
          <w:iCs/>
          <w:sz w:val="24"/>
          <w:szCs w:val="24"/>
          <w:lang w:eastAsia="pl-PL"/>
        </w:rPr>
        <w:t xml:space="preserve">(przetarg nieograniczony, przetarg ograniczony, negocjacje z ogłoszeniem) </w:t>
      </w:r>
      <w:r w:rsidRPr="00D12575">
        <w:rPr>
          <w:rFonts w:ascii="Times New Roman" w:eastAsia="Times New Roman" w:hAnsi="Times New Roman" w:cs="Times New Roman"/>
          <w:sz w:val="24"/>
          <w:szCs w:val="24"/>
          <w:lang w:eastAsia="pl-PL"/>
        </w:rPr>
        <w:t xml:space="preserve">nie </w:t>
      </w:r>
      <w:r w:rsidRPr="00D12575">
        <w:rPr>
          <w:rFonts w:ascii="Times New Roman" w:eastAsia="Times New Roman" w:hAnsi="Times New Roman" w:cs="Times New Roman"/>
          <w:sz w:val="24"/>
          <w:szCs w:val="24"/>
          <w:lang w:eastAsia="pl-PL"/>
        </w:rPr>
        <w:br/>
      </w:r>
      <w:r w:rsidRPr="00D1257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12575">
        <w:rPr>
          <w:rFonts w:ascii="Times New Roman" w:eastAsia="Times New Roman" w:hAnsi="Times New Roman" w:cs="Times New Roman"/>
          <w:sz w:val="24"/>
          <w:szCs w:val="24"/>
          <w:lang w:eastAsia="pl-PL"/>
        </w:rPr>
        <w:br/>
      </w:r>
      <w:r w:rsidRPr="00D1257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12575">
        <w:rPr>
          <w:rFonts w:ascii="Times New Roman" w:eastAsia="Times New Roman" w:hAnsi="Times New Roman" w:cs="Times New Roman"/>
          <w:sz w:val="24"/>
          <w:szCs w:val="24"/>
          <w:lang w:eastAsia="pl-PL"/>
        </w:rPr>
        <w:br/>
        <w:t xml:space="preserve">nie </w:t>
      </w:r>
      <w:r w:rsidRPr="00D1257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12575">
        <w:rPr>
          <w:rFonts w:ascii="Times New Roman" w:eastAsia="Times New Roman" w:hAnsi="Times New Roman" w:cs="Times New Roman"/>
          <w:sz w:val="24"/>
          <w:szCs w:val="24"/>
          <w:lang w:eastAsia="pl-PL"/>
        </w:rPr>
        <w:br/>
        <w:t xml:space="preserve">Informacje dotyczące przebiegu aukcji elektronicznej: </w:t>
      </w:r>
      <w:r w:rsidRPr="00D1257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1257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12575">
        <w:rPr>
          <w:rFonts w:ascii="Times New Roman" w:eastAsia="Times New Roman" w:hAnsi="Times New Roman" w:cs="Times New Roman"/>
          <w:sz w:val="24"/>
          <w:szCs w:val="24"/>
          <w:lang w:eastAsia="pl-PL"/>
        </w:rPr>
        <w:br/>
        <w:t xml:space="preserve">Wymagania dotyczące rejestracji i identyfikacji wykonawców w aukcji elektronicznej: </w:t>
      </w:r>
      <w:r w:rsidRPr="00D12575">
        <w:rPr>
          <w:rFonts w:ascii="Times New Roman" w:eastAsia="Times New Roman" w:hAnsi="Times New Roman" w:cs="Times New Roman"/>
          <w:sz w:val="24"/>
          <w:szCs w:val="24"/>
          <w:lang w:eastAsia="pl-PL"/>
        </w:rPr>
        <w:br/>
        <w:t xml:space="preserve">Informacje o liczbie etapów aukcji elektronicznej i czasie ich trwania: </w:t>
      </w:r>
    </w:p>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D12575" w:rsidRPr="00D12575" w:rsidTr="00D12575">
        <w:trPr>
          <w:tblCellSpacing w:w="15" w:type="dxa"/>
        </w:trPr>
        <w:tc>
          <w:tcPr>
            <w:tcW w:w="0" w:type="auto"/>
            <w:vAlign w:val="center"/>
            <w:hideMark/>
          </w:tcPr>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sz w:val="24"/>
                <w:szCs w:val="24"/>
                <w:lang w:eastAsia="pl-PL"/>
              </w:rPr>
              <w:t>etap nr</w:t>
            </w:r>
          </w:p>
        </w:tc>
        <w:tc>
          <w:tcPr>
            <w:tcW w:w="0" w:type="auto"/>
            <w:vAlign w:val="center"/>
            <w:hideMark/>
          </w:tcPr>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sz w:val="24"/>
                <w:szCs w:val="24"/>
                <w:lang w:eastAsia="pl-PL"/>
              </w:rPr>
              <w:t>czas trwania etapu</w:t>
            </w:r>
          </w:p>
        </w:tc>
      </w:tr>
      <w:tr w:rsidR="00D12575" w:rsidRPr="00D12575" w:rsidTr="00D12575">
        <w:trPr>
          <w:tblCellSpacing w:w="15" w:type="dxa"/>
        </w:trPr>
        <w:tc>
          <w:tcPr>
            <w:tcW w:w="0" w:type="auto"/>
            <w:vAlign w:val="center"/>
            <w:hideMark/>
          </w:tcPr>
          <w:p w:rsidR="00D12575" w:rsidRPr="00D12575" w:rsidRDefault="00D12575" w:rsidP="00D12575">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12575" w:rsidRPr="00D12575" w:rsidRDefault="00D12575" w:rsidP="00D12575">
            <w:pPr>
              <w:spacing w:after="0" w:line="240" w:lineRule="auto"/>
              <w:rPr>
                <w:rFonts w:ascii="Times New Roman" w:eastAsia="Times New Roman" w:hAnsi="Times New Roman" w:cs="Times New Roman"/>
                <w:sz w:val="20"/>
                <w:szCs w:val="20"/>
                <w:lang w:eastAsia="pl-PL"/>
              </w:rPr>
            </w:pPr>
          </w:p>
        </w:tc>
      </w:tr>
    </w:tbl>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D12575">
        <w:rPr>
          <w:rFonts w:ascii="Times New Roman" w:eastAsia="Times New Roman" w:hAnsi="Times New Roman" w:cs="Times New Roman"/>
          <w:sz w:val="24"/>
          <w:szCs w:val="24"/>
          <w:lang w:eastAsia="pl-PL"/>
        </w:rPr>
        <w:br/>
        <w:t xml:space="preserve">Warunki zamknięcia aukcji elektronicznej: </w:t>
      </w:r>
    </w:p>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sz w:val="24"/>
          <w:szCs w:val="24"/>
          <w:lang w:eastAsia="pl-PL"/>
        </w:rPr>
        <w:br/>
      </w:r>
      <w:r w:rsidRPr="00D12575">
        <w:rPr>
          <w:rFonts w:ascii="Times New Roman" w:eastAsia="Times New Roman" w:hAnsi="Times New Roman" w:cs="Times New Roman"/>
          <w:b/>
          <w:bCs/>
          <w:sz w:val="24"/>
          <w:szCs w:val="24"/>
          <w:lang w:eastAsia="pl-PL"/>
        </w:rPr>
        <w:t xml:space="preserve">IV.2) KRYTERIA OCENY OFERT </w:t>
      </w:r>
      <w:r w:rsidRPr="00D12575">
        <w:rPr>
          <w:rFonts w:ascii="Times New Roman" w:eastAsia="Times New Roman" w:hAnsi="Times New Roman" w:cs="Times New Roman"/>
          <w:sz w:val="24"/>
          <w:szCs w:val="24"/>
          <w:lang w:eastAsia="pl-PL"/>
        </w:rPr>
        <w:br/>
      </w:r>
      <w:r w:rsidRPr="00D12575">
        <w:rPr>
          <w:rFonts w:ascii="Times New Roman" w:eastAsia="Times New Roman" w:hAnsi="Times New Roman" w:cs="Times New Roman"/>
          <w:b/>
          <w:bCs/>
          <w:sz w:val="24"/>
          <w:szCs w:val="24"/>
          <w:lang w:eastAsia="pl-PL"/>
        </w:rPr>
        <w:t xml:space="preserve">IV.2.1) Kryteria oceny ofert: </w:t>
      </w:r>
      <w:r w:rsidRPr="00D12575">
        <w:rPr>
          <w:rFonts w:ascii="Times New Roman" w:eastAsia="Times New Roman" w:hAnsi="Times New Roman" w:cs="Times New Roman"/>
          <w:sz w:val="24"/>
          <w:szCs w:val="24"/>
          <w:lang w:eastAsia="pl-PL"/>
        </w:rPr>
        <w:br/>
      </w:r>
      <w:r w:rsidRPr="00D12575">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9"/>
        <w:gridCol w:w="1049"/>
      </w:tblGrid>
      <w:tr w:rsidR="00D12575" w:rsidRPr="00D12575" w:rsidTr="00D12575">
        <w:trPr>
          <w:tblCellSpacing w:w="15" w:type="dxa"/>
        </w:trPr>
        <w:tc>
          <w:tcPr>
            <w:tcW w:w="0" w:type="auto"/>
            <w:vAlign w:val="center"/>
            <w:hideMark/>
          </w:tcPr>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i/>
                <w:iCs/>
                <w:sz w:val="24"/>
                <w:szCs w:val="24"/>
                <w:lang w:eastAsia="pl-PL"/>
              </w:rPr>
              <w:t>Kryteria</w:t>
            </w:r>
          </w:p>
        </w:tc>
        <w:tc>
          <w:tcPr>
            <w:tcW w:w="0" w:type="auto"/>
            <w:vAlign w:val="center"/>
            <w:hideMark/>
          </w:tcPr>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i/>
                <w:iCs/>
                <w:sz w:val="24"/>
                <w:szCs w:val="24"/>
                <w:lang w:eastAsia="pl-PL"/>
              </w:rPr>
              <w:t>Znaczenie</w:t>
            </w:r>
          </w:p>
        </w:tc>
      </w:tr>
      <w:tr w:rsidR="00D12575" w:rsidRPr="00D12575" w:rsidTr="00D12575">
        <w:trPr>
          <w:tblCellSpacing w:w="15" w:type="dxa"/>
        </w:trPr>
        <w:tc>
          <w:tcPr>
            <w:tcW w:w="0" w:type="auto"/>
            <w:vAlign w:val="center"/>
            <w:hideMark/>
          </w:tcPr>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sz w:val="24"/>
                <w:szCs w:val="24"/>
                <w:lang w:eastAsia="pl-PL"/>
              </w:rPr>
              <w:t>cena</w:t>
            </w:r>
          </w:p>
        </w:tc>
        <w:tc>
          <w:tcPr>
            <w:tcW w:w="0" w:type="auto"/>
            <w:vAlign w:val="center"/>
            <w:hideMark/>
          </w:tcPr>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sz w:val="24"/>
                <w:szCs w:val="24"/>
                <w:lang w:eastAsia="pl-PL"/>
              </w:rPr>
              <w:t>60</w:t>
            </w:r>
          </w:p>
        </w:tc>
      </w:tr>
      <w:tr w:rsidR="00D12575" w:rsidRPr="00D12575" w:rsidTr="00D12575">
        <w:trPr>
          <w:tblCellSpacing w:w="15" w:type="dxa"/>
        </w:trPr>
        <w:tc>
          <w:tcPr>
            <w:tcW w:w="0" w:type="auto"/>
            <w:vAlign w:val="center"/>
            <w:hideMark/>
          </w:tcPr>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sz w:val="24"/>
                <w:szCs w:val="24"/>
                <w:lang w:eastAsia="pl-PL"/>
              </w:rPr>
              <w:t>jakość</w:t>
            </w:r>
          </w:p>
        </w:tc>
        <w:tc>
          <w:tcPr>
            <w:tcW w:w="0" w:type="auto"/>
            <w:vAlign w:val="center"/>
            <w:hideMark/>
          </w:tcPr>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sz w:val="24"/>
                <w:szCs w:val="24"/>
                <w:lang w:eastAsia="pl-PL"/>
              </w:rPr>
              <w:t>40</w:t>
            </w:r>
          </w:p>
        </w:tc>
      </w:tr>
    </w:tbl>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sz w:val="24"/>
          <w:szCs w:val="24"/>
          <w:lang w:eastAsia="pl-PL"/>
        </w:rPr>
        <w:lastRenderedPageBreak/>
        <w:br/>
      </w:r>
      <w:r w:rsidRPr="00D1257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12575">
        <w:rPr>
          <w:rFonts w:ascii="Times New Roman" w:eastAsia="Times New Roman" w:hAnsi="Times New Roman" w:cs="Times New Roman"/>
          <w:b/>
          <w:bCs/>
          <w:sz w:val="24"/>
          <w:szCs w:val="24"/>
          <w:lang w:eastAsia="pl-PL"/>
        </w:rPr>
        <w:t>Pzp</w:t>
      </w:r>
      <w:proofErr w:type="spellEnd"/>
      <w:r w:rsidRPr="00D12575">
        <w:rPr>
          <w:rFonts w:ascii="Times New Roman" w:eastAsia="Times New Roman" w:hAnsi="Times New Roman" w:cs="Times New Roman"/>
          <w:b/>
          <w:bCs/>
          <w:sz w:val="24"/>
          <w:szCs w:val="24"/>
          <w:lang w:eastAsia="pl-PL"/>
        </w:rPr>
        <w:t xml:space="preserve"> </w:t>
      </w:r>
      <w:r w:rsidRPr="00D12575">
        <w:rPr>
          <w:rFonts w:ascii="Times New Roman" w:eastAsia="Times New Roman" w:hAnsi="Times New Roman" w:cs="Times New Roman"/>
          <w:sz w:val="24"/>
          <w:szCs w:val="24"/>
          <w:lang w:eastAsia="pl-PL"/>
        </w:rPr>
        <w:t xml:space="preserve">(przetarg nieograniczony) </w:t>
      </w:r>
      <w:r w:rsidRPr="00D12575">
        <w:rPr>
          <w:rFonts w:ascii="Times New Roman" w:eastAsia="Times New Roman" w:hAnsi="Times New Roman" w:cs="Times New Roman"/>
          <w:sz w:val="24"/>
          <w:szCs w:val="24"/>
          <w:lang w:eastAsia="pl-PL"/>
        </w:rPr>
        <w:br/>
        <w:t xml:space="preserve">tak </w:t>
      </w:r>
      <w:r w:rsidRPr="00D12575">
        <w:rPr>
          <w:rFonts w:ascii="Times New Roman" w:eastAsia="Times New Roman" w:hAnsi="Times New Roman" w:cs="Times New Roman"/>
          <w:sz w:val="24"/>
          <w:szCs w:val="24"/>
          <w:lang w:eastAsia="pl-PL"/>
        </w:rPr>
        <w:br/>
      </w:r>
      <w:r w:rsidRPr="00D12575">
        <w:rPr>
          <w:rFonts w:ascii="Times New Roman" w:eastAsia="Times New Roman" w:hAnsi="Times New Roman" w:cs="Times New Roman"/>
          <w:b/>
          <w:bCs/>
          <w:sz w:val="24"/>
          <w:szCs w:val="24"/>
          <w:lang w:eastAsia="pl-PL"/>
        </w:rPr>
        <w:t xml:space="preserve">IV.3) Negocjacje z ogłoszeniem, dialog konkurencyjny, partnerstwo innowacyjne </w:t>
      </w:r>
      <w:r w:rsidRPr="00D12575">
        <w:rPr>
          <w:rFonts w:ascii="Times New Roman" w:eastAsia="Times New Roman" w:hAnsi="Times New Roman" w:cs="Times New Roman"/>
          <w:sz w:val="24"/>
          <w:szCs w:val="24"/>
          <w:lang w:eastAsia="pl-PL"/>
        </w:rPr>
        <w:br/>
      </w:r>
      <w:r w:rsidRPr="00D12575">
        <w:rPr>
          <w:rFonts w:ascii="Times New Roman" w:eastAsia="Times New Roman" w:hAnsi="Times New Roman" w:cs="Times New Roman"/>
          <w:b/>
          <w:bCs/>
          <w:sz w:val="24"/>
          <w:szCs w:val="24"/>
          <w:lang w:eastAsia="pl-PL"/>
        </w:rPr>
        <w:t>IV.3.1) Informacje na temat negocjacji z ogłoszeniem</w:t>
      </w:r>
      <w:r w:rsidRPr="00D12575">
        <w:rPr>
          <w:rFonts w:ascii="Times New Roman" w:eastAsia="Times New Roman" w:hAnsi="Times New Roman" w:cs="Times New Roman"/>
          <w:sz w:val="24"/>
          <w:szCs w:val="24"/>
          <w:lang w:eastAsia="pl-PL"/>
        </w:rPr>
        <w:br/>
        <w:t xml:space="preserve">Minimalne wymagania, które muszą spełniać wszystkie oferty: </w:t>
      </w:r>
      <w:r w:rsidRPr="00D12575">
        <w:rPr>
          <w:rFonts w:ascii="Times New Roman" w:eastAsia="Times New Roman" w:hAnsi="Times New Roman" w:cs="Times New Roman"/>
          <w:sz w:val="24"/>
          <w:szCs w:val="24"/>
          <w:lang w:eastAsia="pl-PL"/>
        </w:rPr>
        <w:br/>
      </w:r>
      <w:r w:rsidRPr="00D1257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D12575">
        <w:rPr>
          <w:rFonts w:ascii="Times New Roman" w:eastAsia="Times New Roman" w:hAnsi="Times New Roman" w:cs="Times New Roman"/>
          <w:sz w:val="24"/>
          <w:szCs w:val="24"/>
          <w:lang w:eastAsia="pl-PL"/>
        </w:rPr>
        <w:br/>
        <w:t xml:space="preserve">Przewidziany jest podział negocjacji na etapy w celu ograniczenia liczby ofert: nie </w:t>
      </w:r>
      <w:r w:rsidRPr="00D12575">
        <w:rPr>
          <w:rFonts w:ascii="Times New Roman" w:eastAsia="Times New Roman" w:hAnsi="Times New Roman" w:cs="Times New Roman"/>
          <w:sz w:val="24"/>
          <w:szCs w:val="24"/>
          <w:lang w:eastAsia="pl-PL"/>
        </w:rPr>
        <w:br/>
        <w:t xml:space="preserve">Należy podać informacje na temat etapów negocjacji (w tym liczbę etapów): </w:t>
      </w:r>
      <w:r w:rsidRPr="00D12575">
        <w:rPr>
          <w:rFonts w:ascii="Times New Roman" w:eastAsia="Times New Roman" w:hAnsi="Times New Roman" w:cs="Times New Roman"/>
          <w:sz w:val="24"/>
          <w:szCs w:val="24"/>
          <w:lang w:eastAsia="pl-PL"/>
        </w:rPr>
        <w:br/>
      </w:r>
      <w:r w:rsidRPr="00D12575">
        <w:rPr>
          <w:rFonts w:ascii="Times New Roman" w:eastAsia="Times New Roman" w:hAnsi="Times New Roman" w:cs="Times New Roman"/>
          <w:sz w:val="24"/>
          <w:szCs w:val="24"/>
          <w:lang w:eastAsia="pl-PL"/>
        </w:rPr>
        <w:br/>
        <w:t xml:space="preserve">Informacje dodatkowe </w:t>
      </w:r>
      <w:r w:rsidRPr="00D12575">
        <w:rPr>
          <w:rFonts w:ascii="Times New Roman" w:eastAsia="Times New Roman" w:hAnsi="Times New Roman" w:cs="Times New Roman"/>
          <w:sz w:val="24"/>
          <w:szCs w:val="24"/>
          <w:lang w:eastAsia="pl-PL"/>
        </w:rPr>
        <w:br/>
      </w:r>
      <w:r w:rsidRPr="00D12575">
        <w:rPr>
          <w:rFonts w:ascii="Times New Roman" w:eastAsia="Times New Roman" w:hAnsi="Times New Roman" w:cs="Times New Roman"/>
          <w:sz w:val="24"/>
          <w:szCs w:val="24"/>
          <w:lang w:eastAsia="pl-PL"/>
        </w:rPr>
        <w:br/>
      </w:r>
      <w:r w:rsidRPr="00D12575">
        <w:rPr>
          <w:rFonts w:ascii="Times New Roman" w:eastAsia="Times New Roman" w:hAnsi="Times New Roman" w:cs="Times New Roman"/>
          <w:sz w:val="24"/>
          <w:szCs w:val="24"/>
          <w:lang w:eastAsia="pl-PL"/>
        </w:rPr>
        <w:br/>
      </w:r>
      <w:r w:rsidRPr="00D12575">
        <w:rPr>
          <w:rFonts w:ascii="Times New Roman" w:eastAsia="Times New Roman" w:hAnsi="Times New Roman" w:cs="Times New Roman"/>
          <w:b/>
          <w:bCs/>
          <w:sz w:val="24"/>
          <w:szCs w:val="24"/>
          <w:lang w:eastAsia="pl-PL"/>
        </w:rPr>
        <w:t>IV.3.2) Informacje na temat dialogu konkurencyjnego</w:t>
      </w:r>
      <w:r w:rsidRPr="00D1257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12575">
        <w:rPr>
          <w:rFonts w:ascii="Times New Roman" w:eastAsia="Times New Roman" w:hAnsi="Times New Roman" w:cs="Times New Roman"/>
          <w:sz w:val="24"/>
          <w:szCs w:val="24"/>
          <w:lang w:eastAsia="pl-PL"/>
        </w:rPr>
        <w:br/>
      </w:r>
      <w:r w:rsidRPr="00D1257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12575">
        <w:rPr>
          <w:rFonts w:ascii="Times New Roman" w:eastAsia="Times New Roman" w:hAnsi="Times New Roman" w:cs="Times New Roman"/>
          <w:sz w:val="24"/>
          <w:szCs w:val="24"/>
          <w:lang w:eastAsia="pl-PL"/>
        </w:rPr>
        <w:br/>
      </w:r>
      <w:r w:rsidRPr="00D12575">
        <w:rPr>
          <w:rFonts w:ascii="Times New Roman" w:eastAsia="Times New Roman" w:hAnsi="Times New Roman" w:cs="Times New Roman"/>
          <w:sz w:val="24"/>
          <w:szCs w:val="24"/>
          <w:lang w:eastAsia="pl-PL"/>
        </w:rPr>
        <w:br/>
        <w:t xml:space="preserve">Wstępny harmonogram postępowania: </w:t>
      </w:r>
      <w:r w:rsidRPr="00D12575">
        <w:rPr>
          <w:rFonts w:ascii="Times New Roman" w:eastAsia="Times New Roman" w:hAnsi="Times New Roman" w:cs="Times New Roman"/>
          <w:sz w:val="24"/>
          <w:szCs w:val="24"/>
          <w:lang w:eastAsia="pl-PL"/>
        </w:rPr>
        <w:br/>
      </w:r>
      <w:r w:rsidRPr="00D12575">
        <w:rPr>
          <w:rFonts w:ascii="Times New Roman" w:eastAsia="Times New Roman" w:hAnsi="Times New Roman" w:cs="Times New Roman"/>
          <w:sz w:val="24"/>
          <w:szCs w:val="24"/>
          <w:lang w:eastAsia="pl-PL"/>
        </w:rPr>
        <w:br/>
        <w:t xml:space="preserve">Podział dialogu na etapy w celu ograniczenia liczby rozwiązań: nie </w:t>
      </w:r>
      <w:r w:rsidRPr="00D12575">
        <w:rPr>
          <w:rFonts w:ascii="Times New Roman" w:eastAsia="Times New Roman" w:hAnsi="Times New Roman" w:cs="Times New Roman"/>
          <w:sz w:val="24"/>
          <w:szCs w:val="24"/>
          <w:lang w:eastAsia="pl-PL"/>
        </w:rPr>
        <w:br/>
        <w:t xml:space="preserve">Należy podać informacje na temat etapów dialogu: </w:t>
      </w:r>
      <w:r w:rsidRPr="00D12575">
        <w:rPr>
          <w:rFonts w:ascii="Times New Roman" w:eastAsia="Times New Roman" w:hAnsi="Times New Roman" w:cs="Times New Roman"/>
          <w:sz w:val="24"/>
          <w:szCs w:val="24"/>
          <w:lang w:eastAsia="pl-PL"/>
        </w:rPr>
        <w:br/>
      </w:r>
      <w:r w:rsidRPr="00D12575">
        <w:rPr>
          <w:rFonts w:ascii="Times New Roman" w:eastAsia="Times New Roman" w:hAnsi="Times New Roman" w:cs="Times New Roman"/>
          <w:sz w:val="24"/>
          <w:szCs w:val="24"/>
          <w:lang w:eastAsia="pl-PL"/>
        </w:rPr>
        <w:br/>
      </w:r>
      <w:r w:rsidRPr="00D12575">
        <w:rPr>
          <w:rFonts w:ascii="Times New Roman" w:eastAsia="Times New Roman" w:hAnsi="Times New Roman" w:cs="Times New Roman"/>
          <w:sz w:val="24"/>
          <w:szCs w:val="24"/>
          <w:lang w:eastAsia="pl-PL"/>
        </w:rPr>
        <w:br/>
        <w:t xml:space="preserve">Informacje dodatkowe: </w:t>
      </w:r>
      <w:r w:rsidRPr="00D12575">
        <w:rPr>
          <w:rFonts w:ascii="Times New Roman" w:eastAsia="Times New Roman" w:hAnsi="Times New Roman" w:cs="Times New Roman"/>
          <w:sz w:val="24"/>
          <w:szCs w:val="24"/>
          <w:lang w:eastAsia="pl-PL"/>
        </w:rPr>
        <w:br/>
      </w:r>
      <w:r w:rsidRPr="00D12575">
        <w:rPr>
          <w:rFonts w:ascii="Times New Roman" w:eastAsia="Times New Roman" w:hAnsi="Times New Roman" w:cs="Times New Roman"/>
          <w:sz w:val="24"/>
          <w:szCs w:val="24"/>
          <w:lang w:eastAsia="pl-PL"/>
        </w:rPr>
        <w:br/>
      </w:r>
      <w:r w:rsidRPr="00D12575">
        <w:rPr>
          <w:rFonts w:ascii="Times New Roman" w:eastAsia="Times New Roman" w:hAnsi="Times New Roman" w:cs="Times New Roman"/>
          <w:b/>
          <w:bCs/>
          <w:sz w:val="24"/>
          <w:szCs w:val="24"/>
          <w:lang w:eastAsia="pl-PL"/>
        </w:rPr>
        <w:t>IV.3.3) Informacje na temat partnerstwa innowacyjnego</w:t>
      </w:r>
      <w:r w:rsidRPr="00D1257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12575">
        <w:rPr>
          <w:rFonts w:ascii="Times New Roman" w:eastAsia="Times New Roman" w:hAnsi="Times New Roman" w:cs="Times New Roman"/>
          <w:sz w:val="24"/>
          <w:szCs w:val="24"/>
          <w:lang w:eastAsia="pl-PL"/>
        </w:rPr>
        <w:br/>
      </w:r>
      <w:r w:rsidRPr="00D1257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12575">
        <w:rPr>
          <w:rFonts w:ascii="Times New Roman" w:eastAsia="Times New Roman" w:hAnsi="Times New Roman" w:cs="Times New Roman"/>
          <w:sz w:val="24"/>
          <w:szCs w:val="24"/>
          <w:lang w:eastAsia="pl-PL"/>
        </w:rPr>
        <w:br/>
        <w:t xml:space="preserve">nie </w:t>
      </w:r>
      <w:r w:rsidRPr="00D12575">
        <w:rPr>
          <w:rFonts w:ascii="Times New Roman" w:eastAsia="Times New Roman" w:hAnsi="Times New Roman" w:cs="Times New Roman"/>
          <w:sz w:val="24"/>
          <w:szCs w:val="24"/>
          <w:lang w:eastAsia="pl-PL"/>
        </w:rPr>
        <w:br/>
        <w:t xml:space="preserve">Informacje dodatkowe: </w:t>
      </w:r>
      <w:r w:rsidRPr="00D12575">
        <w:rPr>
          <w:rFonts w:ascii="Times New Roman" w:eastAsia="Times New Roman" w:hAnsi="Times New Roman" w:cs="Times New Roman"/>
          <w:sz w:val="24"/>
          <w:szCs w:val="24"/>
          <w:lang w:eastAsia="pl-PL"/>
        </w:rPr>
        <w:br/>
      </w:r>
      <w:r w:rsidRPr="00D12575">
        <w:rPr>
          <w:rFonts w:ascii="Times New Roman" w:eastAsia="Times New Roman" w:hAnsi="Times New Roman" w:cs="Times New Roman"/>
          <w:sz w:val="24"/>
          <w:szCs w:val="24"/>
          <w:lang w:eastAsia="pl-PL"/>
        </w:rPr>
        <w:br/>
      </w:r>
      <w:r w:rsidRPr="00D12575">
        <w:rPr>
          <w:rFonts w:ascii="Times New Roman" w:eastAsia="Times New Roman" w:hAnsi="Times New Roman" w:cs="Times New Roman"/>
          <w:b/>
          <w:bCs/>
          <w:sz w:val="24"/>
          <w:szCs w:val="24"/>
          <w:lang w:eastAsia="pl-PL"/>
        </w:rPr>
        <w:t xml:space="preserve">IV.4) Licytacja elektroniczna </w:t>
      </w:r>
      <w:r w:rsidRPr="00D12575">
        <w:rPr>
          <w:rFonts w:ascii="Times New Roman" w:eastAsia="Times New Roman" w:hAnsi="Times New Roman" w:cs="Times New Roman"/>
          <w:sz w:val="24"/>
          <w:szCs w:val="24"/>
          <w:lang w:eastAsia="pl-PL"/>
        </w:rPr>
        <w:br/>
        <w:t xml:space="preserve">Adres strony internetowej, na której będzie prowadzona licytacja elektroniczna: </w:t>
      </w:r>
    </w:p>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sz w:val="24"/>
          <w:szCs w:val="24"/>
          <w:lang w:eastAsia="pl-PL"/>
        </w:rPr>
        <w:t xml:space="preserve">Informacje o liczbie etapów licytacji elektronicznej i czasie ich trwania: </w:t>
      </w:r>
    </w:p>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sz w:val="24"/>
          <w:szCs w:val="24"/>
          <w:lang w:eastAsia="pl-PL"/>
        </w:rPr>
        <w:lastRenderedPageBreak/>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D12575" w:rsidRPr="00D12575" w:rsidTr="00D12575">
        <w:trPr>
          <w:tblCellSpacing w:w="15" w:type="dxa"/>
        </w:trPr>
        <w:tc>
          <w:tcPr>
            <w:tcW w:w="0" w:type="auto"/>
            <w:vAlign w:val="center"/>
            <w:hideMark/>
          </w:tcPr>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sz w:val="24"/>
                <w:szCs w:val="24"/>
                <w:lang w:eastAsia="pl-PL"/>
              </w:rPr>
              <w:t>etap nr</w:t>
            </w:r>
          </w:p>
        </w:tc>
        <w:tc>
          <w:tcPr>
            <w:tcW w:w="0" w:type="auto"/>
            <w:vAlign w:val="center"/>
            <w:hideMark/>
          </w:tcPr>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sz w:val="24"/>
                <w:szCs w:val="24"/>
                <w:lang w:eastAsia="pl-PL"/>
              </w:rPr>
              <w:t>czas trwania etapu</w:t>
            </w:r>
          </w:p>
        </w:tc>
      </w:tr>
      <w:tr w:rsidR="00D12575" w:rsidRPr="00D12575" w:rsidTr="00D12575">
        <w:trPr>
          <w:tblCellSpacing w:w="15" w:type="dxa"/>
        </w:trPr>
        <w:tc>
          <w:tcPr>
            <w:tcW w:w="0" w:type="auto"/>
            <w:vAlign w:val="center"/>
            <w:hideMark/>
          </w:tcPr>
          <w:p w:rsidR="00D12575" w:rsidRPr="00D12575" w:rsidRDefault="00D12575" w:rsidP="00D12575">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12575" w:rsidRPr="00D12575" w:rsidRDefault="00D12575" w:rsidP="00D12575">
            <w:pPr>
              <w:spacing w:after="0" w:line="240" w:lineRule="auto"/>
              <w:rPr>
                <w:rFonts w:ascii="Times New Roman" w:eastAsia="Times New Roman" w:hAnsi="Times New Roman" w:cs="Times New Roman"/>
                <w:sz w:val="20"/>
                <w:szCs w:val="20"/>
                <w:lang w:eastAsia="pl-PL"/>
              </w:rPr>
            </w:pPr>
          </w:p>
        </w:tc>
      </w:tr>
    </w:tbl>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sz w:val="24"/>
          <w:szCs w:val="24"/>
          <w:lang w:eastAsia="pl-PL"/>
        </w:rPr>
        <w:t xml:space="preserve">Termin otwarcia licytacji elektronicznej: </w:t>
      </w:r>
    </w:p>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sz w:val="24"/>
          <w:szCs w:val="24"/>
          <w:lang w:eastAsia="pl-PL"/>
        </w:rPr>
        <w:t xml:space="preserve">Termin i warunki zamknięcia licytacji elektronicznej: </w:t>
      </w:r>
    </w:p>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sz w:val="24"/>
          <w:szCs w:val="24"/>
          <w:lang w:eastAsia="pl-PL"/>
        </w:rPr>
        <w:br/>
        <w:t xml:space="preserve">Wymagania dotyczące zabezpieczenia należytego wykonania umowy: </w:t>
      </w:r>
    </w:p>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sz w:val="24"/>
          <w:szCs w:val="24"/>
          <w:lang w:eastAsia="pl-PL"/>
        </w:rPr>
        <w:br/>
        <w:t xml:space="preserve">Informacje dodatkowe: </w:t>
      </w:r>
    </w:p>
    <w:p w:rsidR="00D12575" w:rsidRPr="00D12575" w:rsidRDefault="00D12575" w:rsidP="00D12575">
      <w:pPr>
        <w:spacing w:after="0" w:line="240" w:lineRule="auto"/>
        <w:rPr>
          <w:rFonts w:ascii="Times New Roman" w:eastAsia="Times New Roman" w:hAnsi="Times New Roman" w:cs="Times New Roman"/>
          <w:sz w:val="24"/>
          <w:szCs w:val="24"/>
          <w:lang w:eastAsia="pl-PL"/>
        </w:rPr>
      </w:pPr>
      <w:r w:rsidRPr="00D12575">
        <w:rPr>
          <w:rFonts w:ascii="Times New Roman" w:eastAsia="Times New Roman" w:hAnsi="Times New Roman" w:cs="Times New Roman"/>
          <w:b/>
          <w:bCs/>
          <w:sz w:val="24"/>
          <w:szCs w:val="24"/>
          <w:lang w:eastAsia="pl-PL"/>
        </w:rPr>
        <w:t>IV.5) ZMIANA UMOWY</w:t>
      </w:r>
      <w:r w:rsidRPr="00D12575">
        <w:rPr>
          <w:rFonts w:ascii="Times New Roman" w:eastAsia="Times New Roman" w:hAnsi="Times New Roman" w:cs="Times New Roman"/>
          <w:sz w:val="24"/>
          <w:szCs w:val="24"/>
          <w:lang w:eastAsia="pl-PL"/>
        </w:rPr>
        <w:br/>
      </w:r>
      <w:r w:rsidRPr="00D1257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12575">
        <w:rPr>
          <w:rFonts w:ascii="Times New Roman" w:eastAsia="Times New Roman" w:hAnsi="Times New Roman" w:cs="Times New Roman"/>
          <w:sz w:val="24"/>
          <w:szCs w:val="24"/>
          <w:lang w:eastAsia="pl-PL"/>
        </w:rPr>
        <w:t xml:space="preserve"> tak </w:t>
      </w:r>
      <w:r w:rsidRPr="00D12575">
        <w:rPr>
          <w:rFonts w:ascii="Times New Roman" w:eastAsia="Times New Roman" w:hAnsi="Times New Roman" w:cs="Times New Roman"/>
          <w:sz w:val="24"/>
          <w:szCs w:val="24"/>
          <w:lang w:eastAsia="pl-PL"/>
        </w:rPr>
        <w:br/>
        <w:t xml:space="preserve">Należy wskazać zakres, charakter zmian oraz warunki wprowadzenia zmian: </w:t>
      </w:r>
      <w:r w:rsidRPr="00D12575">
        <w:rPr>
          <w:rFonts w:ascii="Times New Roman" w:eastAsia="Times New Roman" w:hAnsi="Times New Roman" w:cs="Times New Roman"/>
          <w:sz w:val="24"/>
          <w:szCs w:val="24"/>
          <w:lang w:eastAsia="pl-PL"/>
        </w:rPr>
        <w:br/>
        <w:t xml:space="preserve">1. Strony zgodnie z art. 144 ustawy Prawo zamówień publicznych ustalają, że każda zmiana umowy może nastąpić wg niżej określonych zasad i warunków. a) nastąpiła zmiana danych podmiotów zawierających umowę (np. w wyniku przekształceń, przejęć, itp.); b) obniżenie ceny przedmiotu umowy przez Dostawcę może nastąpić w każdym czasie i nie wymaga zgody zamawiającego ani sporządzenia Aneksu do umowy; c) nastąpiła zmiana stawki podatku VAT; d) w przypadku zmiany nazwy produktu, numeru katalogowego, nazwy producenta – przy niezmienionym produkcie; e) w przypadku zmiany sposobu konfekcjonowania (wielkości opakowania) – nastąpi przeliczenie ilości na odpowiednią ilość opakowań albo ilości sztuk w opakowaniu. f) nastąpił brak produktów na rynku przyczyn niezależnych od Wykonawcy (np. wycofanie z rynku, zaprzestanie produkcji) – istnieje możliwość zastąpienia produktem o tym samym zastosowaniu, produktu równoważnego, ale przy cenie nie wyższej niż w umowie lub wypowiedzenia umowy w zakresie spornego produktu za porozumieniem stron, bez konieczności ponoszenia kary przez żadną ze stron umowy. g) opisanych w § 1 istotnych postanowieniach umowy 2. Wniosek o dokonanie zmiany umowy należy przedłożyć na piśmie a okoliczności mogące stanowić podstawę zmiany umowy powinny być uzasadnione, i udokumentowane przez Wykonawcę. Zmiany nie mogą skutkować wzrostem cen netto przedmiotu umowy. 3. Wykonawca niezwłocznie powiadomi Zamawiającego o podstawie oraz okolicznościach braku poszczególnych pozycji asortymentu w formie pisemnej (drogą pocztową lub faksem. 4. W przypadku wyczerpania danego asortymentu o którym mowa w załączniku do umowy, umowa ulega rozwiązaniu w tym zakresie. 5. W przypadku nie wyczerpania danego asortymentu strony dopuszczają możliwość przedłużenia umowy przy zachowaniu przez ten okres niezmienności cen określonych w załączniku do niniejszej umowy. 6. W każdym z powyższych przypadków zmiana umowy wymaga zgody obu stron, wyrażonej na piśmie pod rygorem nieważności. 7. Zamawiający może odstąpić od umowy na podstawie art. 145 ustawy prawo zamówień publicznych. </w:t>
      </w:r>
      <w:r w:rsidRPr="00D12575">
        <w:rPr>
          <w:rFonts w:ascii="Times New Roman" w:eastAsia="Times New Roman" w:hAnsi="Times New Roman" w:cs="Times New Roman"/>
          <w:sz w:val="24"/>
          <w:szCs w:val="24"/>
          <w:lang w:eastAsia="pl-PL"/>
        </w:rPr>
        <w:br/>
      </w:r>
      <w:r w:rsidRPr="00D12575">
        <w:rPr>
          <w:rFonts w:ascii="Times New Roman" w:eastAsia="Times New Roman" w:hAnsi="Times New Roman" w:cs="Times New Roman"/>
          <w:b/>
          <w:bCs/>
          <w:sz w:val="24"/>
          <w:szCs w:val="24"/>
          <w:lang w:eastAsia="pl-PL"/>
        </w:rPr>
        <w:t xml:space="preserve">IV.6) INFORMACJE ADMINISTRACYJNE </w:t>
      </w:r>
      <w:r w:rsidRPr="00D12575">
        <w:rPr>
          <w:rFonts w:ascii="Times New Roman" w:eastAsia="Times New Roman" w:hAnsi="Times New Roman" w:cs="Times New Roman"/>
          <w:sz w:val="24"/>
          <w:szCs w:val="24"/>
          <w:lang w:eastAsia="pl-PL"/>
        </w:rPr>
        <w:br/>
      </w:r>
      <w:r w:rsidRPr="00D12575">
        <w:rPr>
          <w:rFonts w:ascii="Times New Roman" w:eastAsia="Times New Roman" w:hAnsi="Times New Roman" w:cs="Times New Roman"/>
          <w:sz w:val="24"/>
          <w:szCs w:val="24"/>
          <w:lang w:eastAsia="pl-PL"/>
        </w:rPr>
        <w:br/>
      </w:r>
      <w:r w:rsidRPr="00D12575">
        <w:rPr>
          <w:rFonts w:ascii="Times New Roman" w:eastAsia="Times New Roman" w:hAnsi="Times New Roman" w:cs="Times New Roman"/>
          <w:b/>
          <w:bCs/>
          <w:sz w:val="24"/>
          <w:szCs w:val="24"/>
          <w:lang w:eastAsia="pl-PL"/>
        </w:rPr>
        <w:t xml:space="preserve">IV.6.1) Sposób udostępniania informacji o charakterze poufnym </w:t>
      </w:r>
      <w:r w:rsidRPr="00D12575">
        <w:rPr>
          <w:rFonts w:ascii="Times New Roman" w:eastAsia="Times New Roman" w:hAnsi="Times New Roman" w:cs="Times New Roman"/>
          <w:i/>
          <w:iCs/>
          <w:sz w:val="24"/>
          <w:szCs w:val="24"/>
          <w:lang w:eastAsia="pl-PL"/>
        </w:rPr>
        <w:t xml:space="preserve">(jeżeli dotyczy): </w:t>
      </w:r>
      <w:r w:rsidRPr="00D12575">
        <w:rPr>
          <w:rFonts w:ascii="Times New Roman" w:eastAsia="Times New Roman" w:hAnsi="Times New Roman" w:cs="Times New Roman"/>
          <w:sz w:val="24"/>
          <w:szCs w:val="24"/>
          <w:lang w:eastAsia="pl-PL"/>
        </w:rPr>
        <w:br/>
      </w:r>
      <w:r w:rsidRPr="00D12575">
        <w:rPr>
          <w:rFonts w:ascii="Times New Roman" w:eastAsia="Times New Roman" w:hAnsi="Times New Roman" w:cs="Times New Roman"/>
          <w:sz w:val="24"/>
          <w:szCs w:val="24"/>
          <w:lang w:eastAsia="pl-PL"/>
        </w:rPr>
        <w:br/>
      </w:r>
      <w:r w:rsidRPr="00D12575">
        <w:rPr>
          <w:rFonts w:ascii="Times New Roman" w:eastAsia="Times New Roman" w:hAnsi="Times New Roman" w:cs="Times New Roman"/>
          <w:b/>
          <w:bCs/>
          <w:sz w:val="24"/>
          <w:szCs w:val="24"/>
          <w:lang w:eastAsia="pl-PL"/>
        </w:rPr>
        <w:t>Środki służące ochronie informacji o charakterze poufnym</w:t>
      </w:r>
      <w:r w:rsidRPr="00D12575">
        <w:rPr>
          <w:rFonts w:ascii="Times New Roman" w:eastAsia="Times New Roman" w:hAnsi="Times New Roman" w:cs="Times New Roman"/>
          <w:sz w:val="24"/>
          <w:szCs w:val="24"/>
          <w:lang w:eastAsia="pl-PL"/>
        </w:rPr>
        <w:br/>
      </w:r>
      <w:r w:rsidRPr="00D12575">
        <w:rPr>
          <w:rFonts w:ascii="Times New Roman" w:eastAsia="Times New Roman" w:hAnsi="Times New Roman" w:cs="Times New Roman"/>
          <w:sz w:val="24"/>
          <w:szCs w:val="24"/>
          <w:lang w:eastAsia="pl-PL"/>
        </w:rPr>
        <w:br/>
      </w:r>
      <w:r w:rsidRPr="00D12575">
        <w:rPr>
          <w:rFonts w:ascii="Times New Roman" w:eastAsia="Times New Roman" w:hAnsi="Times New Roman" w:cs="Times New Roman"/>
          <w:b/>
          <w:bCs/>
          <w:sz w:val="24"/>
          <w:szCs w:val="24"/>
          <w:lang w:eastAsia="pl-PL"/>
        </w:rPr>
        <w:lastRenderedPageBreak/>
        <w:t xml:space="preserve">IV.6.2) Termin składania ofert lub wniosków o dopuszczenie do udziału w postępowaniu: </w:t>
      </w:r>
      <w:r w:rsidRPr="00D12575">
        <w:rPr>
          <w:rFonts w:ascii="Times New Roman" w:eastAsia="Times New Roman" w:hAnsi="Times New Roman" w:cs="Times New Roman"/>
          <w:sz w:val="24"/>
          <w:szCs w:val="24"/>
          <w:lang w:eastAsia="pl-PL"/>
        </w:rPr>
        <w:br/>
        <w:t xml:space="preserve">Data: 03/02/2017, godzina: 10:45, </w:t>
      </w:r>
      <w:r w:rsidRPr="00D1257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12575">
        <w:rPr>
          <w:rFonts w:ascii="Times New Roman" w:eastAsia="Times New Roman" w:hAnsi="Times New Roman" w:cs="Times New Roman"/>
          <w:sz w:val="24"/>
          <w:szCs w:val="24"/>
          <w:lang w:eastAsia="pl-PL"/>
        </w:rPr>
        <w:br/>
        <w:t xml:space="preserve">nie </w:t>
      </w:r>
      <w:r w:rsidRPr="00D12575">
        <w:rPr>
          <w:rFonts w:ascii="Times New Roman" w:eastAsia="Times New Roman" w:hAnsi="Times New Roman" w:cs="Times New Roman"/>
          <w:sz w:val="24"/>
          <w:szCs w:val="24"/>
          <w:lang w:eastAsia="pl-PL"/>
        </w:rPr>
        <w:br/>
        <w:t xml:space="preserve">Wskazać powody: </w:t>
      </w:r>
      <w:r w:rsidRPr="00D12575">
        <w:rPr>
          <w:rFonts w:ascii="Times New Roman" w:eastAsia="Times New Roman" w:hAnsi="Times New Roman" w:cs="Times New Roman"/>
          <w:sz w:val="24"/>
          <w:szCs w:val="24"/>
          <w:lang w:eastAsia="pl-PL"/>
        </w:rPr>
        <w:br/>
      </w:r>
      <w:r w:rsidRPr="00D1257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12575">
        <w:rPr>
          <w:rFonts w:ascii="Times New Roman" w:eastAsia="Times New Roman" w:hAnsi="Times New Roman" w:cs="Times New Roman"/>
          <w:sz w:val="24"/>
          <w:szCs w:val="24"/>
          <w:lang w:eastAsia="pl-PL"/>
        </w:rPr>
        <w:br/>
        <w:t xml:space="preserve">&gt; </w:t>
      </w:r>
      <w:r w:rsidRPr="00D12575">
        <w:rPr>
          <w:rFonts w:ascii="Times New Roman" w:eastAsia="Times New Roman" w:hAnsi="Times New Roman" w:cs="Times New Roman"/>
          <w:sz w:val="24"/>
          <w:szCs w:val="24"/>
          <w:lang w:eastAsia="pl-PL"/>
        </w:rPr>
        <w:br/>
      </w:r>
      <w:r w:rsidRPr="00D12575">
        <w:rPr>
          <w:rFonts w:ascii="Times New Roman" w:eastAsia="Times New Roman" w:hAnsi="Times New Roman" w:cs="Times New Roman"/>
          <w:b/>
          <w:bCs/>
          <w:sz w:val="24"/>
          <w:szCs w:val="24"/>
          <w:lang w:eastAsia="pl-PL"/>
        </w:rPr>
        <w:t xml:space="preserve">IV.6.3) Termin związania ofertą: </w:t>
      </w:r>
      <w:r w:rsidRPr="00D12575">
        <w:rPr>
          <w:rFonts w:ascii="Times New Roman" w:eastAsia="Times New Roman" w:hAnsi="Times New Roman" w:cs="Times New Roman"/>
          <w:sz w:val="24"/>
          <w:szCs w:val="24"/>
          <w:lang w:eastAsia="pl-PL"/>
        </w:rPr>
        <w:t xml:space="preserve">okres w dniach: 30 (od ostatecznego terminu składania ofert) </w:t>
      </w:r>
      <w:r w:rsidRPr="00D12575">
        <w:rPr>
          <w:rFonts w:ascii="Times New Roman" w:eastAsia="Times New Roman" w:hAnsi="Times New Roman" w:cs="Times New Roman"/>
          <w:sz w:val="24"/>
          <w:szCs w:val="24"/>
          <w:lang w:eastAsia="pl-PL"/>
        </w:rPr>
        <w:br/>
      </w:r>
      <w:r w:rsidRPr="00D1257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12575">
        <w:rPr>
          <w:rFonts w:ascii="Times New Roman" w:eastAsia="Times New Roman" w:hAnsi="Times New Roman" w:cs="Times New Roman"/>
          <w:sz w:val="24"/>
          <w:szCs w:val="24"/>
          <w:lang w:eastAsia="pl-PL"/>
        </w:rPr>
        <w:t xml:space="preserve"> nie </w:t>
      </w:r>
      <w:r w:rsidRPr="00D12575">
        <w:rPr>
          <w:rFonts w:ascii="Times New Roman" w:eastAsia="Times New Roman" w:hAnsi="Times New Roman" w:cs="Times New Roman"/>
          <w:sz w:val="24"/>
          <w:szCs w:val="24"/>
          <w:lang w:eastAsia="pl-PL"/>
        </w:rPr>
        <w:br/>
      </w:r>
      <w:r w:rsidRPr="00D1257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12575">
        <w:rPr>
          <w:rFonts w:ascii="Times New Roman" w:eastAsia="Times New Roman" w:hAnsi="Times New Roman" w:cs="Times New Roman"/>
          <w:sz w:val="24"/>
          <w:szCs w:val="24"/>
          <w:lang w:eastAsia="pl-PL"/>
        </w:rPr>
        <w:t xml:space="preserve"> nie </w:t>
      </w:r>
      <w:r w:rsidRPr="00D12575">
        <w:rPr>
          <w:rFonts w:ascii="Times New Roman" w:eastAsia="Times New Roman" w:hAnsi="Times New Roman" w:cs="Times New Roman"/>
          <w:sz w:val="24"/>
          <w:szCs w:val="24"/>
          <w:lang w:eastAsia="pl-PL"/>
        </w:rPr>
        <w:br/>
      </w:r>
      <w:r w:rsidRPr="00D12575">
        <w:rPr>
          <w:rFonts w:ascii="Times New Roman" w:eastAsia="Times New Roman" w:hAnsi="Times New Roman" w:cs="Times New Roman"/>
          <w:b/>
          <w:bCs/>
          <w:sz w:val="24"/>
          <w:szCs w:val="24"/>
          <w:lang w:eastAsia="pl-PL"/>
        </w:rPr>
        <w:t>IV.6.6) Informacje dodatkowe:</w:t>
      </w:r>
    </w:p>
    <w:p w:rsidR="00D12575" w:rsidRPr="00D12575" w:rsidRDefault="00D12575" w:rsidP="00D12575">
      <w:pPr>
        <w:spacing w:after="240" w:line="240" w:lineRule="auto"/>
        <w:rPr>
          <w:rFonts w:ascii="Times New Roman" w:eastAsia="Times New Roman" w:hAnsi="Times New Roman" w:cs="Times New Roman"/>
          <w:sz w:val="24"/>
          <w:szCs w:val="24"/>
          <w:lang w:eastAsia="pl-PL"/>
        </w:rPr>
      </w:pPr>
    </w:p>
    <w:p w:rsidR="006C63EE" w:rsidRDefault="006C63EE">
      <w:bookmarkStart w:id="0" w:name="_GoBack"/>
      <w:bookmarkEnd w:id="0"/>
    </w:p>
    <w:sectPr w:rsidR="006C6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575"/>
    <w:rsid w:val="006C63EE"/>
    <w:rsid w:val="00D125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A649F6-E0ED-4DCF-BE63-5AD18A5B7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1257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D125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752965">
      <w:bodyDiv w:val="1"/>
      <w:marLeft w:val="0"/>
      <w:marRight w:val="0"/>
      <w:marTop w:val="0"/>
      <w:marBottom w:val="0"/>
      <w:divBdr>
        <w:top w:val="none" w:sz="0" w:space="0" w:color="auto"/>
        <w:left w:val="none" w:sz="0" w:space="0" w:color="auto"/>
        <w:bottom w:val="none" w:sz="0" w:space="0" w:color="auto"/>
        <w:right w:val="none" w:sz="0" w:space="0" w:color="auto"/>
      </w:divBdr>
      <w:divsChild>
        <w:div w:id="1656375774">
          <w:marLeft w:val="0"/>
          <w:marRight w:val="0"/>
          <w:marTop w:val="0"/>
          <w:marBottom w:val="0"/>
          <w:divBdr>
            <w:top w:val="none" w:sz="0" w:space="0" w:color="auto"/>
            <w:left w:val="none" w:sz="0" w:space="0" w:color="auto"/>
            <w:bottom w:val="none" w:sz="0" w:space="0" w:color="auto"/>
            <w:right w:val="none" w:sz="0" w:space="0" w:color="auto"/>
          </w:divBdr>
          <w:divsChild>
            <w:div w:id="757679121">
              <w:marLeft w:val="0"/>
              <w:marRight w:val="0"/>
              <w:marTop w:val="0"/>
              <w:marBottom w:val="0"/>
              <w:divBdr>
                <w:top w:val="none" w:sz="0" w:space="0" w:color="auto"/>
                <w:left w:val="none" w:sz="0" w:space="0" w:color="auto"/>
                <w:bottom w:val="none" w:sz="0" w:space="0" w:color="auto"/>
                <w:right w:val="none" w:sz="0" w:space="0" w:color="auto"/>
              </w:divBdr>
              <w:divsChild>
                <w:div w:id="242765270">
                  <w:marLeft w:val="0"/>
                  <w:marRight w:val="0"/>
                  <w:marTop w:val="0"/>
                  <w:marBottom w:val="0"/>
                  <w:divBdr>
                    <w:top w:val="none" w:sz="0" w:space="0" w:color="auto"/>
                    <w:left w:val="none" w:sz="0" w:space="0" w:color="auto"/>
                    <w:bottom w:val="none" w:sz="0" w:space="0" w:color="auto"/>
                    <w:right w:val="none" w:sz="0" w:space="0" w:color="auto"/>
                  </w:divBdr>
                  <w:divsChild>
                    <w:div w:id="434057061">
                      <w:marLeft w:val="0"/>
                      <w:marRight w:val="0"/>
                      <w:marTop w:val="0"/>
                      <w:marBottom w:val="0"/>
                      <w:divBdr>
                        <w:top w:val="none" w:sz="0" w:space="0" w:color="auto"/>
                        <w:left w:val="none" w:sz="0" w:space="0" w:color="auto"/>
                        <w:bottom w:val="none" w:sz="0" w:space="0" w:color="auto"/>
                        <w:right w:val="none" w:sz="0" w:space="0" w:color="auto"/>
                      </w:divBdr>
                    </w:div>
                    <w:div w:id="1557205773">
                      <w:marLeft w:val="0"/>
                      <w:marRight w:val="0"/>
                      <w:marTop w:val="0"/>
                      <w:marBottom w:val="0"/>
                      <w:divBdr>
                        <w:top w:val="none" w:sz="0" w:space="0" w:color="auto"/>
                        <w:left w:val="none" w:sz="0" w:space="0" w:color="auto"/>
                        <w:bottom w:val="none" w:sz="0" w:space="0" w:color="auto"/>
                        <w:right w:val="none" w:sz="0" w:space="0" w:color="auto"/>
                      </w:divBdr>
                    </w:div>
                    <w:div w:id="1845513298">
                      <w:marLeft w:val="0"/>
                      <w:marRight w:val="0"/>
                      <w:marTop w:val="0"/>
                      <w:marBottom w:val="0"/>
                      <w:divBdr>
                        <w:top w:val="none" w:sz="0" w:space="0" w:color="auto"/>
                        <w:left w:val="none" w:sz="0" w:space="0" w:color="auto"/>
                        <w:bottom w:val="none" w:sz="0" w:space="0" w:color="auto"/>
                        <w:right w:val="none" w:sz="0" w:space="0" w:color="auto"/>
                      </w:divBdr>
                    </w:div>
                    <w:div w:id="32193940">
                      <w:marLeft w:val="0"/>
                      <w:marRight w:val="0"/>
                      <w:marTop w:val="0"/>
                      <w:marBottom w:val="0"/>
                      <w:divBdr>
                        <w:top w:val="none" w:sz="0" w:space="0" w:color="auto"/>
                        <w:left w:val="none" w:sz="0" w:space="0" w:color="auto"/>
                        <w:bottom w:val="none" w:sz="0" w:space="0" w:color="auto"/>
                        <w:right w:val="none" w:sz="0" w:space="0" w:color="auto"/>
                      </w:divBdr>
                      <w:divsChild>
                        <w:div w:id="301816525">
                          <w:marLeft w:val="0"/>
                          <w:marRight w:val="0"/>
                          <w:marTop w:val="0"/>
                          <w:marBottom w:val="0"/>
                          <w:divBdr>
                            <w:top w:val="none" w:sz="0" w:space="0" w:color="auto"/>
                            <w:left w:val="none" w:sz="0" w:space="0" w:color="auto"/>
                            <w:bottom w:val="none" w:sz="0" w:space="0" w:color="auto"/>
                            <w:right w:val="none" w:sz="0" w:space="0" w:color="auto"/>
                          </w:divBdr>
                        </w:div>
                      </w:divsChild>
                    </w:div>
                    <w:div w:id="1955625469">
                      <w:marLeft w:val="0"/>
                      <w:marRight w:val="0"/>
                      <w:marTop w:val="0"/>
                      <w:marBottom w:val="0"/>
                      <w:divBdr>
                        <w:top w:val="none" w:sz="0" w:space="0" w:color="auto"/>
                        <w:left w:val="none" w:sz="0" w:space="0" w:color="auto"/>
                        <w:bottom w:val="none" w:sz="0" w:space="0" w:color="auto"/>
                        <w:right w:val="none" w:sz="0" w:space="0" w:color="auto"/>
                      </w:divBdr>
                      <w:divsChild>
                        <w:div w:id="1954315956">
                          <w:marLeft w:val="0"/>
                          <w:marRight w:val="0"/>
                          <w:marTop w:val="0"/>
                          <w:marBottom w:val="0"/>
                          <w:divBdr>
                            <w:top w:val="none" w:sz="0" w:space="0" w:color="auto"/>
                            <w:left w:val="none" w:sz="0" w:space="0" w:color="auto"/>
                            <w:bottom w:val="none" w:sz="0" w:space="0" w:color="auto"/>
                            <w:right w:val="none" w:sz="0" w:space="0" w:color="auto"/>
                          </w:divBdr>
                        </w:div>
                      </w:divsChild>
                    </w:div>
                    <w:div w:id="618949360">
                      <w:marLeft w:val="0"/>
                      <w:marRight w:val="0"/>
                      <w:marTop w:val="0"/>
                      <w:marBottom w:val="0"/>
                      <w:divBdr>
                        <w:top w:val="none" w:sz="0" w:space="0" w:color="auto"/>
                        <w:left w:val="none" w:sz="0" w:space="0" w:color="auto"/>
                        <w:bottom w:val="none" w:sz="0" w:space="0" w:color="auto"/>
                        <w:right w:val="none" w:sz="0" w:space="0" w:color="auto"/>
                      </w:divBdr>
                      <w:divsChild>
                        <w:div w:id="313533936">
                          <w:marLeft w:val="0"/>
                          <w:marRight w:val="0"/>
                          <w:marTop w:val="0"/>
                          <w:marBottom w:val="0"/>
                          <w:divBdr>
                            <w:top w:val="none" w:sz="0" w:space="0" w:color="auto"/>
                            <w:left w:val="none" w:sz="0" w:space="0" w:color="auto"/>
                            <w:bottom w:val="none" w:sz="0" w:space="0" w:color="auto"/>
                            <w:right w:val="none" w:sz="0" w:space="0" w:color="auto"/>
                          </w:divBdr>
                        </w:div>
                        <w:div w:id="106048981">
                          <w:marLeft w:val="0"/>
                          <w:marRight w:val="0"/>
                          <w:marTop w:val="0"/>
                          <w:marBottom w:val="0"/>
                          <w:divBdr>
                            <w:top w:val="none" w:sz="0" w:space="0" w:color="auto"/>
                            <w:left w:val="none" w:sz="0" w:space="0" w:color="auto"/>
                            <w:bottom w:val="none" w:sz="0" w:space="0" w:color="auto"/>
                            <w:right w:val="none" w:sz="0" w:space="0" w:color="auto"/>
                          </w:divBdr>
                        </w:div>
                        <w:div w:id="1738165876">
                          <w:marLeft w:val="0"/>
                          <w:marRight w:val="0"/>
                          <w:marTop w:val="0"/>
                          <w:marBottom w:val="0"/>
                          <w:divBdr>
                            <w:top w:val="none" w:sz="0" w:space="0" w:color="auto"/>
                            <w:left w:val="none" w:sz="0" w:space="0" w:color="auto"/>
                            <w:bottom w:val="none" w:sz="0" w:space="0" w:color="auto"/>
                            <w:right w:val="none" w:sz="0" w:space="0" w:color="auto"/>
                          </w:divBdr>
                        </w:div>
                        <w:div w:id="1296329386">
                          <w:marLeft w:val="0"/>
                          <w:marRight w:val="0"/>
                          <w:marTop w:val="0"/>
                          <w:marBottom w:val="0"/>
                          <w:divBdr>
                            <w:top w:val="none" w:sz="0" w:space="0" w:color="auto"/>
                            <w:left w:val="none" w:sz="0" w:space="0" w:color="auto"/>
                            <w:bottom w:val="none" w:sz="0" w:space="0" w:color="auto"/>
                            <w:right w:val="none" w:sz="0" w:space="0" w:color="auto"/>
                          </w:divBdr>
                        </w:div>
                      </w:divsChild>
                    </w:div>
                    <w:div w:id="1113017875">
                      <w:marLeft w:val="0"/>
                      <w:marRight w:val="0"/>
                      <w:marTop w:val="0"/>
                      <w:marBottom w:val="0"/>
                      <w:divBdr>
                        <w:top w:val="none" w:sz="0" w:space="0" w:color="auto"/>
                        <w:left w:val="none" w:sz="0" w:space="0" w:color="auto"/>
                        <w:bottom w:val="none" w:sz="0" w:space="0" w:color="auto"/>
                        <w:right w:val="none" w:sz="0" w:space="0" w:color="auto"/>
                      </w:divBdr>
                      <w:divsChild>
                        <w:div w:id="666009301">
                          <w:marLeft w:val="0"/>
                          <w:marRight w:val="0"/>
                          <w:marTop w:val="0"/>
                          <w:marBottom w:val="0"/>
                          <w:divBdr>
                            <w:top w:val="none" w:sz="0" w:space="0" w:color="auto"/>
                            <w:left w:val="none" w:sz="0" w:space="0" w:color="auto"/>
                            <w:bottom w:val="none" w:sz="0" w:space="0" w:color="auto"/>
                            <w:right w:val="none" w:sz="0" w:space="0" w:color="auto"/>
                          </w:divBdr>
                        </w:div>
                        <w:div w:id="1610816501">
                          <w:marLeft w:val="0"/>
                          <w:marRight w:val="0"/>
                          <w:marTop w:val="0"/>
                          <w:marBottom w:val="0"/>
                          <w:divBdr>
                            <w:top w:val="none" w:sz="0" w:space="0" w:color="auto"/>
                            <w:left w:val="none" w:sz="0" w:space="0" w:color="auto"/>
                            <w:bottom w:val="none" w:sz="0" w:space="0" w:color="auto"/>
                            <w:right w:val="none" w:sz="0" w:space="0" w:color="auto"/>
                          </w:divBdr>
                        </w:div>
                        <w:div w:id="80031474">
                          <w:marLeft w:val="0"/>
                          <w:marRight w:val="0"/>
                          <w:marTop w:val="0"/>
                          <w:marBottom w:val="0"/>
                          <w:divBdr>
                            <w:top w:val="none" w:sz="0" w:space="0" w:color="auto"/>
                            <w:left w:val="none" w:sz="0" w:space="0" w:color="auto"/>
                            <w:bottom w:val="none" w:sz="0" w:space="0" w:color="auto"/>
                            <w:right w:val="none" w:sz="0" w:space="0" w:color="auto"/>
                          </w:divBdr>
                        </w:div>
                        <w:div w:id="342391736">
                          <w:marLeft w:val="0"/>
                          <w:marRight w:val="0"/>
                          <w:marTop w:val="0"/>
                          <w:marBottom w:val="0"/>
                          <w:divBdr>
                            <w:top w:val="none" w:sz="0" w:space="0" w:color="auto"/>
                            <w:left w:val="none" w:sz="0" w:space="0" w:color="auto"/>
                            <w:bottom w:val="none" w:sz="0" w:space="0" w:color="auto"/>
                            <w:right w:val="none" w:sz="0" w:space="0" w:color="auto"/>
                          </w:divBdr>
                        </w:div>
                        <w:div w:id="1877232598">
                          <w:marLeft w:val="0"/>
                          <w:marRight w:val="0"/>
                          <w:marTop w:val="0"/>
                          <w:marBottom w:val="0"/>
                          <w:divBdr>
                            <w:top w:val="none" w:sz="0" w:space="0" w:color="auto"/>
                            <w:left w:val="none" w:sz="0" w:space="0" w:color="auto"/>
                            <w:bottom w:val="none" w:sz="0" w:space="0" w:color="auto"/>
                            <w:right w:val="none" w:sz="0" w:space="0" w:color="auto"/>
                          </w:divBdr>
                        </w:div>
                        <w:div w:id="1763794216">
                          <w:marLeft w:val="0"/>
                          <w:marRight w:val="0"/>
                          <w:marTop w:val="0"/>
                          <w:marBottom w:val="0"/>
                          <w:divBdr>
                            <w:top w:val="none" w:sz="0" w:space="0" w:color="auto"/>
                            <w:left w:val="none" w:sz="0" w:space="0" w:color="auto"/>
                            <w:bottom w:val="none" w:sz="0" w:space="0" w:color="auto"/>
                            <w:right w:val="none" w:sz="0" w:space="0" w:color="auto"/>
                          </w:divBdr>
                        </w:div>
                        <w:div w:id="1848060339">
                          <w:marLeft w:val="0"/>
                          <w:marRight w:val="0"/>
                          <w:marTop w:val="0"/>
                          <w:marBottom w:val="0"/>
                          <w:divBdr>
                            <w:top w:val="none" w:sz="0" w:space="0" w:color="auto"/>
                            <w:left w:val="none" w:sz="0" w:space="0" w:color="auto"/>
                            <w:bottom w:val="none" w:sz="0" w:space="0" w:color="auto"/>
                            <w:right w:val="none" w:sz="0" w:space="0" w:color="auto"/>
                          </w:divBdr>
                        </w:div>
                      </w:divsChild>
                    </w:div>
                    <w:div w:id="790130217">
                      <w:marLeft w:val="0"/>
                      <w:marRight w:val="0"/>
                      <w:marTop w:val="0"/>
                      <w:marBottom w:val="0"/>
                      <w:divBdr>
                        <w:top w:val="none" w:sz="0" w:space="0" w:color="auto"/>
                        <w:left w:val="none" w:sz="0" w:space="0" w:color="auto"/>
                        <w:bottom w:val="none" w:sz="0" w:space="0" w:color="auto"/>
                        <w:right w:val="none" w:sz="0" w:space="0" w:color="auto"/>
                      </w:divBdr>
                      <w:divsChild>
                        <w:div w:id="1478448339">
                          <w:marLeft w:val="0"/>
                          <w:marRight w:val="0"/>
                          <w:marTop w:val="0"/>
                          <w:marBottom w:val="0"/>
                          <w:divBdr>
                            <w:top w:val="none" w:sz="0" w:space="0" w:color="auto"/>
                            <w:left w:val="none" w:sz="0" w:space="0" w:color="auto"/>
                            <w:bottom w:val="none" w:sz="0" w:space="0" w:color="auto"/>
                            <w:right w:val="none" w:sz="0" w:space="0" w:color="auto"/>
                          </w:divBdr>
                        </w:div>
                        <w:div w:id="967665718">
                          <w:marLeft w:val="0"/>
                          <w:marRight w:val="0"/>
                          <w:marTop w:val="0"/>
                          <w:marBottom w:val="0"/>
                          <w:divBdr>
                            <w:top w:val="none" w:sz="0" w:space="0" w:color="auto"/>
                            <w:left w:val="none" w:sz="0" w:space="0" w:color="auto"/>
                            <w:bottom w:val="none" w:sz="0" w:space="0" w:color="auto"/>
                            <w:right w:val="none" w:sz="0" w:space="0" w:color="auto"/>
                          </w:divBdr>
                        </w:div>
                        <w:div w:id="338701670">
                          <w:marLeft w:val="0"/>
                          <w:marRight w:val="0"/>
                          <w:marTop w:val="0"/>
                          <w:marBottom w:val="0"/>
                          <w:divBdr>
                            <w:top w:val="none" w:sz="0" w:space="0" w:color="auto"/>
                            <w:left w:val="none" w:sz="0" w:space="0" w:color="auto"/>
                            <w:bottom w:val="none" w:sz="0" w:space="0" w:color="auto"/>
                            <w:right w:val="none" w:sz="0" w:space="0" w:color="auto"/>
                          </w:divBdr>
                        </w:div>
                      </w:divsChild>
                    </w:div>
                    <w:div w:id="1956331259">
                      <w:marLeft w:val="0"/>
                      <w:marRight w:val="0"/>
                      <w:marTop w:val="0"/>
                      <w:marBottom w:val="0"/>
                      <w:divBdr>
                        <w:top w:val="none" w:sz="0" w:space="0" w:color="auto"/>
                        <w:left w:val="none" w:sz="0" w:space="0" w:color="auto"/>
                        <w:bottom w:val="none" w:sz="0" w:space="0" w:color="auto"/>
                        <w:right w:val="none" w:sz="0" w:space="0" w:color="auto"/>
                      </w:divBdr>
                      <w:divsChild>
                        <w:div w:id="895899637">
                          <w:marLeft w:val="0"/>
                          <w:marRight w:val="0"/>
                          <w:marTop w:val="0"/>
                          <w:marBottom w:val="0"/>
                          <w:divBdr>
                            <w:top w:val="none" w:sz="0" w:space="0" w:color="auto"/>
                            <w:left w:val="none" w:sz="0" w:space="0" w:color="auto"/>
                            <w:bottom w:val="none" w:sz="0" w:space="0" w:color="auto"/>
                            <w:right w:val="none" w:sz="0" w:space="0" w:color="auto"/>
                          </w:divBdr>
                        </w:div>
                        <w:div w:id="1645966485">
                          <w:marLeft w:val="0"/>
                          <w:marRight w:val="0"/>
                          <w:marTop w:val="0"/>
                          <w:marBottom w:val="0"/>
                          <w:divBdr>
                            <w:top w:val="none" w:sz="0" w:space="0" w:color="auto"/>
                            <w:left w:val="none" w:sz="0" w:space="0" w:color="auto"/>
                            <w:bottom w:val="none" w:sz="0" w:space="0" w:color="auto"/>
                            <w:right w:val="none" w:sz="0" w:space="0" w:color="auto"/>
                          </w:divBdr>
                        </w:div>
                        <w:div w:id="402679276">
                          <w:marLeft w:val="0"/>
                          <w:marRight w:val="0"/>
                          <w:marTop w:val="0"/>
                          <w:marBottom w:val="0"/>
                          <w:divBdr>
                            <w:top w:val="none" w:sz="0" w:space="0" w:color="auto"/>
                            <w:left w:val="none" w:sz="0" w:space="0" w:color="auto"/>
                            <w:bottom w:val="none" w:sz="0" w:space="0" w:color="auto"/>
                            <w:right w:val="none" w:sz="0" w:space="0" w:color="auto"/>
                          </w:divBdr>
                        </w:div>
                        <w:div w:id="1029989560">
                          <w:marLeft w:val="0"/>
                          <w:marRight w:val="0"/>
                          <w:marTop w:val="0"/>
                          <w:marBottom w:val="0"/>
                          <w:divBdr>
                            <w:top w:val="none" w:sz="0" w:space="0" w:color="auto"/>
                            <w:left w:val="none" w:sz="0" w:space="0" w:color="auto"/>
                            <w:bottom w:val="none" w:sz="0" w:space="0" w:color="auto"/>
                            <w:right w:val="none" w:sz="0" w:space="0" w:color="auto"/>
                          </w:divBdr>
                        </w:div>
                        <w:div w:id="245725338">
                          <w:marLeft w:val="0"/>
                          <w:marRight w:val="0"/>
                          <w:marTop w:val="0"/>
                          <w:marBottom w:val="0"/>
                          <w:divBdr>
                            <w:top w:val="none" w:sz="0" w:space="0" w:color="auto"/>
                            <w:left w:val="none" w:sz="0" w:space="0" w:color="auto"/>
                            <w:bottom w:val="none" w:sz="0" w:space="0" w:color="auto"/>
                            <w:right w:val="none" w:sz="0" w:space="0" w:color="auto"/>
                          </w:divBdr>
                        </w:div>
                        <w:div w:id="1337072503">
                          <w:marLeft w:val="0"/>
                          <w:marRight w:val="0"/>
                          <w:marTop w:val="0"/>
                          <w:marBottom w:val="0"/>
                          <w:divBdr>
                            <w:top w:val="none" w:sz="0" w:space="0" w:color="auto"/>
                            <w:left w:val="none" w:sz="0" w:space="0" w:color="auto"/>
                            <w:bottom w:val="none" w:sz="0" w:space="0" w:color="auto"/>
                            <w:right w:val="none" w:sz="0" w:space="0" w:color="auto"/>
                          </w:divBdr>
                        </w:div>
                        <w:div w:id="1044527942">
                          <w:marLeft w:val="0"/>
                          <w:marRight w:val="0"/>
                          <w:marTop w:val="0"/>
                          <w:marBottom w:val="0"/>
                          <w:divBdr>
                            <w:top w:val="none" w:sz="0" w:space="0" w:color="auto"/>
                            <w:left w:val="none" w:sz="0" w:space="0" w:color="auto"/>
                            <w:bottom w:val="none" w:sz="0" w:space="0" w:color="auto"/>
                            <w:right w:val="none" w:sz="0" w:space="0" w:color="auto"/>
                          </w:divBdr>
                        </w:div>
                      </w:divsChild>
                    </w:div>
                    <w:div w:id="900678564">
                      <w:marLeft w:val="0"/>
                      <w:marRight w:val="0"/>
                      <w:marTop w:val="0"/>
                      <w:marBottom w:val="0"/>
                      <w:divBdr>
                        <w:top w:val="none" w:sz="0" w:space="0" w:color="auto"/>
                        <w:left w:val="none" w:sz="0" w:space="0" w:color="auto"/>
                        <w:bottom w:val="none" w:sz="0" w:space="0" w:color="auto"/>
                        <w:right w:val="none" w:sz="0" w:space="0" w:color="auto"/>
                      </w:divBdr>
                      <w:divsChild>
                        <w:div w:id="1278878799">
                          <w:marLeft w:val="0"/>
                          <w:marRight w:val="0"/>
                          <w:marTop w:val="0"/>
                          <w:marBottom w:val="0"/>
                          <w:divBdr>
                            <w:top w:val="none" w:sz="0" w:space="0" w:color="auto"/>
                            <w:left w:val="none" w:sz="0" w:space="0" w:color="auto"/>
                            <w:bottom w:val="none" w:sz="0" w:space="0" w:color="auto"/>
                            <w:right w:val="none" w:sz="0" w:space="0" w:color="auto"/>
                          </w:divBdr>
                        </w:div>
                        <w:div w:id="25494723">
                          <w:marLeft w:val="0"/>
                          <w:marRight w:val="0"/>
                          <w:marTop w:val="0"/>
                          <w:marBottom w:val="0"/>
                          <w:divBdr>
                            <w:top w:val="none" w:sz="0" w:space="0" w:color="auto"/>
                            <w:left w:val="none" w:sz="0" w:space="0" w:color="auto"/>
                            <w:bottom w:val="none" w:sz="0" w:space="0" w:color="auto"/>
                            <w:right w:val="none" w:sz="0" w:space="0" w:color="auto"/>
                          </w:divBdr>
                        </w:div>
                        <w:div w:id="1044136805">
                          <w:marLeft w:val="0"/>
                          <w:marRight w:val="0"/>
                          <w:marTop w:val="0"/>
                          <w:marBottom w:val="0"/>
                          <w:divBdr>
                            <w:top w:val="none" w:sz="0" w:space="0" w:color="auto"/>
                            <w:left w:val="none" w:sz="0" w:space="0" w:color="auto"/>
                            <w:bottom w:val="none" w:sz="0" w:space="0" w:color="auto"/>
                            <w:right w:val="none" w:sz="0" w:space="0" w:color="auto"/>
                          </w:divBdr>
                        </w:div>
                        <w:div w:id="138155225">
                          <w:marLeft w:val="0"/>
                          <w:marRight w:val="0"/>
                          <w:marTop w:val="0"/>
                          <w:marBottom w:val="0"/>
                          <w:divBdr>
                            <w:top w:val="none" w:sz="0" w:space="0" w:color="auto"/>
                            <w:left w:val="none" w:sz="0" w:space="0" w:color="auto"/>
                            <w:bottom w:val="none" w:sz="0" w:space="0" w:color="auto"/>
                            <w:right w:val="none" w:sz="0" w:space="0" w:color="auto"/>
                          </w:divBdr>
                        </w:div>
                        <w:div w:id="1257445325">
                          <w:marLeft w:val="0"/>
                          <w:marRight w:val="0"/>
                          <w:marTop w:val="0"/>
                          <w:marBottom w:val="0"/>
                          <w:divBdr>
                            <w:top w:val="none" w:sz="0" w:space="0" w:color="auto"/>
                            <w:left w:val="none" w:sz="0" w:space="0" w:color="auto"/>
                            <w:bottom w:val="none" w:sz="0" w:space="0" w:color="auto"/>
                            <w:right w:val="none" w:sz="0" w:space="0" w:color="auto"/>
                          </w:divBdr>
                        </w:div>
                        <w:div w:id="272248408">
                          <w:marLeft w:val="0"/>
                          <w:marRight w:val="0"/>
                          <w:marTop w:val="0"/>
                          <w:marBottom w:val="0"/>
                          <w:divBdr>
                            <w:top w:val="none" w:sz="0" w:space="0" w:color="auto"/>
                            <w:left w:val="none" w:sz="0" w:space="0" w:color="auto"/>
                            <w:bottom w:val="none" w:sz="0" w:space="0" w:color="auto"/>
                            <w:right w:val="none" w:sz="0" w:space="0" w:color="auto"/>
                          </w:divBdr>
                        </w:div>
                        <w:div w:id="985888991">
                          <w:marLeft w:val="0"/>
                          <w:marRight w:val="0"/>
                          <w:marTop w:val="0"/>
                          <w:marBottom w:val="0"/>
                          <w:divBdr>
                            <w:top w:val="none" w:sz="0" w:space="0" w:color="auto"/>
                            <w:left w:val="none" w:sz="0" w:space="0" w:color="auto"/>
                            <w:bottom w:val="none" w:sz="0" w:space="0" w:color="auto"/>
                            <w:right w:val="none" w:sz="0" w:space="0" w:color="auto"/>
                          </w:divBdr>
                        </w:div>
                        <w:div w:id="420226503">
                          <w:marLeft w:val="0"/>
                          <w:marRight w:val="0"/>
                          <w:marTop w:val="0"/>
                          <w:marBottom w:val="0"/>
                          <w:divBdr>
                            <w:top w:val="none" w:sz="0" w:space="0" w:color="auto"/>
                            <w:left w:val="none" w:sz="0" w:space="0" w:color="auto"/>
                            <w:bottom w:val="none" w:sz="0" w:space="0" w:color="auto"/>
                            <w:right w:val="none" w:sz="0" w:space="0" w:color="auto"/>
                          </w:divBdr>
                        </w:div>
                        <w:div w:id="89084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zpitalzdrowia.pl/o-szpitalu/zamowienia-publiczne-i-bi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3388</Words>
  <Characters>20333</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Gągol</dc:creator>
  <cp:keywords/>
  <dc:description/>
  <cp:lastModifiedBy>Maria Gągol</cp:lastModifiedBy>
  <cp:revision>1</cp:revision>
  <dcterms:created xsi:type="dcterms:W3CDTF">2017-01-26T11:33:00Z</dcterms:created>
  <dcterms:modified xsi:type="dcterms:W3CDTF">2017-01-26T11:41:00Z</dcterms:modified>
</cp:coreProperties>
</file>